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CB0F76" w:rsidRDefault="004B5CAC"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ИЗВЕЩЕНИЕ</w:t>
      </w:r>
    </w:p>
    <w:p w14:paraId="7B31A2D0" w14:textId="5B524135" w:rsidR="004B5CAC" w:rsidRPr="00CB0F76" w:rsidRDefault="00D65755"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о проведении торгов в форме электронного аукциона на право закл</w:t>
      </w:r>
      <w:r w:rsidR="00EE4033" w:rsidRPr="00CB0F76">
        <w:rPr>
          <w:rFonts w:ascii="Times New Roman" w:hAnsi="Times New Roman" w:cs="Times New Roman"/>
          <w:sz w:val="24"/>
          <w:szCs w:val="24"/>
        </w:rPr>
        <w:t>ю</w:t>
      </w:r>
      <w:r w:rsidR="002C0B09" w:rsidRPr="00CB0F76">
        <w:rPr>
          <w:rFonts w:ascii="Times New Roman" w:hAnsi="Times New Roman" w:cs="Times New Roman"/>
          <w:sz w:val="24"/>
          <w:szCs w:val="24"/>
        </w:rPr>
        <w:t>чения договора аренды земельного участка</w:t>
      </w:r>
      <w:r w:rsidR="007F260A" w:rsidRPr="00CB0F76">
        <w:rPr>
          <w:rFonts w:ascii="Times New Roman" w:hAnsi="Times New Roman" w:cs="Times New Roman"/>
          <w:sz w:val="24"/>
          <w:szCs w:val="24"/>
        </w:rPr>
        <w:t xml:space="preserve"> на </w:t>
      </w:r>
      <w:r w:rsidR="00217CF4">
        <w:rPr>
          <w:rFonts w:ascii="Times New Roman" w:hAnsi="Times New Roman" w:cs="Times New Roman"/>
          <w:sz w:val="24"/>
          <w:szCs w:val="24"/>
        </w:rPr>
        <w:t>13.02</w:t>
      </w:r>
      <w:r w:rsidR="00F50A44" w:rsidRPr="00CB0F76">
        <w:rPr>
          <w:rFonts w:ascii="Times New Roman" w:hAnsi="Times New Roman" w:cs="Times New Roman"/>
          <w:sz w:val="24"/>
          <w:szCs w:val="24"/>
        </w:rPr>
        <w:t>.</w:t>
      </w:r>
      <w:r w:rsidR="00AE223A" w:rsidRPr="00CB0F76">
        <w:rPr>
          <w:rFonts w:ascii="Times New Roman" w:hAnsi="Times New Roman" w:cs="Times New Roman"/>
          <w:sz w:val="24"/>
          <w:szCs w:val="24"/>
        </w:rPr>
        <w:t>2026</w:t>
      </w:r>
      <w:r w:rsidR="00DC715C" w:rsidRPr="00CB0F76">
        <w:rPr>
          <w:rFonts w:ascii="Times New Roman" w:hAnsi="Times New Roman" w:cs="Times New Roman"/>
          <w:sz w:val="24"/>
          <w:szCs w:val="24"/>
        </w:rPr>
        <w:t>.</w:t>
      </w:r>
    </w:p>
    <w:p w14:paraId="3A3FF3B5" w14:textId="77777777" w:rsidR="004B5CAC" w:rsidRPr="00CB0F76" w:rsidRDefault="004B5CAC" w:rsidP="004B5CAC">
      <w:pPr>
        <w:spacing w:after="0" w:line="240" w:lineRule="auto"/>
        <w:jc w:val="center"/>
        <w:rPr>
          <w:rFonts w:ascii="Times New Roman" w:hAnsi="Times New Roman" w:cs="Times New Roman"/>
          <w:sz w:val="24"/>
          <w:szCs w:val="24"/>
        </w:rPr>
      </w:pPr>
    </w:p>
    <w:p w14:paraId="42754131" w14:textId="77777777" w:rsidR="004B5CAC" w:rsidRPr="00CB0F76" w:rsidRDefault="004B5CAC" w:rsidP="004B5CAC">
      <w:pPr>
        <w:spacing w:after="0" w:line="240" w:lineRule="auto"/>
        <w:jc w:val="center"/>
        <w:rPr>
          <w:rFonts w:ascii="Times New Roman" w:hAnsi="Times New Roman" w:cs="Times New Roman"/>
          <w:b/>
          <w:sz w:val="24"/>
          <w:szCs w:val="24"/>
        </w:rPr>
      </w:pPr>
      <w:r w:rsidRPr="00CB0F76">
        <w:rPr>
          <w:rFonts w:ascii="Times New Roman" w:hAnsi="Times New Roman" w:cs="Times New Roman"/>
          <w:b/>
          <w:sz w:val="24"/>
          <w:szCs w:val="24"/>
        </w:rPr>
        <w:t>1. Общие положения</w:t>
      </w:r>
    </w:p>
    <w:p w14:paraId="2752D7DC" w14:textId="77777777" w:rsidR="004B5CAC" w:rsidRPr="00CB0F76" w:rsidRDefault="004B5CAC" w:rsidP="004B5CAC">
      <w:pPr>
        <w:pStyle w:val="Default"/>
      </w:pPr>
    </w:p>
    <w:p w14:paraId="54EC330E" w14:textId="7CD10A91" w:rsidR="00217CF4" w:rsidRPr="00CB0F76" w:rsidRDefault="004B5CAC" w:rsidP="00217CF4">
      <w:pPr>
        <w:pStyle w:val="Default"/>
        <w:ind w:firstLine="709"/>
        <w:jc w:val="both"/>
      </w:pPr>
      <w:r w:rsidRPr="00CB0F76">
        <w:t>1.1. Основание для проведения аукциона</w:t>
      </w:r>
      <w:r w:rsidR="009F681B" w:rsidRPr="00CB0F76">
        <w:t xml:space="preserve">: </w:t>
      </w:r>
      <w:r w:rsidR="007E0465" w:rsidRPr="00CB0F76">
        <w:t>распоряжени</w:t>
      </w:r>
      <w:r w:rsidR="00CB2E06" w:rsidRPr="00CB0F76">
        <w:t>я</w:t>
      </w:r>
      <w:r w:rsidR="00DF4E8D" w:rsidRPr="00CB0F76">
        <w:t xml:space="preserve"> комитета имущественных отношений администрации Пермского муниц</w:t>
      </w:r>
      <w:r w:rsidR="009F681B" w:rsidRPr="00CB0F76">
        <w:t>ипального округа Пермского края</w:t>
      </w:r>
      <w:r w:rsidR="00CB2E06" w:rsidRPr="00CB0F76">
        <w:t>:</w:t>
      </w:r>
      <w:r w:rsidR="007E0465" w:rsidRPr="00CB0F76">
        <w:t xml:space="preserve"> </w:t>
      </w:r>
      <w:r w:rsidR="00CB2E06" w:rsidRPr="00CB0F76">
        <w:t xml:space="preserve">по лоту № </w:t>
      </w:r>
      <w:r w:rsidR="00E67380" w:rsidRPr="00CB0F76">
        <w:t>1</w:t>
      </w:r>
      <w:r w:rsidR="00CB2E06" w:rsidRPr="00CB0F76">
        <w:t xml:space="preserve"> – от </w:t>
      </w:r>
      <w:r w:rsidR="00AE223A" w:rsidRPr="00CB0F76">
        <w:t>24.11</w:t>
      </w:r>
      <w:r w:rsidR="00CB2E06" w:rsidRPr="00CB0F76">
        <w:t xml:space="preserve">.2025 № </w:t>
      </w:r>
      <w:r w:rsidR="00AE223A" w:rsidRPr="00CB0F76">
        <w:t>3238</w:t>
      </w:r>
      <w:r w:rsidR="00116FBB" w:rsidRPr="00CB0F76">
        <w:t xml:space="preserve">, по лоту № </w:t>
      </w:r>
      <w:r w:rsidR="00E67380" w:rsidRPr="00CB0F76">
        <w:t>2</w:t>
      </w:r>
      <w:r w:rsidR="00116FBB" w:rsidRPr="00CB0F76">
        <w:t xml:space="preserve"> – распоряжение от </w:t>
      </w:r>
      <w:r w:rsidR="00AE223A" w:rsidRPr="00CB0F76">
        <w:t>24.11</w:t>
      </w:r>
      <w:r w:rsidR="00116FBB" w:rsidRPr="00CB0F76">
        <w:t xml:space="preserve">.2025 № </w:t>
      </w:r>
      <w:r w:rsidR="00AE223A" w:rsidRPr="00CB0F76">
        <w:t>3239</w:t>
      </w:r>
      <w:r w:rsidR="00116FBB" w:rsidRPr="00CB0F76">
        <w:t xml:space="preserve">, по лоту № </w:t>
      </w:r>
      <w:r w:rsidR="00E67380" w:rsidRPr="00CB0F76">
        <w:t>3</w:t>
      </w:r>
      <w:r w:rsidR="00116FBB" w:rsidRPr="00CB0F76">
        <w:t xml:space="preserve"> – распоряжение от </w:t>
      </w:r>
      <w:r w:rsidR="00AE223A" w:rsidRPr="00CB0F76">
        <w:t>24.11</w:t>
      </w:r>
      <w:r w:rsidR="00116FBB" w:rsidRPr="00CB0F76">
        <w:t xml:space="preserve">.2025 № </w:t>
      </w:r>
      <w:r w:rsidR="00AE223A" w:rsidRPr="00CB0F76">
        <w:t>3240</w:t>
      </w:r>
      <w:r w:rsidR="00CB050B" w:rsidRPr="00CB0F76">
        <w:t>, по лоту № 4 – распоряжение от 24.11.2025 № 3237, по лоту № 5 - распоряжение от 24.11.2025 № 3234, по лоту № 6 – распоряжение от 24.11.2025 № 3242, по лоту № 7 – распоряжение от 24.11.2025 № 3241, по лоту № 8 – распоряжение от 24.11.2025 № 3236, по лоту № 9 – распоряжение от 24.11.2025 № 3232</w:t>
      </w:r>
      <w:r w:rsidR="00217CF4">
        <w:t xml:space="preserve">, </w:t>
      </w:r>
      <w:r w:rsidR="00217CF4" w:rsidRPr="00CB0F76">
        <w:t>по лоту № 1</w:t>
      </w:r>
      <w:r w:rsidR="00217CF4">
        <w:t>0</w:t>
      </w:r>
      <w:r w:rsidR="00217CF4" w:rsidRPr="00CB0F76">
        <w:t xml:space="preserve"> – </w:t>
      </w:r>
      <w:r w:rsidR="00217CF4" w:rsidRPr="00093390">
        <w:t>распоряжение от 18.08.2025 № 2278</w:t>
      </w:r>
      <w:r w:rsidR="00217CF4" w:rsidRPr="00CB0F76">
        <w:t xml:space="preserve">, по лоту № </w:t>
      </w:r>
      <w:r w:rsidR="00217CF4">
        <w:t>11</w:t>
      </w:r>
      <w:r w:rsidR="00217CF4" w:rsidRPr="00CB0F76">
        <w:t xml:space="preserve"> – распоряжение от</w:t>
      </w:r>
      <w:r w:rsidR="00217CF4">
        <w:t xml:space="preserve"> </w:t>
      </w:r>
      <w:r w:rsidR="00217CF4" w:rsidRPr="007C31A7">
        <w:t>24.10.2025 № 2949</w:t>
      </w:r>
      <w:r w:rsidR="00217CF4">
        <w:t xml:space="preserve">, </w:t>
      </w:r>
      <w:r w:rsidR="00217CF4" w:rsidRPr="00121DBE">
        <w:t xml:space="preserve">по лоту № </w:t>
      </w:r>
      <w:r w:rsidR="00217CF4">
        <w:t>12</w:t>
      </w:r>
      <w:r w:rsidR="00217CF4" w:rsidRPr="00121DBE">
        <w:t xml:space="preserve"> – распоряжение от 18.08.2025 № 2282, по лоту № </w:t>
      </w:r>
      <w:r w:rsidR="00217CF4">
        <w:t>13</w:t>
      </w:r>
      <w:r w:rsidR="00217CF4" w:rsidRPr="00121DBE">
        <w:t xml:space="preserve"> – распоряжение от 28.07.2025 № 2066</w:t>
      </w:r>
      <w:r w:rsidR="00217CF4">
        <w:t>, по лоту № 14</w:t>
      </w:r>
      <w:r w:rsidR="00217CF4" w:rsidRPr="00840393">
        <w:t xml:space="preserve"> – распоряжение от 18.08.2025 № 2283</w:t>
      </w:r>
      <w:r w:rsidR="00217CF4">
        <w:t>, по лоту № 15 – распоряжение от 16.09.2025 № 2573, по лоту № 16 – распоряжение от 24.10.2025 № 2956, по лоту № 17 – распоряжение от 16.09.2025 № 2574, по лоту № 18 – распоряжение от 24.10.2025 № 2948</w:t>
      </w:r>
      <w:r w:rsidR="00217CF4" w:rsidRPr="00CB0F76">
        <w:t>.</w:t>
      </w:r>
    </w:p>
    <w:p w14:paraId="107A160E" w14:textId="36ACC46B" w:rsidR="009B7E85" w:rsidRPr="00CB0F76" w:rsidRDefault="004B5CAC" w:rsidP="009B7E85">
      <w:pPr>
        <w:pStyle w:val="Default"/>
        <w:ind w:firstLine="709"/>
        <w:jc w:val="both"/>
      </w:pPr>
      <w:r w:rsidRPr="00CB0F76">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CB0F76">
        <w:t>Верхне-</w:t>
      </w:r>
      <w:proofErr w:type="spellStart"/>
      <w:r w:rsidR="00F227EA" w:rsidRPr="00CB0F76">
        <w:t>Муллинская</w:t>
      </w:r>
      <w:proofErr w:type="spellEnd"/>
      <w:r w:rsidR="00F227EA" w:rsidRPr="00CB0F76">
        <w:t>, 74а, тел. 8 (342) 296-20-44, E-</w:t>
      </w:r>
      <w:proofErr w:type="spellStart"/>
      <w:r w:rsidR="00F227EA" w:rsidRPr="00CB0F76">
        <w:t>mail</w:t>
      </w:r>
      <w:proofErr w:type="spellEnd"/>
      <w:r w:rsidR="00F227EA" w:rsidRPr="00CB0F76">
        <w:t xml:space="preserve">: </w:t>
      </w:r>
      <w:proofErr w:type="spellStart"/>
      <w:r w:rsidR="009B7E85" w:rsidRPr="00CB0F76">
        <w:rPr>
          <w:lang w:val="en-US"/>
        </w:rPr>
        <w:t>kio</w:t>
      </w:r>
      <w:proofErr w:type="spellEnd"/>
      <w:r w:rsidR="00102B61" w:rsidRPr="00CB0F76">
        <w:t>@</w:t>
      </w:r>
      <w:proofErr w:type="spellStart"/>
      <w:r w:rsidR="009B7E85" w:rsidRPr="00CB0F76">
        <w:rPr>
          <w:lang w:val="en-US"/>
        </w:rPr>
        <w:t>permsky</w:t>
      </w:r>
      <w:proofErr w:type="spellEnd"/>
      <w:r w:rsidR="009B7E85" w:rsidRPr="00CB0F76">
        <w:t>.</w:t>
      </w:r>
      <w:proofErr w:type="spellStart"/>
      <w:r w:rsidR="009B7E85" w:rsidRPr="00CB0F76">
        <w:rPr>
          <w:lang w:val="en-US"/>
        </w:rPr>
        <w:t>permkrai</w:t>
      </w:r>
      <w:proofErr w:type="spellEnd"/>
      <w:r w:rsidR="00102B61" w:rsidRPr="00CB0F76">
        <w:t>.</w:t>
      </w:r>
      <w:proofErr w:type="spellStart"/>
      <w:r w:rsidR="00102B61" w:rsidRPr="00CB0F76">
        <w:rPr>
          <w:lang w:val="en-US"/>
        </w:rPr>
        <w:t>ru</w:t>
      </w:r>
      <w:proofErr w:type="spellEnd"/>
      <w:r w:rsidRPr="00CB0F76">
        <w:t xml:space="preserve">. </w:t>
      </w:r>
    </w:p>
    <w:p w14:paraId="6311EDBE" w14:textId="1DD17B64" w:rsidR="00CB07DF" w:rsidRPr="00CB0F76" w:rsidRDefault="004B5CAC" w:rsidP="00CB07DF">
      <w:pPr>
        <w:pStyle w:val="Default"/>
        <w:ind w:firstLine="709"/>
        <w:jc w:val="both"/>
      </w:pPr>
      <w:r w:rsidRPr="00CB0F76">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CB0F76">
          <w:rPr>
            <w:rStyle w:val="a5"/>
          </w:rPr>
          <w:t>http://torgi.gov.ru</w:t>
        </w:r>
      </w:hyperlink>
      <w:r w:rsidR="00CB07DF" w:rsidRPr="00CB0F76">
        <w:t xml:space="preserve">, </w:t>
      </w:r>
      <w:hyperlink r:id="rId7" w:history="1">
        <w:r w:rsidR="000E0045" w:rsidRPr="00CB0F76">
          <w:rPr>
            <w:rStyle w:val="a5"/>
            <w:bCs/>
            <w:lang w:val="en-US"/>
          </w:rPr>
          <w:t>www</w:t>
        </w:r>
        <w:r w:rsidR="000E0045" w:rsidRPr="00CB0F76">
          <w:rPr>
            <w:rStyle w:val="a5"/>
            <w:bCs/>
          </w:rPr>
          <w:t>.</w:t>
        </w:r>
        <w:proofErr w:type="spellStart"/>
        <w:r w:rsidR="000E0045" w:rsidRPr="00CB0F76">
          <w:rPr>
            <w:rStyle w:val="a5"/>
            <w:bCs/>
            <w:lang w:val="en-US"/>
          </w:rPr>
          <w:t>permokrug</w:t>
        </w:r>
        <w:proofErr w:type="spellEnd"/>
        <w:r w:rsidR="000E0045" w:rsidRPr="00CB0F76">
          <w:rPr>
            <w:rStyle w:val="a5"/>
            <w:bCs/>
          </w:rPr>
          <w:t>.</w:t>
        </w:r>
        <w:proofErr w:type="spellStart"/>
        <w:r w:rsidR="000E0045" w:rsidRPr="00CB0F76">
          <w:rPr>
            <w:rStyle w:val="a5"/>
            <w:bCs/>
            <w:lang w:val="en-US"/>
          </w:rPr>
          <w:t>ru</w:t>
        </w:r>
        <w:proofErr w:type="spellEnd"/>
      </w:hyperlink>
      <w:r w:rsidR="00CB07DF" w:rsidRPr="00CB0F76">
        <w:t>.</w:t>
      </w:r>
    </w:p>
    <w:p w14:paraId="41DA78FA" w14:textId="77777777" w:rsidR="004B5CAC" w:rsidRPr="00CB0F76" w:rsidRDefault="004B5CAC" w:rsidP="004B5CAC">
      <w:pPr>
        <w:pStyle w:val="Default"/>
        <w:ind w:firstLine="709"/>
        <w:jc w:val="both"/>
      </w:pPr>
      <w:r w:rsidRPr="00CB0F76">
        <w:t>1.4</w:t>
      </w:r>
      <w:r w:rsidRPr="00CB0F76">
        <w:rPr>
          <w:b/>
          <w:bCs/>
        </w:rPr>
        <w:t xml:space="preserve">. </w:t>
      </w:r>
      <w:r w:rsidRPr="00CB0F76">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CB0F76" w:rsidRDefault="004B5CAC" w:rsidP="004B5CA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CB0F76" w:rsidRDefault="004B5CAC">
      <w:pPr>
        <w:spacing w:after="0" w:line="240" w:lineRule="auto"/>
        <w:ind w:firstLine="709"/>
        <w:jc w:val="both"/>
        <w:rPr>
          <w:rFonts w:ascii="Times New Roman" w:hAnsi="Times New Roman" w:cs="Times New Roman"/>
          <w:sz w:val="24"/>
          <w:szCs w:val="24"/>
        </w:rPr>
      </w:pPr>
    </w:p>
    <w:p w14:paraId="4807D267" w14:textId="77777777" w:rsidR="00F227EA" w:rsidRPr="00CB0F76" w:rsidRDefault="00F227EA" w:rsidP="00F227EA">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2. Предмет аукциона</w:t>
      </w:r>
    </w:p>
    <w:p w14:paraId="6F1F82C5"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6B08BB2" w14:textId="5D2BD6C2" w:rsidR="0063726C" w:rsidRPr="00CB0F76" w:rsidRDefault="0063726C" w:rsidP="00E67380">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1</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AE223A" w:rsidRPr="00CB0F76">
        <w:rPr>
          <w:rFonts w:ascii="Times New Roman" w:eastAsia="Times New Roman" w:hAnsi="Times New Roman" w:cs="Times New Roman"/>
          <w:bCs/>
          <w:sz w:val="24"/>
          <w:szCs w:val="24"/>
          <w:lang w:eastAsia="x-none"/>
        </w:rPr>
        <w:t>2495</w:t>
      </w:r>
      <w:r w:rsidRPr="00CB0F76">
        <w:rPr>
          <w:rFonts w:ascii="Times New Roman" w:eastAsia="Times New Roman" w:hAnsi="Times New Roman" w:cs="Times New Roman"/>
          <w:bCs/>
          <w:sz w:val="24"/>
          <w:szCs w:val="24"/>
          <w:lang w:eastAsia="x-none"/>
        </w:rPr>
        <w:t xml:space="preserve">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w:t>
      </w:r>
      <w:r w:rsidR="00AE223A" w:rsidRPr="00CB0F76">
        <w:rPr>
          <w:rFonts w:ascii="Times New Roman" w:eastAsia="Times New Roman" w:hAnsi="Times New Roman" w:cs="Times New Roman"/>
          <w:bCs/>
          <w:sz w:val="24"/>
          <w:szCs w:val="24"/>
          <w:lang w:eastAsia="x-none"/>
        </w:rPr>
        <w:t>для ведения личного подсобного хозяйства (приусадебный земельный участок)</w:t>
      </w:r>
      <w:r w:rsidRPr="00CB0F76">
        <w:rPr>
          <w:rFonts w:ascii="Times New Roman" w:eastAsia="Times New Roman" w:hAnsi="Times New Roman" w:cs="Times New Roman"/>
          <w:bCs/>
          <w:sz w:val="24"/>
          <w:szCs w:val="24"/>
          <w:lang w:eastAsia="x-none"/>
        </w:rPr>
        <w:t xml:space="preserve">. Местоположение земельного участка: </w:t>
      </w:r>
      <w:r w:rsidR="00AE223A" w:rsidRPr="00CB0F76">
        <w:rPr>
          <w:rFonts w:ascii="Times New Roman" w:eastAsia="Times New Roman" w:hAnsi="Times New Roman" w:cs="Times New Roman"/>
          <w:bCs/>
          <w:sz w:val="24"/>
          <w:szCs w:val="24"/>
          <w:lang w:eastAsia="x-none"/>
        </w:rPr>
        <w:t>Пермский край, Пермский муниципальный округ, деревня</w:t>
      </w:r>
      <w:r w:rsidR="001F7B2A" w:rsidRPr="00CB0F76">
        <w:rPr>
          <w:rFonts w:ascii="Times New Roman" w:eastAsia="Times New Roman" w:hAnsi="Times New Roman" w:cs="Times New Roman"/>
          <w:bCs/>
          <w:sz w:val="24"/>
          <w:szCs w:val="24"/>
          <w:lang w:eastAsia="x-none"/>
        </w:rPr>
        <w:t xml:space="preserve"> Моргали, улица Подгорная, з/у 1а</w:t>
      </w:r>
      <w:r w:rsidR="00E47AC6" w:rsidRPr="00CB0F76">
        <w:rPr>
          <w:rFonts w:ascii="Times New Roman" w:eastAsia="Times New Roman" w:hAnsi="Times New Roman" w:cs="Times New Roman"/>
          <w:bCs/>
          <w:sz w:val="24"/>
          <w:szCs w:val="24"/>
          <w:lang w:eastAsia="x-none"/>
        </w:rPr>
        <w:t xml:space="preserve">, категория земель: </w:t>
      </w:r>
      <w:r w:rsidR="00AE223A" w:rsidRPr="00CB0F76">
        <w:rPr>
          <w:rFonts w:ascii="Times New Roman" w:hAnsi="Times New Roman" w:cs="Times New Roman"/>
          <w:bCs/>
          <w:sz w:val="24"/>
          <w:szCs w:val="24"/>
          <w:lang w:eastAsia="x-none"/>
        </w:rPr>
        <w:t xml:space="preserve">земли населенных пунктов. Кадастровый номер: 59:32:2020001:172. Срок аренды: 20 лет. Земельный участок расположен в </w:t>
      </w:r>
      <w:proofErr w:type="spellStart"/>
      <w:r w:rsidR="00AE223A" w:rsidRPr="00CB0F76">
        <w:rPr>
          <w:rFonts w:ascii="Times New Roman" w:hAnsi="Times New Roman" w:cs="Times New Roman"/>
          <w:bCs/>
          <w:sz w:val="24"/>
          <w:szCs w:val="24"/>
          <w:lang w:eastAsia="x-none"/>
        </w:rPr>
        <w:t>приаэродромной</w:t>
      </w:r>
      <w:proofErr w:type="spellEnd"/>
      <w:r w:rsidR="00AE223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35 300,00 (тридцать пять тысяч триста) рублей 00 коп. Задаток </w:t>
      </w:r>
      <w:r w:rsidR="00AE223A" w:rsidRPr="00CB0F76">
        <w:rPr>
          <w:rFonts w:ascii="Times New Roman" w:hAnsi="Times New Roman" w:cs="Times New Roman"/>
          <w:sz w:val="24"/>
          <w:szCs w:val="24"/>
        </w:rPr>
        <w:t>35 300,00 (тридцать пять тысяч триста) рублей 00 коп.</w:t>
      </w:r>
    </w:p>
    <w:p w14:paraId="578FDE6F" w14:textId="6F60DE5F"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0C14B499" w14:textId="3670D876" w:rsidR="00AE223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1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w:t>
      </w:r>
      <w:r w:rsidRPr="00CB0F76">
        <w:rPr>
          <w:rFonts w:ascii="Times New Roman" w:eastAsia="Times New Roman" w:hAnsi="Times New Roman" w:cs="Times New Roman"/>
          <w:bCs/>
          <w:sz w:val="24"/>
          <w:szCs w:val="24"/>
          <w:lang w:eastAsia="x-none"/>
        </w:rPr>
        <w:lastRenderedPageBreak/>
        <w:t>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67EC95A3" w14:textId="77777777" w:rsidR="001F7B2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w:t>
      </w:r>
      <w:r w:rsidR="001F7B2A" w:rsidRPr="00CB0F76">
        <w:rPr>
          <w:rFonts w:ascii="Times New Roman" w:eastAsia="Times New Roman" w:hAnsi="Times New Roman" w:cs="Times New Roman"/>
          <w:bCs/>
          <w:sz w:val="24"/>
          <w:szCs w:val="24"/>
          <w:lang w:eastAsia="x-none"/>
        </w:rPr>
        <w:t xml:space="preserve">пром газораспределение </w:t>
      </w:r>
      <w:r w:rsidRPr="00CB0F76">
        <w:rPr>
          <w:rFonts w:ascii="Times New Roman" w:eastAsia="Times New Roman" w:hAnsi="Times New Roman" w:cs="Times New Roman"/>
          <w:bCs/>
          <w:sz w:val="24"/>
          <w:szCs w:val="24"/>
          <w:lang w:eastAsia="x-none"/>
        </w:rPr>
        <w:t xml:space="preserve">Пермь»). Ориентировочное расстояние от точки подключения до границ испрашиваемого земельного участка составляет </w:t>
      </w:r>
      <w:r w:rsidR="001F7B2A" w:rsidRPr="00CB0F76">
        <w:rPr>
          <w:rFonts w:ascii="Times New Roman" w:eastAsia="Times New Roman" w:hAnsi="Times New Roman" w:cs="Times New Roman"/>
          <w:bCs/>
          <w:sz w:val="24"/>
          <w:szCs w:val="24"/>
          <w:lang w:eastAsia="x-none"/>
        </w:rPr>
        <w:t xml:space="preserve">8854 </w:t>
      </w:r>
      <w:r w:rsidRPr="00CB0F76">
        <w:rPr>
          <w:rFonts w:ascii="Times New Roman" w:eastAsia="Times New Roman" w:hAnsi="Times New Roman" w:cs="Times New Roman"/>
          <w:bCs/>
          <w:sz w:val="24"/>
          <w:szCs w:val="24"/>
          <w:lang w:eastAsia="x-none"/>
        </w:rPr>
        <w:t>м (пи</w:t>
      </w:r>
      <w:r w:rsidR="001F7B2A" w:rsidRPr="00CB0F76">
        <w:rPr>
          <w:rFonts w:ascii="Times New Roman" w:eastAsia="Times New Roman" w:hAnsi="Times New Roman" w:cs="Times New Roman"/>
          <w:bCs/>
          <w:sz w:val="24"/>
          <w:szCs w:val="24"/>
          <w:lang w:eastAsia="x-none"/>
        </w:rPr>
        <w:t>сьмо о тех. возможности от 13.10.2025</w:t>
      </w:r>
      <w:r w:rsidRPr="00CB0F76">
        <w:rPr>
          <w:rFonts w:ascii="Times New Roman" w:eastAsia="Times New Roman" w:hAnsi="Times New Roman" w:cs="Times New Roman"/>
          <w:bCs/>
          <w:sz w:val="24"/>
          <w:szCs w:val="24"/>
          <w:lang w:eastAsia="x-none"/>
        </w:rPr>
        <w:t xml:space="preserve"> № ПР-</w:t>
      </w:r>
      <w:r w:rsidR="001F7B2A" w:rsidRPr="00CB0F76">
        <w:rPr>
          <w:rFonts w:ascii="Times New Roman" w:eastAsia="Times New Roman" w:hAnsi="Times New Roman" w:cs="Times New Roman"/>
          <w:bCs/>
          <w:sz w:val="24"/>
          <w:szCs w:val="24"/>
          <w:lang w:eastAsia="x-none"/>
        </w:rPr>
        <w:t>5407</w:t>
      </w:r>
      <w:r w:rsidRPr="00CB0F76">
        <w:rPr>
          <w:rFonts w:ascii="Times New Roman" w:eastAsia="Times New Roman" w:hAnsi="Times New Roman" w:cs="Times New Roman"/>
          <w:bCs/>
          <w:sz w:val="24"/>
          <w:szCs w:val="24"/>
          <w:lang w:eastAsia="x-none"/>
        </w:rPr>
        <w:t xml:space="preserve">).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w:t>
      </w:r>
      <w:r w:rsidR="001F7B2A" w:rsidRPr="00CB0F76">
        <w:rPr>
          <w:rFonts w:ascii="Times New Roman" w:eastAsia="Times New Roman" w:hAnsi="Times New Roman" w:cs="Times New Roman"/>
          <w:bCs/>
          <w:sz w:val="24"/>
          <w:szCs w:val="24"/>
          <w:lang w:eastAsia="x-none"/>
        </w:rPr>
        <w:t>.01.2025</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299-2025</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27</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07-</w:t>
      </w:r>
      <w:r w:rsidRPr="00CB0F76">
        <w:rPr>
          <w:rFonts w:ascii="Times New Roman" w:eastAsia="Times New Roman" w:hAnsi="Times New Roman" w:cs="Times New Roman"/>
          <w:bCs/>
          <w:sz w:val="24"/>
          <w:szCs w:val="24"/>
          <w:lang w:eastAsia="x-none"/>
        </w:rPr>
        <w:t xml:space="preserve">12 в д. Моргали отсутствуют централизованные сети газоснабжения, водоснабжения, водоотведения, теплоснабжения. Водоснабжение </w:t>
      </w:r>
      <w:r w:rsidR="001F7B2A" w:rsidRPr="00CB0F76">
        <w:rPr>
          <w:rFonts w:ascii="Times New Roman" w:eastAsia="Times New Roman" w:hAnsi="Times New Roman" w:cs="Times New Roman"/>
          <w:bCs/>
          <w:sz w:val="24"/>
          <w:szCs w:val="24"/>
          <w:lang w:eastAsia="x-none"/>
        </w:rPr>
        <w:t xml:space="preserve">автономное, </w:t>
      </w:r>
      <w:r w:rsidRPr="00CB0F76">
        <w:rPr>
          <w:rFonts w:ascii="Times New Roman" w:eastAsia="Times New Roman" w:hAnsi="Times New Roman" w:cs="Times New Roman"/>
          <w:bCs/>
          <w:sz w:val="24"/>
          <w:szCs w:val="24"/>
          <w:lang w:eastAsia="x-none"/>
        </w:rPr>
        <w:t>возможно осуществить от собственн</w:t>
      </w:r>
      <w:r w:rsidR="001F7B2A" w:rsidRPr="00CB0F76">
        <w:rPr>
          <w:rFonts w:ascii="Times New Roman" w:eastAsia="Times New Roman" w:hAnsi="Times New Roman" w:cs="Times New Roman"/>
          <w:bCs/>
          <w:sz w:val="24"/>
          <w:szCs w:val="24"/>
          <w:lang w:eastAsia="x-none"/>
        </w:rPr>
        <w:t>ой</w:t>
      </w:r>
      <w:r w:rsidRPr="00CB0F76">
        <w:rPr>
          <w:rFonts w:ascii="Times New Roman" w:eastAsia="Times New Roman" w:hAnsi="Times New Roman" w:cs="Times New Roman"/>
          <w:bCs/>
          <w:sz w:val="24"/>
          <w:szCs w:val="24"/>
          <w:lang w:eastAsia="x-none"/>
        </w:rPr>
        <w:t xml:space="preserve"> скважин</w:t>
      </w:r>
      <w:r w:rsidR="001F7B2A" w:rsidRPr="00CB0F76">
        <w:rPr>
          <w:rFonts w:ascii="Times New Roman" w:eastAsia="Times New Roman" w:hAnsi="Times New Roman" w:cs="Times New Roman"/>
          <w:bCs/>
          <w:sz w:val="24"/>
          <w:szCs w:val="24"/>
          <w:lang w:eastAsia="x-none"/>
        </w:rPr>
        <w:t>ы</w:t>
      </w:r>
      <w:r w:rsidRPr="00CB0F76">
        <w:rPr>
          <w:rFonts w:ascii="Times New Roman" w:eastAsia="Times New Roman" w:hAnsi="Times New Roman" w:cs="Times New Roman"/>
          <w:bCs/>
          <w:sz w:val="24"/>
          <w:szCs w:val="24"/>
          <w:lang w:eastAsia="x-none"/>
        </w:rPr>
        <w:t xml:space="preserve"> и</w:t>
      </w:r>
      <w:r w:rsidR="001F7B2A" w:rsidRPr="00CB0F76">
        <w:rPr>
          <w:rFonts w:ascii="Times New Roman" w:eastAsia="Times New Roman" w:hAnsi="Times New Roman" w:cs="Times New Roman"/>
          <w:bCs/>
          <w:sz w:val="24"/>
          <w:szCs w:val="24"/>
          <w:lang w:eastAsia="x-none"/>
        </w:rPr>
        <w:t>ли</w:t>
      </w:r>
      <w:r w:rsidRPr="00CB0F76">
        <w:rPr>
          <w:rFonts w:ascii="Times New Roman" w:eastAsia="Times New Roman" w:hAnsi="Times New Roman" w:cs="Times New Roman"/>
          <w:bCs/>
          <w:sz w:val="24"/>
          <w:szCs w:val="24"/>
          <w:lang w:eastAsia="x-none"/>
        </w:rPr>
        <w:t xml:space="preserve"> колодц</w:t>
      </w:r>
      <w:r w:rsidR="001F7B2A" w:rsidRPr="00CB0F76">
        <w:rPr>
          <w:rFonts w:ascii="Times New Roman" w:eastAsia="Times New Roman" w:hAnsi="Times New Roman" w:cs="Times New Roman"/>
          <w:bCs/>
          <w:sz w:val="24"/>
          <w:szCs w:val="24"/>
          <w:lang w:eastAsia="x-none"/>
        </w:rPr>
        <w:t>а</w:t>
      </w:r>
      <w:r w:rsidRPr="00CB0F76">
        <w:rPr>
          <w:rFonts w:ascii="Times New Roman" w:eastAsia="Times New Roman" w:hAnsi="Times New Roman" w:cs="Times New Roman"/>
          <w:bCs/>
          <w:sz w:val="24"/>
          <w:szCs w:val="24"/>
          <w:lang w:eastAsia="x-none"/>
        </w:rPr>
        <w:t>. Отвод сточных вод от объекта предусмотреть в герметичный накопитель с последующим вывозом. Соглас</w:t>
      </w:r>
      <w:r w:rsidR="001F7B2A" w:rsidRPr="00CB0F76">
        <w:rPr>
          <w:rFonts w:ascii="Times New Roman" w:eastAsia="Times New Roman" w:hAnsi="Times New Roman" w:cs="Times New Roman"/>
          <w:bCs/>
          <w:sz w:val="24"/>
          <w:szCs w:val="24"/>
          <w:lang w:eastAsia="x-none"/>
        </w:rPr>
        <w:t>но письму ПАО «Ростелеком» от 14.10.2025</w:t>
      </w:r>
      <w:r w:rsidRPr="00CB0F76">
        <w:rPr>
          <w:rFonts w:ascii="Times New Roman" w:eastAsia="Times New Roman" w:hAnsi="Times New Roman" w:cs="Times New Roman"/>
          <w:bCs/>
          <w:sz w:val="24"/>
          <w:szCs w:val="24"/>
          <w:lang w:eastAsia="x-none"/>
        </w:rPr>
        <w:t xml:space="preserve"> № 01/05/</w:t>
      </w:r>
      <w:r w:rsidR="001F7B2A" w:rsidRPr="00CB0F76">
        <w:rPr>
          <w:rFonts w:ascii="Times New Roman" w:eastAsia="Times New Roman" w:hAnsi="Times New Roman" w:cs="Times New Roman"/>
          <w:bCs/>
          <w:sz w:val="24"/>
          <w:szCs w:val="24"/>
          <w:lang w:eastAsia="x-none"/>
        </w:rPr>
        <w:t>151930/25</w:t>
      </w:r>
      <w:r w:rsidRPr="00CB0F76">
        <w:rPr>
          <w:rFonts w:ascii="Times New Roman" w:eastAsia="Times New Roman" w:hAnsi="Times New Roman" w:cs="Times New Roman"/>
          <w:bCs/>
          <w:sz w:val="24"/>
          <w:szCs w:val="24"/>
          <w:lang w:eastAsia="x-none"/>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w:t>
      </w:r>
      <w:r w:rsidR="001F7B2A" w:rsidRPr="00CB0F76">
        <w:rPr>
          <w:rFonts w:ascii="Times New Roman" w:eastAsia="Times New Roman" w:hAnsi="Times New Roman" w:cs="Times New Roman"/>
          <w:bCs/>
          <w:sz w:val="24"/>
          <w:szCs w:val="24"/>
          <w:lang w:eastAsia="x-none"/>
        </w:rPr>
        <w:t>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6246F1F7" w14:textId="2165B6B7"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2</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общей площадью 3426 </w:t>
      </w:r>
      <w:proofErr w:type="spellStart"/>
      <w:proofErr w:type="gramStart"/>
      <w:r w:rsidR="001F7B2A" w:rsidRPr="00CB0F76">
        <w:rPr>
          <w:rFonts w:ascii="Times New Roman" w:eastAsia="Times New Roman" w:hAnsi="Times New Roman" w:cs="Times New Roman"/>
          <w:bCs/>
          <w:sz w:val="24"/>
          <w:szCs w:val="24"/>
          <w:lang w:eastAsia="x-none"/>
        </w:rPr>
        <w:t>кв.м</w:t>
      </w:r>
      <w:proofErr w:type="spellEnd"/>
      <w:proofErr w:type="gramEnd"/>
      <w:r w:rsidR="001F7B2A" w:rsidRPr="00CB0F76">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Моргали, улица Подгорная, з/у 1б, категория земель: </w:t>
      </w:r>
      <w:r w:rsidR="001F7B2A" w:rsidRPr="00CB0F76">
        <w:rPr>
          <w:rFonts w:ascii="Times New Roman" w:hAnsi="Times New Roman" w:cs="Times New Roman"/>
          <w:bCs/>
          <w:sz w:val="24"/>
          <w:szCs w:val="24"/>
          <w:lang w:eastAsia="x-none"/>
        </w:rPr>
        <w:t xml:space="preserve">земли населенных пунктов. Кадастровый номер: 59:32:2020001:173. Срок аренды: 20 лет. Земельный участок расположен в </w:t>
      </w:r>
      <w:proofErr w:type="spellStart"/>
      <w:r w:rsidR="001F7B2A" w:rsidRPr="00CB0F76">
        <w:rPr>
          <w:rFonts w:ascii="Times New Roman" w:hAnsi="Times New Roman" w:cs="Times New Roman"/>
          <w:bCs/>
          <w:sz w:val="24"/>
          <w:szCs w:val="24"/>
          <w:lang w:eastAsia="x-none"/>
        </w:rPr>
        <w:t>приаэродромной</w:t>
      </w:r>
      <w:proofErr w:type="spellEnd"/>
      <w:r w:rsidR="001F7B2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45 600,00 (сорок пять тысяч шестьсот) рублей 00 коп. Задаток </w:t>
      </w:r>
      <w:r w:rsidR="001F7B2A" w:rsidRPr="00CB0F76">
        <w:rPr>
          <w:rFonts w:ascii="Times New Roman" w:hAnsi="Times New Roman" w:cs="Times New Roman"/>
          <w:sz w:val="24"/>
          <w:szCs w:val="24"/>
        </w:rPr>
        <w:t>45 600,00 (сорок пять тысяч шестьсот) рублей 00 коп.</w:t>
      </w:r>
    </w:p>
    <w:p w14:paraId="15515608" w14:textId="6264B280"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56BD8BB0" w14:textId="3CB47E3F"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2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42CB4843" w14:textId="0ABBD72F" w:rsidR="00116FBB"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w:t>
      </w:r>
      <w:r w:rsidRPr="00CB0F76">
        <w:rPr>
          <w:rFonts w:ascii="Times New Roman" w:eastAsia="Times New Roman" w:hAnsi="Times New Roman" w:cs="Times New Roman"/>
          <w:bCs/>
          <w:sz w:val="24"/>
          <w:szCs w:val="24"/>
          <w:lang w:eastAsia="x-none"/>
        </w:rPr>
        <w:lastRenderedPageBreak/>
        <w:t xml:space="preserve">земельного участка составляет 8854 м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299-2025-27-07-12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72A455B8" w14:textId="04083714"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3</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Право на заключение договора аренды земельного участка общей площадью 3</w:t>
      </w:r>
      <w:r w:rsidR="00A028E8" w:rsidRPr="00CB0F76">
        <w:rPr>
          <w:rFonts w:ascii="Times New Roman" w:eastAsia="Times New Roman" w:hAnsi="Times New Roman" w:cs="Times New Roman"/>
          <w:bCs/>
          <w:sz w:val="24"/>
          <w:szCs w:val="24"/>
          <w:lang w:eastAsia="x-none"/>
        </w:rPr>
        <w:t>067</w:t>
      </w:r>
      <w:r w:rsidR="001F7B2A" w:rsidRPr="00CB0F76">
        <w:rPr>
          <w:rFonts w:ascii="Times New Roman" w:eastAsia="Times New Roman" w:hAnsi="Times New Roman" w:cs="Times New Roman"/>
          <w:bCs/>
          <w:sz w:val="24"/>
          <w:szCs w:val="24"/>
          <w:lang w:eastAsia="x-none"/>
        </w:rPr>
        <w:t xml:space="preserve"> </w:t>
      </w:r>
      <w:proofErr w:type="spellStart"/>
      <w:proofErr w:type="gramStart"/>
      <w:r w:rsidR="001F7B2A" w:rsidRPr="00CB0F76">
        <w:rPr>
          <w:rFonts w:ascii="Times New Roman" w:eastAsia="Times New Roman" w:hAnsi="Times New Roman" w:cs="Times New Roman"/>
          <w:bCs/>
          <w:sz w:val="24"/>
          <w:szCs w:val="24"/>
          <w:lang w:eastAsia="x-none"/>
        </w:rPr>
        <w:t>кв.м</w:t>
      </w:r>
      <w:proofErr w:type="spellEnd"/>
      <w:proofErr w:type="gramEnd"/>
      <w:r w:rsidR="001F7B2A" w:rsidRPr="00CB0F76">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Моргали, улица Подгорная, з/у </w:t>
      </w:r>
      <w:r w:rsidR="00A028E8" w:rsidRPr="00CB0F76">
        <w:rPr>
          <w:rFonts w:ascii="Times New Roman" w:eastAsia="Times New Roman" w:hAnsi="Times New Roman" w:cs="Times New Roman"/>
          <w:bCs/>
          <w:sz w:val="24"/>
          <w:szCs w:val="24"/>
          <w:lang w:eastAsia="x-none"/>
        </w:rPr>
        <w:t>2а</w:t>
      </w:r>
      <w:r w:rsidR="001F7B2A" w:rsidRPr="00CB0F76">
        <w:rPr>
          <w:rFonts w:ascii="Times New Roman" w:eastAsia="Times New Roman" w:hAnsi="Times New Roman" w:cs="Times New Roman"/>
          <w:bCs/>
          <w:sz w:val="24"/>
          <w:szCs w:val="24"/>
          <w:lang w:eastAsia="x-none"/>
        </w:rPr>
        <w:t xml:space="preserve">, категория земель: </w:t>
      </w:r>
      <w:r w:rsidR="001F7B2A" w:rsidRPr="00CB0F76">
        <w:rPr>
          <w:rFonts w:ascii="Times New Roman" w:hAnsi="Times New Roman" w:cs="Times New Roman"/>
          <w:bCs/>
          <w:sz w:val="24"/>
          <w:szCs w:val="24"/>
          <w:lang w:eastAsia="x-none"/>
        </w:rPr>
        <w:t>земли населенных пунктов. Кадастровый номер: 59:32:2</w:t>
      </w:r>
      <w:r w:rsidR="00A028E8" w:rsidRPr="00CB0F76">
        <w:rPr>
          <w:rFonts w:ascii="Times New Roman" w:hAnsi="Times New Roman" w:cs="Times New Roman"/>
          <w:bCs/>
          <w:sz w:val="24"/>
          <w:szCs w:val="24"/>
          <w:lang w:eastAsia="x-none"/>
        </w:rPr>
        <w:t>020001:174</w:t>
      </w:r>
      <w:r w:rsidR="001F7B2A" w:rsidRPr="00CB0F76">
        <w:rPr>
          <w:rFonts w:ascii="Times New Roman" w:hAnsi="Times New Roman" w:cs="Times New Roman"/>
          <w:bCs/>
          <w:sz w:val="24"/>
          <w:szCs w:val="24"/>
          <w:lang w:eastAsia="x-none"/>
        </w:rPr>
        <w:t xml:space="preserve">. Срок аренды: 20 лет. Земельный участок расположен в </w:t>
      </w:r>
      <w:proofErr w:type="spellStart"/>
      <w:r w:rsidR="001F7B2A" w:rsidRPr="00CB0F76">
        <w:rPr>
          <w:rFonts w:ascii="Times New Roman" w:hAnsi="Times New Roman" w:cs="Times New Roman"/>
          <w:bCs/>
          <w:sz w:val="24"/>
          <w:szCs w:val="24"/>
          <w:lang w:eastAsia="x-none"/>
        </w:rPr>
        <w:t>приаэродромной</w:t>
      </w:r>
      <w:proofErr w:type="spellEnd"/>
      <w:r w:rsidR="001F7B2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w:t>
      </w:r>
      <w:r w:rsidR="00A028E8" w:rsidRPr="00CB0F76">
        <w:rPr>
          <w:rFonts w:ascii="Times New Roman" w:hAnsi="Times New Roman" w:cs="Times New Roman"/>
          <w:bCs/>
          <w:sz w:val="24"/>
          <w:szCs w:val="24"/>
          <w:lang w:eastAsia="x-none"/>
        </w:rPr>
        <w:t>41</w:t>
      </w:r>
      <w:r w:rsidR="001F7B2A" w:rsidRPr="00CB0F76">
        <w:rPr>
          <w:rFonts w:ascii="Times New Roman" w:hAnsi="Times New Roman" w:cs="Times New Roman"/>
          <w:bCs/>
          <w:sz w:val="24"/>
          <w:szCs w:val="24"/>
          <w:lang w:eastAsia="x-none"/>
        </w:rPr>
        <w:t xml:space="preserve"> 600,00 (сорок </w:t>
      </w:r>
      <w:r w:rsidR="00A028E8" w:rsidRPr="00CB0F76">
        <w:rPr>
          <w:rFonts w:ascii="Times New Roman" w:hAnsi="Times New Roman" w:cs="Times New Roman"/>
          <w:bCs/>
          <w:sz w:val="24"/>
          <w:szCs w:val="24"/>
          <w:lang w:eastAsia="x-none"/>
        </w:rPr>
        <w:t>одна</w:t>
      </w:r>
      <w:r w:rsidR="001F7B2A" w:rsidRPr="00CB0F76">
        <w:rPr>
          <w:rFonts w:ascii="Times New Roman" w:hAnsi="Times New Roman" w:cs="Times New Roman"/>
          <w:bCs/>
          <w:sz w:val="24"/>
          <w:szCs w:val="24"/>
          <w:lang w:eastAsia="x-none"/>
        </w:rPr>
        <w:t xml:space="preserve"> тысяч</w:t>
      </w:r>
      <w:r w:rsidR="00A028E8" w:rsidRPr="00CB0F76">
        <w:rPr>
          <w:rFonts w:ascii="Times New Roman" w:hAnsi="Times New Roman" w:cs="Times New Roman"/>
          <w:bCs/>
          <w:sz w:val="24"/>
          <w:szCs w:val="24"/>
          <w:lang w:eastAsia="x-none"/>
        </w:rPr>
        <w:t>а</w:t>
      </w:r>
      <w:r w:rsidR="001F7B2A" w:rsidRPr="00CB0F76">
        <w:rPr>
          <w:rFonts w:ascii="Times New Roman" w:hAnsi="Times New Roman" w:cs="Times New Roman"/>
          <w:bCs/>
          <w:sz w:val="24"/>
          <w:szCs w:val="24"/>
          <w:lang w:eastAsia="x-none"/>
        </w:rPr>
        <w:t xml:space="preserve"> шестьсот) рублей 00 коп. Задаток </w:t>
      </w:r>
      <w:r w:rsidR="00A028E8" w:rsidRPr="00CB0F76">
        <w:rPr>
          <w:rFonts w:ascii="Times New Roman" w:hAnsi="Times New Roman" w:cs="Times New Roman"/>
          <w:sz w:val="24"/>
          <w:szCs w:val="24"/>
        </w:rPr>
        <w:t>41 600,00 (сорок одна тысяча шестьсот) рублей 00 коп</w:t>
      </w:r>
      <w:r w:rsidR="001F7B2A" w:rsidRPr="00CB0F76">
        <w:rPr>
          <w:rFonts w:ascii="Times New Roman" w:hAnsi="Times New Roman" w:cs="Times New Roman"/>
          <w:sz w:val="24"/>
          <w:szCs w:val="24"/>
        </w:rPr>
        <w:t>.</w:t>
      </w:r>
    </w:p>
    <w:p w14:paraId="514A73DC" w14:textId="39910611"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25796B22" w14:textId="25C0D456"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w:t>
      </w:r>
      <w:r w:rsidR="00A028E8" w:rsidRPr="00CB0F76">
        <w:rPr>
          <w:rFonts w:ascii="Times New Roman" w:eastAsia="Times New Roman" w:hAnsi="Times New Roman" w:cs="Times New Roman"/>
          <w:bCs/>
          <w:sz w:val="24"/>
          <w:szCs w:val="24"/>
          <w:lang w:eastAsia="x-none"/>
        </w:rPr>
        <w:t>льного строительства по лоту № 3</w:t>
      </w:r>
      <w:r w:rsidRPr="00CB0F76">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5B4878FF" w14:textId="7B164D4E" w:rsidR="005F0306"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8854 м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299-2025-27-07-12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w:t>
      </w:r>
      <w:r w:rsidRPr="00CB0F76">
        <w:rPr>
          <w:rFonts w:ascii="Times New Roman" w:eastAsia="Times New Roman" w:hAnsi="Times New Roman" w:cs="Times New Roman"/>
          <w:bCs/>
          <w:sz w:val="24"/>
          <w:szCs w:val="24"/>
          <w:lang w:eastAsia="x-none"/>
        </w:rPr>
        <w:lastRenderedPageBreak/>
        <w:t>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04E812BC" w14:textId="6C7AF4B1" w:rsidR="007E030B" w:rsidRPr="00CB0F76" w:rsidRDefault="007E030B" w:rsidP="007E030B">
      <w:pPr>
        <w:suppressAutoHyphens/>
        <w:spacing w:after="0" w:line="240" w:lineRule="auto"/>
        <w:jc w:val="both"/>
        <w:rPr>
          <w:rFonts w:ascii="Times New Roman" w:hAnsi="Times New Roman" w:cs="Times New Roman"/>
          <w:bCs/>
          <w:sz w:val="24"/>
          <w:szCs w:val="24"/>
        </w:rPr>
      </w:pPr>
      <w:r w:rsidRPr="00CB0F76">
        <w:rPr>
          <w:rFonts w:ascii="Times New Roman" w:hAnsi="Times New Roman" w:cs="Times New Roman"/>
          <w:b/>
          <w:bCs/>
          <w:sz w:val="24"/>
          <w:szCs w:val="24"/>
        </w:rPr>
        <w:t>Лот № 4.</w:t>
      </w:r>
      <w:r w:rsidRPr="00CB0F76">
        <w:rPr>
          <w:rFonts w:ascii="Times New Roman" w:hAnsi="Times New Roman" w:cs="Times New Roman"/>
          <w:bCs/>
          <w:sz w:val="24"/>
          <w:szCs w:val="24"/>
        </w:rPr>
        <w:t xml:space="preserve"> Право на заключение договора аренды земельного участка общей площадью 2785 </w:t>
      </w:r>
      <w:proofErr w:type="spellStart"/>
      <w:proofErr w:type="gramStart"/>
      <w:r w:rsidRPr="00CB0F76">
        <w:rPr>
          <w:rFonts w:ascii="Times New Roman" w:hAnsi="Times New Roman" w:cs="Times New Roman"/>
          <w:bCs/>
          <w:sz w:val="24"/>
          <w:szCs w:val="24"/>
        </w:rPr>
        <w:t>кв.м</w:t>
      </w:r>
      <w:proofErr w:type="spellEnd"/>
      <w:proofErr w:type="gramEnd"/>
      <w:r w:rsidRPr="00CB0F76">
        <w:rPr>
          <w:rFonts w:ascii="Times New Roman" w:hAnsi="Times New Roman" w:cs="Times New Roman"/>
          <w:bCs/>
          <w:sz w:val="24"/>
          <w:szCs w:val="24"/>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w:t>
      </w:r>
      <w:proofErr w:type="spellStart"/>
      <w:r w:rsidRPr="00CB0F76">
        <w:rPr>
          <w:rFonts w:ascii="Times New Roman" w:hAnsi="Times New Roman" w:cs="Times New Roman"/>
          <w:bCs/>
          <w:sz w:val="24"/>
          <w:szCs w:val="24"/>
        </w:rPr>
        <w:t>Новоильинское</w:t>
      </w:r>
      <w:proofErr w:type="spellEnd"/>
      <w:r w:rsidRPr="00CB0F76">
        <w:rPr>
          <w:rFonts w:ascii="Times New Roman" w:hAnsi="Times New Roman" w:cs="Times New Roman"/>
          <w:bCs/>
          <w:sz w:val="24"/>
          <w:szCs w:val="24"/>
        </w:rPr>
        <w:t xml:space="preserve">, улица Лесная, з/у 2а. Категория земель: земли населенных пунктов. Кадастровый номер: 59:32:1460001:772. Срок аренды: 20 лет. Земельный участок частично расположен в противопожарном расстоянии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 (718,31 </w:t>
      </w:r>
      <w:proofErr w:type="spellStart"/>
      <w:r w:rsidRPr="00CB0F76">
        <w:rPr>
          <w:rFonts w:ascii="Times New Roman" w:hAnsi="Times New Roman" w:cs="Times New Roman"/>
          <w:bCs/>
          <w:sz w:val="24"/>
          <w:szCs w:val="24"/>
        </w:rPr>
        <w:t>кв.м</w:t>
      </w:r>
      <w:proofErr w:type="spellEnd"/>
      <w:r w:rsidRPr="00CB0F76">
        <w:rPr>
          <w:rFonts w:ascii="Times New Roman" w:hAnsi="Times New Roman" w:cs="Times New Roman"/>
          <w:bCs/>
          <w:sz w:val="24"/>
          <w:szCs w:val="24"/>
        </w:rPr>
        <w:t xml:space="preserve">), расстояния до границ лесных насаждений от садовых домов и хозяйственных построек (гаражей, сараев и бань) должны составлять не менее 15 м, частично в противопожарном расстоянии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(1621,62 </w:t>
      </w:r>
      <w:proofErr w:type="spellStart"/>
      <w:r w:rsidRPr="00CB0F76">
        <w:rPr>
          <w:rFonts w:ascii="Times New Roman" w:hAnsi="Times New Roman" w:cs="Times New Roman"/>
          <w:bCs/>
          <w:sz w:val="24"/>
          <w:szCs w:val="24"/>
        </w:rPr>
        <w:t>кв.м</w:t>
      </w:r>
      <w:proofErr w:type="spellEnd"/>
      <w:r w:rsidRPr="00CB0F76">
        <w:rPr>
          <w:rFonts w:ascii="Times New Roman" w:hAnsi="Times New Roman" w:cs="Times New Roman"/>
          <w:bCs/>
          <w:sz w:val="24"/>
          <w:szCs w:val="24"/>
        </w:rPr>
        <w:t>). Начальная цена величины годовой арендной платы 43 500,00 (сорок три тысячи пятьсот) рублей 00 коп. Задаток 43 500,00 (сорок три тысячи пятьсот) рублей 00 коп.</w:t>
      </w:r>
    </w:p>
    <w:p w14:paraId="562373F6" w14:textId="6CEB4013"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 xml:space="preserve">Извещение в соответствии с </w:t>
      </w:r>
      <w:proofErr w:type="spellStart"/>
      <w:r w:rsidRPr="00CB0F76">
        <w:rPr>
          <w:rFonts w:ascii="Times New Roman" w:hAnsi="Times New Roman" w:cs="Times New Roman"/>
          <w:bCs/>
          <w:sz w:val="24"/>
          <w:szCs w:val="24"/>
        </w:rPr>
        <w:t>пп</w:t>
      </w:r>
      <w:proofErr w:type="spellEnd"/>
      <w:r w:rsidRPr="00CB0F76">
        <w:rPr>
          <w:rFonts w:ascii="Times New Roman" w:hAnsi="Times New Roman" w:cs="Times New Roman"/>
          <w:bCs/>
          <w:sz w:val="24"/>
          <w:szCs w:val="24"/>
        </w:rPr>
        <w:t>. 1 п. 1 ст. 39.18 Земельного кодекса РФ размещено на сайте www.torgi.gov.ru 10.04.2025 № 22000211970000000435 (лот № 2).</w:t>
      </w:r>
    </w:p>
    <w:p w14:paraId="29249104" w14:textId="2D4EB637"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Параметры разрешенного строительства объектов капитального строительства по лоту № 4 (зона Ж-1 «Зона застройки индивидуальными жилыми домами») Минимальное расстояние от дома до красной линии проездов, до границы соседнего участка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Максимальная высота ограждения земельного участка - 2м. Количество индивидуальных жилых домов на 1 земельном участке - 1 шт. Подготовлен градостроительный план в электронном виде.</w:t>
      </w:r>
    </w:p>
    <w:p w14:paraId="7C63BEAC" w14:textId="7ADC0876"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 xml:space="preserve">Инженерно-технические условия подключения: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от ГРС Усть-Качка. Ориентировочное расстояние до границ участка 18400 </w:t>
      </w:r>
      <w:proofErr w:type="spellStart"/>
      <w:r w:rsidRPr="00CB0F76">
        <w:rPr>
          <w:rFonts w:ascii="Times New Roman" w:hAnsi="Times New Roman" w:cs="Times New Roman"/>
          <w:bCs/>
          <w:sz w:val="24"/>
          <w:szCs w:val="24"/>
        </w:rPr>
        <w:t>п.м</w:t>
      </w:r>
      <w:proofErr w:type="spellEnd"/>
      <w:r w:rsidRPr="00CB0F76">
        <w:rPr>
          <w:rFonts w:ascii="Times New Roman" w:hAnsi="Times New Roman" w:cs="Times New Roman"/>
          <w:bCs/>
          <w:sz w:val="24"/>
          <w:szCs w:val="24"/>
        </w:rPr>
        <w:t xml:space="preserve"> (письмо о тех. возможности от 13.10.2025 № ПР-5407). Согласно письму </w:t>
      </w:r>
      <w:proofErr w:type="spellStart"/>
      <w:r w:rsidRPr="00CB0F76">
        <w:rPr>
          <w:rFonts w:ascii="Times New Roman" w:hAnsi="Times New Roman" w:cs="Times New Roman"/>
          <w:bCs/>
          <w:sz w:val="24"/>
          <w:szCs w:val="24"/>
        </w:rPr>
        <w:t>Усть-Качкинского</w:t>
      </w:r>
      <w:proofErr w:type="spellEnd"/>
      <w:r w:rsidRPr="00CB0F76">
        <w:rPr>
          <w:rFonts w:ascii="Times New Roman" w:hAnsi="Times New Roman" w:cs="Times New Roman"/>
          <w:bCs/>
          <w:sz w:val="24"/>
          <w:szCs w:val="24"/>
        </w:rPr>
        <w:t xml:space="preserve"> ТУ администрации ПМО от 15.01.2025 №299-2025-27-07-12 в населенном пункте отсутствуют централизованные сети теплоснабжения, водоснабжения, водоотведения, газоснабжения. Согласно письму ПАО «Ростелеком</w:t>
      </w:r>
      <w:proofErr w:type="gramStart"/>
      <w:r w:rsidRPr="00CB0F76">
        <w:rPr>
          <w:rFonts w:ascii="Times New Roman" w:hAnsi="Times New Roman" w:cs="Times New Roman"/>
          <w:bCs/>
          <w:sz w:val="24"/>
          <w:szCs w:val="24"/>
        </w:rPr>
        <w:t>»</w:t>
      </w:r>
      <w:proofErr w:type="gramEnd"/>
      <w:r w:rsidRPr="00CB0F76">
        <w:rPr>
          <w:rFonts w:ascii="Times New Roman" w:hAnsi="Times New Roman" w:cs="Times New Roman"/>
          <w:bCs/>
          <w:sz w:val="24"/>
          <w:szCs w:val="24"/>
        </w:rPr>
        <w:t xml:space="preserve"> от 14.10.2025 № 01/05/151930/25 технологическое присоединение к сетям связи ПАО «Ростелеком» может быть произведено в точке подключения узел ВОЛС (п. Красный Восход, ул. Садовая, 1б),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w:t>
      </w:r>
    </w:p>
    <w:p w14:paraId="3FD8BC12" w14:textId="61B7E0C4"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bCs/>
          <w:sz w:val="24"/>
          <w:szCs w:val="24"/>
          <w:lang w:eastAsia="ru-RU"/>
        </w:rPr>
        <w:t xml:space="preserve">Лот № 5. </w:t>
      </w:r>
      <w:r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общей площадью 637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деревня Шульгино, з/у 20Б. Категория земель: земли населенных пунктов. Кадастровый </w:t>
      </w:r>
      <w:r w:rsidRPr="00CB0F76">
        <w:rPr>
          <w:rFonts w:ascii="Times New Roman" w:eastAsia="Times New Roman" w:hAnsi="Times New Roman" w:cs="Times New Roman"/>
          <w:bCs/>
          <w:sz w:val="24"/>
          <w:szCs w:val="24"/>
          <w:lang w:eastAsia="x-none"/>
        </w:rPr>
        <w:lastRenderedPageBreak/>
        <w:t xml:space="preserve">номер: 59:32:0360003:550.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аэропорта Большое Савино, в водоохранной зоне и прибрежной защитной полосе бассейна реки Верхняя Мулянка, в III поясе зоны санитарной охраны скважин №№ 3076, 3097, в третьем поясе зоны санитарной охраны </w:t>
      </w:r>
      <w:proofErr w:type="spellStart"/>
      <w:r w:rsidRPr="00CB0F76">
        <w:rPr>
          <w:rFonts w:ascii="Times New Roman" w:eastAsia="Times New Roman" w:hAnsi="Times New Roman" w:cs="Times New Roman"/>
          <w:bCs/>
          <w:sz w:val="24"/>
          <w:szCs w:val="24"/>
          <w:lang w:eastAsia="x-none"/>
        </w:rPr>
        <w:t>Пыжевского</w:t>
      </w:r>
      <w:proofErr w:type="spellEnd"/>
      <w:r w:rsidRPr="00CB0F76">
        <w:rPr>
          <w:rFonts w:ascii="Times New Roman" w:eastAsia="Times New Roman" w:hAnsi="Times New Roman" w:cs="Times New Roman"/>
          <w:bCs/>
          <w:sz w:val="24"/>
          <w:szCs w:val="24"/>
          <w:lang w:eastAsia="x-none"/>
        </w:rPr>
        <w:t xml:space="preserve">-Боровского месторождения пресных подземных вод, в </w:t>
      </w:r>
      <w:proofErr w:type="spellStart"/>
      <w:r w:rsidRPr="00CB0F76">
        <w:rPr>
          <w:rFonts w:ascii="Times New Roman" w:eastAsia="Times New Roman" w:hAnsi="Times New Roman" w:cs="Times New Roman"/>
          <w:bCs/>
          <w:sz w:val="24"/>
          <w:szCs w:val="24"/>
          <w:lang w:eastAsia="x-none"/>
        </w:rPr>
        <w:t>Пыжевско</w:t>
      </w:r>
      <w:proofErr w:type="spellEnd"/>
      <w:r w:rsidRPr="00CB0F76">
        <w:rPr>
          <w:rFonts w:ascii="Times New Roman" w:eastAsia="Times New Roman" w:hAnsi="Times New Roman" w:cs="Times New Roman"/>
          <w:bCs/>
          <w:sz w:val="24"/>
          <w:szCs w:val="24"/>
          <w:lang w:eastAsia="x-none"/>
        </w:rPr>
        <w:t xml:space="preserve">-Боровском месторождении подземных вод, в зоне санитарной охраны источников водоснабжения и водопроводов питьевого назначения, частично в охранной зоне (99,79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147 900,00 (сто сорок семь тысяч девятьсот) рублей 00 коп. Задаток 147 900,00 (сто сорок семь тысяч девятьсот) рублей 00 коп.</w:t>
      </w:r>
    </w:p>
    <w:p w14:paraId="78B3D142" w14:textId="02EE4B2D"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1 п. 1 ст. 39.18 Земельного кодекса РФ размещено на сайте www.torgi.gov.ru 31.07.2025 № 22000211970000000495).</w:t>
      </w:r>
    </w:p>
    <w:p w14:paraId="256FBF33" w14:textId="04914170"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5 (зона Ж1 «Зона индивидуальной жилой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- 35 %.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4B06C27F"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1 категории от ТЭЦ-9. Ориентировочное расстояние от точки подключения до границ испрашиваемого земельного участка составляет 530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xml:space="preserve">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Гамовского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 299-2025-20-14вн-15 централизованные сети теплоснабжения в населенном пункте отсутствуют. Согласно письму ООО «Аква-Сервис» от 07.10.2025 № 257 в настоящее время подключить земельный участок к централизованной сети водоснабжения с. Гамово нет возможности в связи с тем, что необходимо строительство ВНС, централизованная система водоотведения в д. Шульгино отсутствует.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(с. Гамово, ул. 50 лет Октября, 1кА),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p>
    <w:p w14:paraId="5D605A1A" w14:textId="281DD7DF"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6</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2999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улица Полевая, з/у 4а. Категория земель: земли населенных пунктов. Кадастровый номер: 59:32:3250001:28259.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Большое Савино, частично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Большакинское</w:t>
      </w:r>
      <w:proofErr w:type="spellEnd"/>
      <w:r w:rsidRPr="00CB0F76">
        <w:rPr>
          <w:rFonts w:ascii="Times New Roman" w:eastAsia="Times New Roman" w:hAnsi="Times New Roman" w:cs="Times New Roman"/>
          <w:bCs/>
          <w:sz w:val="24"/>
          <w:szCs w:val="24"/>
          <w:lang w:eastAsia="x-none"/>
        </w:rPr>
        <w:t xml:space="preserve"> месторождение подземных вод), площадь земельного участка, покрываемая зоной с особыми условиями использования территории, составляет 2783,24 </w:t>
      </w:r>
      <w:proofErr w:type="spellStart"/>
      <w:r w:rsidRPr="00CB0F76">
        <w:rPr>
          <w:rFonts w:ascii="Times New Roman" w:eastAsia="Times New Roman" w:hAnsi="Times New Roman" w:cs="Times New Roman"/>
          <w:bCs/>
          <w:sz w:val="24"/>
          <w:szCs w:val="24"/>
          <w:lang w:eastAsia="x-none"/>
        </w:rPr>
        <w:lastRenderedPageBreak/>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150 900,00 (сто пятьдесят тысяч девятьсот) рублей 00 коп. Задаток 150 900,00 (сто пятьдесят тысяч девятьсот) рублей 00 коп.</w:t>
      </w:r>
    </w:p>
    <w:p w14:paraId="546D7AB9" w14:textId="413D9A3A"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06.03.2025 </w:t>
      </w:r>
      <w:r w:rsidRPr="00CB0F76">
        <w:rPr>
          <w:rFonts w:ascii="Times New Roman" w:eastAsia="Times New Roman" w:hAnsi="Times New Roman" w:cs="Times New Roman"/>
          <w:bCs/>
          <w:color w:val="000000"/>
          <w:sz w:val="24"/>
          <w:szCs w:val="24"/>
          <w:lang w:eastAsia="x-none"/>
        </w:rPr>
        <w:t xml:space="preserve">№ </w:t>
      </w:r>
      <w:hyperlink r:id="rId8" w:tgtFrame="_blank" w:history="1">
        <w:r w:rsidRPr="00CB0F76">
          <w:rPr>
            <w:rFonts w:ascii="Times New Roman" w:eastAsia="Times New Roman" w:hAnsi="Times New Roman" w:cs="Times New Roman"/>
            <w:bCs/>
            <w:color w:val="000000"/>
            <w:sz w:val="24"/>
            <w:szCs w:val="24"/>
            <w:lang w:eastAsia="ru-RU"/>
          </w:rPr>
          <w:t>22000211970000000413</w:t>
        </w:r>
      </w:hyperlink>
      <w:r w:rsidRPr="00CB0F76">
        <w:rPr>
          <w:rFonts w:ascii="Times New Roman" w:eastAsia="Times New Roman" w:hAnsi="Times New Roman" w:cs="Times New Roman"/>
          <w:bCs/>
          <w:sz w:val="24"/>
          <w:szCs w:val="24"/>
          <w:lang w:eastAsia="x-none"/>
        </w:rPr>
        <w:t>).</w:t>
      </w:r>
    </w:p>
    <w:p w14:paraId="0709FEE6" w14:textId="3C7260A1"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6</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2584826A"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w:t>
      </w:r>
      <w:proofErr w:type="spellStart"/>
      <w:r w:rsidRPr="00CB0F76">
        <w:rPr>
          <w:rFonts w:ascii="Times New Roman" w:eastAsia="Times New Roman" w:hAnsi="Times New Roman" w:cs="Times New Roman"/>
          <w:bCs/>
          <w:sz w:val="24"/>
          <w:szCs w:val="24"/>
          <w:lang w:eastAsia="x-none"/>
        </w:rPr>
        <w:t>Протасы</w:t>
      </w:r>
      <w:proofErr w:type="spellEnd"/>
      <w:r w:rsidRPr="00CB0F76">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4400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w:t>
      </w:r>
      <w:proofErr w:type="spellStart"/>
      <w:r w:rsidRPr="00CB0F76">
        <w:rPr>
          <w:rFonts w:ascii="Times New Roman" w:eastAsia="Times New Roman" w:hAnsi="Times New Roman" w:cs="Times New Roman"/>
          <w:bCs/>
          <w:sz w:val="24"/>
          <w:szCs w:val="24"/>
          <w:lang w:eastAsia="x-none"/>
        </w:rPr>
        <w:t>Двуречье</w:t>
      </w:r>
      <w:proofErr w:type="spellEnd"/>
      <w:r w:rsidRPr="00CB0F76">
        <w:rPr>
          <w:rFonts w:ascii="Times New Roman" w:eastAsia="Times New Roman" w:hAnsi="Times New Roman" w:cs="Times New Roman"/>
          <w:bCs/>
          <w:sz w:val="24"/>
          <w:szCs w:val="24"/>
          <w:lang w:eastAsia="x-none"/>
        </w:rPr>
        <w:t xml:space="preserve">» от 10.10.2025 № 967 техническая возможность присоединения к сетям теплоснабжения отсутствует. Согласно письму МУП «Энергоснабжение Пермского муниципального округа»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(д.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 </w:t>
      </w:r>
    </w:p>
    <w:p w14:paraId="678BF393" w14:textId="586B310A"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7</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2433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улица Полевая, з/у 4. Категория земель: земли населенных пунктов. Кадастровый номер: 59:32:3250001:28261.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Большое Савино,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Большакинское</w:t>
      </w:r>
      <w:proofErr w:type="spellEnd"/>
      <w:r w:rsidRPr="00CB0F76">
        <w:rPr>
          <w:rFonts w:ascii="Times New Roman" w:eastAsia="Times New Roman" w:hAnsi="Times New Roman" w:cs="Times New Roman"/>
          <w:bCs/>
          <w:sz w:val="24"/>
          <w:szCs w:val="24"/>
          <w:lang w:eastAsia="x-none"/>
        </w:rPr>
        <w:t xml:space="preserve"> месторождение подземных вод), площадь земельного участка, покрываемая зоной с особыми условиями использования территории, составляет 2433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139 700,00 (сто тридцать девять тысяч семьсот) рублей 00 коп. Задаток 139 700,00 (сто тридцать девять тысяч семьсот) рублей 00 коп.</w:t>
      </w:r>
    </w:p>
    <w:p w14:paraId="7F0C2AC9" w14:textId="67561D7F"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lastRenderedPageBreak/>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12.03.2025 </w:t>
      </w:r>
      <w:r w:rsidRPr="00CB0F76">
        <w:rPr>
          <w:rFonts w:ascii="Times New Roman" w:eastAsia="Times New Roman" w:hAnsi="Times New Roman" w:cs="Times New Roman"/>
          <w:bCs/>
          <w:color w:val="000000"/>
          <w:sz w:val="24"/>
          <w:szCs w:val="24"/>
          <w:lang w:eastAsia="x-none"/>
        </w:rPr>
        <w:t xml:space="preserve">№ </w:t>
      </w:r>
      <w:hyperlink r:id="rId9" w:tgtFrame="_blank" w:history="1">
        <w:r w:rsidRPr="00CB0F76">
          <w:rPr>
            <w:rFonts w:ascii="Times New Roman" w:eastAsia="Times New Roman" w:hAnsi="Times New Roman" w:cs="Times New Roman"/>
            <w:bCs/>
            <w:color w:val="000000"/>
            <w:sz w:val="24"/>
            <w:szCs w:val="24"/>
            <w:lang w:eastAsia="ru-RU"/>
          </w:rPr>
          <w:t>22000211970000000419</w:t>
        </w:r>
      </w:hyperlink>
      <w:r w:rsidRPr="00CB0F76">
        <w:rPr>
          <w:rFonts w:ascii="Times New Roman" w:eastAsia="Times New Roman" w:hAnsi="Times New Roman" w:cs="Times New Roman"/>
          <w:bCs/>
          <w:sz w:val="24"/>
          <w:szCs w:val="24"/>
          <w:lang w:eastAsia="x-none"/>
        </w:rPr>
        <w:t>).</w:t>
      </w:r>
    </w:p>
    <w:p w14:paraId="10D25FCD" w14:textId="0BF8F610"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7</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6AABB256" w14:textId="54171BB4"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w:t>
      </w:r>
      <w:proofErr w:type="spellStart"/>
      <w:r w:rsidRPr="00CB0F76">
        <w:rPr>
          <w:rFonts w:ascii="Times New Roman" w:eastAsia="Times New Roman" w:hAnsi="Times New Roman" w:cs="Times New Roman"/>
          <w:bCs/>
          <w:sz w:val="24"/>
          <w:szCs w:val="24"/>
          <w:lang w:eastAsia="x-none"/>
        </w:rPr>
        <w:t>Протасы</w:t>
      </w:r>
      <w:proofErr w:type="spellEnd"/>
      <w:r w:rsidRPr="00CB0F76">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sidRPr="00CB0F76">
        <w:rPr>
          <w:rFonts w:ascii="Times New Roman" w:eastAsia="Times New Roman" w:hAnsi="Times New Roman" w:cs="Times New Roman"/>
          <w:bCs/>
          <w:sz w:val="24"/>
          <w:szCs w:val="24"/>
          <w:lang w:eastAsia="x-none"/>
        </w:rPr>
        <w:br/>
        <w:t xml:space="preserve">4400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w:t>
      </w:r>
      <w:proofErr w:type="spellStart"/>
      <w:r w:rsidRPr="00CB0F76">
        <w:rPr>
          <w:rFonts w:ascii="Times New Roman" w:eastAsia="Times New Roman" w:hAnsi="Times New Roman" w:cs="Times New Roman"/>
          <w:bCs/>
          <w:sz w:val="24"/>
          <w:szCs w:val="24"/>
          <w:lang w:eastAsia="x-none"/>
        </w:rPr>
        <w:t>Двуречье</w:t>
      </w:r>
      <w:proofErr w:type="spellEnd"/>
      <w:r w:rsidRPr="00CB0F76">
        <w:rPr>
          <w:rFonts w:ascii="Times New Roman" w:eastAsia="Times New Roman" w:hAnsi="Times New Roman" w:cs="Times New Roman"/>
          <w:bCs/>
          <w:sz w:val="24"/>
          <w:szCs w:val="24"/>
          <w:lang w:eastAsia="x-none"/>
        </w:rPr>
        <w:t xml:space="preserve">» от 10.10.2025 № 967 возможность технического присоединения к сетям теплоснабжения отсутствует. Согласно письму МУП «Энергоснабжение Пермского муниципального округа»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(д.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 </w:t>
      </w:r>
    </w:p>
    <w:p w14:paraId="3F722CD4" w14:textId="4C6EF29C"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8</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838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Ключи, улица Земляничная, з/у 2. Категория земель: земли населенных пунктов. Кадастровый номер: 59:32:3810001:351. Срок аренды: 20 лет. Земельный участок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Приаэродромная</w:t>
      </w:r>
      <w:proofErr w:type="spellEnd"/>
      <w:r w:rsidRPr="00CB0F76">
        <w:rPr>
          <w:rFonts w:ascii="Times New Roman" w:eastAsia="Times New Roman" w:hAnsi="Times New Roman" w:cs="Times New Roman"/>
          <w:bCs/>
          <w:sz w:val="24"/>
          <w:szCs w:val="24"/>
          <w:lang w:eastAsia="x-none"/>
        </w:rPr>
        <w:t xml:space="preserve"> территория аэродрома аэропорта Большое Савино), площадь земельного участка, покрываемая зоной с особыми условиями использования территории, составляет 838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78 000,00 (семьдесят восемь тысяч) рублей 00 коп. Задаток 78 000,00 (семьдесят восемь тысяч) рублей 00 коп.</w:t>
      </w:r>
    </w:p>
    <w:p w14:paraId="1A2E97B6" w14:textId="2DE64877"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20.03.2025 </w:t>
      </w:r>
      <w:r w:rsidRPr="00CB0F76">
        <w:rPr>
          <w:rFonts w:ascii="Times New Roman" w:eastAsia="Times New Roman" w:hAnsi="Times New Roman" w:cs="Times New Roman"/>
          <w:bCs/>
          <w:color w:val="000000"/>
          <w:sz w:val="24"/>
          <w:szCs w:val="24"/>
          <w:lang w:eastAsia="x-none"/>
        </w:rPr>
        <w:t xml:space="preserve">№ </w:t>
      </w:r>
      <w:hyperlink r:id="rId10" w:tgtFrame="_blank" w:history="1">
        <w:r w:rsidRPr="00CB0F76">
          <w:rPr>
            <w:rFonts w:ascii="Times New Roman" w:eastAsia="Times New Roman" w:hAnsi="Times New Roman" w:cs="Times New Roman"/>
            <w:bCs/>
            <w:color w:val="000000"/>
            <w:sz w:val="24"/>
            <w:szCs w:val="24"/>
            <w:lang w:eastAsia="ru-RU"/>
          </w:rPr>
          <w:t>22000211970000000424</w:t>
        </w:r>
      </w:hyperlink>
      <w:r w:rsidRPr="00CB0F76">
        <w:rPr>
          <w:rFonts w:ascii="Times New Roman" w:eastAsia="Times New Roman" w:hAnsi="Times New Roman" w:cs="Times New Roman"/>
          <w:bCs/>
          <w:sz w:val="24"/>
          <w:szCs w:val="24"/>
          <w:lang w:eastAsia="x-none"/>
        </w:rPr>
        <w:t>).</w:t>
      </w:r>
    </w:p>
    <w:p w14:paraId="087EDAAA" w14:textId="5547033A"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lastRenderedPageBreak/>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8</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35</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0597726B"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1 категории от с. Лобаново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10831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ПР-5410). Согласно письму Лобановского ТУ администрации ПМО от 13.01.2025 № 299-2025-21-исх-10 в населенном пункте водоснабжение, водоотведение, теплоснабжение отсутствуют.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(п. Мулянка, ул. Октябрьская, 29),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w:t>
      </w:r>
    </w:p>
    <w:p w14:paraId="1E0D315D" w14:textId="3A6EDDEB"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9</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1682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Грибаново</w:t>
      </w:r>
      <w:proofErr w:type="spellEnd"/>
      <w:r w:rsidRPr="00CB0F76">
        <w:rPr>
          <w:rFonts w:ascii="Times New Roman" w:eastAsia="Times New Roman" w:hAnsi="Times New Roman" w:cs="Times New Roman"/>
          <w:bCs/>
          <w:sz w:val="24"/>
          <w:szCs w:val="24"/>
          <w:lang w:eastAsia="x-none"/>
        </w:rPr>
        <w:t>, улица Ореховая, з/у 3. Категория земель: земли населенных пунктов. Кадастровый номер: 59:32:1270001:244. Срок аренды: 20 лет. Земельный участок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Приаэродромная</w:t>
      </w:r>
      <w:proofErr w:type="spellEnd"/>
      <w:r w:rsidRPr="00CB0F76">
        <w:rPr>
          <w:rFonts w:ascii="Times New Roman" w:eastAsia="Times New Roman" w:hAnsi="Times New Roman" w:cs="Times New Roman"/>
          <w:bCs/>
          <w:sz w:val="24"/>
          <w:szCs w:val="24"/>
          <w:lang w:eastAsia="x-none"/>
        </w:rPr>
        <w:t xml:space="preserve"> территория аэродрома аэропорта Большое Савино), площадь земельного участка, покрываемая зоной с особыми условиями использования территории, составляет 1682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Водоохранная</w:t>
      </w:r>
      <w:proofErr w:type="spellEnd"/>
      <w:r w:rsidRPr="00CB0F76">
        <w:rPr>
          <w:rFonts w:ascii="Times New Roman" w:eastAsia="Times New Roman" w:hAnsi="Times New Roman" w:cs="Times New Roman"/>
          <w:bCs/>
          <w:sz w:val="24"/>
          <w:szCs w:val="24"/>
          <w:lang w:eastAsia="x-none"/>
        </w:rPr>
        <w:t xml:space="preserve"> зона и прибрежная защитная полоса бассейна реки Верхняя Мулянка, Часть 3), площадь земельного участка, покрываемая зоной с особыми условиями использования территории, составляет  1682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xml:space="preserve">., частично расположен в границах зоны с особыми условиями использования территории (Охранная зона объекта: «ВЛ-0,4кВ ф.1 от TП-66341 </w:t>
      </w:r>
      <w:proofErr w:type="spellStart"/>
      <w:r w:rsidRPr="00CB0F76">
        <w:rPr>
          <w:rFonts w:ascii="Times New Roman" w:eastAsia="Times New Roman" w:hAnsi="Times New Roman" w:cs="Times New Roman"/>
          <w:bCs/>
          <w:sz w:val="24"/>
          <w:szCs w:val="24"/>
          <w:lang w:eastAsia="x-none"/>
        </w:rPr>
        <w:t>Коян.уч</w:t>
      </w:r>
      <w:proofErr w:type="spellEnd"/>
      <w:r w:rsidRPr="00CB0F76">
        <w:rPr>
          <w:rFonts w:ascii="Times New Roman" w:eastAsia="Times New Roman" w:hAnsi="Times New Roman" w:cs="Times New Roman"/>
          <w:bCs/>
          <w:sz w:val="24"/>
          <w:szCs w:val="24"/>
          <w:lang w:eastAsia="x-none"/>
        </w:rPr>
        <w:t xml:space="preserve">.»), площадь земельного участка, покрываемая зоной с особыми условиями использования территории, составляет 95,06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xml:space="preserve">., полностью расположен в границах зоны с особыми условиями использования территории (Водозаборный участок п. Мулянка), площадь земельного участка покрываемая зоной с особыми условиями  использования территории, составляет 1682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49 000,00 (сорок девять тысяч) рублей 00 коп. Задаток 49 000,00 (сорок девять тысяч) рублей 00 коп.</w:t>
      </w:r>
    </w:p>
    <w:p w14:paraId="7B2B82FD" w14:textId="6282FA5E"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lastRenderedPageBreak/>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23.04.2025 </w:t>
      </w:r>
      <w:r w:rsidRPr="00CB0F76">
        <w:rPr>
          <w:rFonts w:ascii="Times New Roman" w:eastAsia="Times New Roman" w:hAnsi="Times New Roman" w:cs="Times New Roman"/>
          <w:bCs/>
          <w:color w:val="000000"/>
          <w:sz w:val="24"/>
          <w:szCs w:val="24"/>
          <w:lang w:eastAsia="x-none"/>
        </w:rPr>
        <w:t xml:space="preserve">№ </w:t>
      </w:r>
      <w:hyperlink r:id="rId11" w:tgtFrame="_blank" w:history="1">
        <w:r w:rsidRPr="00CB0F76">
          <w:rPr>
            <w:rFonts w:ascii="Times New Roman" w:eastAsia="Times New Roman" w:hAnsi="Times New Roman" w:cs="Times New Roman"/>
            <w:bCs/>
            <w:color w:val="000000"/>
            <w:sz w:val="24"/>
            <w:szCs w:val="24"/>
            <w:lang w:eastAsia="ru-RU"/>
          </w:rPr>
          <w:t>22000211970000000437</w:t>
        </w:r>
      </w:hyperlink>
      <w:r w:rsidRPr="00CB0F76">
        <w:rPr>
          <w:rFonts w:ascii="Times New Roman" w:eastAsia="Times New Roman" w:hAnsi="Times New Roman" w:cs="Times New Roman"/>
          <w:bCs/>
          <w:sz w:val="24"/>
          <w:szCs w:val="24"/>
          <w:lang w:eastAsia="x-none"/>
        </w:rPr>
        <w:t>).</w:t>
      </w:r>
    </w:p>
    <w:p w14:paraId="4F4D2BAE" w14:textId="5CA4F442"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9</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35</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690477E3" w14:textId="7A8F603F" w:rsidR="007E030B" w:rsidRDefault="007E030B" w:rsidP="007E030B">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Мулянка (собственник – АО «Газпром газораспределение Пермь»). Ориентировочное расстояние от точки подключения до границ испрашиваемого</w:t>
      </w:r>
      <w:r w:rsidR="00067212">
        <w:rPr>
          <w:rFonts w:ascii="Times New Roman" w:eastAsia="Times New Roman" w:hAnsi="Times New Roman" w:cs="Times New Roman"/>
          <w:bCs/>
          <w:sz w:val="24"/>
          <w:szCs w:val="24"/>
          <w:lang w:eastAsia="x-none"/>
        </w:rPr>
        <w:t xml:space="preserve"> земельного участка составляет </w:t>
      </w:r>
      <w:r w:rsidRPr="00CB0F76">
        <w:rPr>
          <w:rFonts w:ascii="Times New Roman" w:eastAsia="Times New Roman" w:hAnsi="Times New Roman" w:cs="Times New Roman"/>
          <w:bCs/>
          <w:sz w:val="24"/>
          <w:szCs w:val="24"/>
          <w:lang w:eastAsia="x-none"/>
        </w:rPr>
        <w:t xml:space="preserve">1180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ПР-5408). Согласно письму Лобановского ТУ адми</w:t>
      </w:r>
      <w:r w:rsidR="00EF3EB8" w:rsidRPr="00CB0F76">
        <w:rPr>
          <w:rFonts w:ascii="Times New Roman" w:eastAsia="Times New Roman" w:hAnsi="Times New Roman" w:cs="Times New Roman"/>
          <w:bCs/>
          <w:sz w:val="24"/>
          <w:szCs w:val="24"/>
          <w:lang w:eastAsia="x-none"/>
        </w:rPr>
        <w:t xml:space="preserve">нистрации ПМО </w:t>
      </w:r>
      <w:r w:rsidRPr="00CB0F76">
        <w:rPr>
          <w:rFonts w:ascii="Times New Roman" w:eastAsia="Times New Roman" w:hAnsi="Times New Roman" w:cs="Times New Roman"/>
          <w:bCs/>
          <w:sz w:val="24"/>
          <w:szCs w:val="24"/>
          <w:lang w:eastAsia="x-none"/>
        </w:rPr>
        <w:t>от 13.01.2025 № 299-2025-21-исх-10 в населенном пункте водоснабжение, водоотведение, теплоснабжение отсутствуют.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14.10.2025 № 01/05/151889/25 технологическое присоединение к сетям связи ПАО «Ростелеком» имеется, возможная точка подключения узел ВОЛС (п. Мулянка, ул. Октябрьская, 29),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p>
    <w:p w14:paraId="78A60BF0" w14:textId="49360F48" w:rsidR="00217CF4" w:rsidRPr="001069B1"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Лот № 10</w:t>
      </w:r>
      <w:r w:rsidRPr="001069B1">
        <w:rPr>
          <w:rFonts w:ascii="Times New Roman" w:eastAsia="Times New Roman" w:hAnsi="Times New Roman" w:cs="Times New Roman"/>
          <w:b/>
          <w:bCs/>
          <w:sz w:val="24"/>
          <w:szCs w:val="24"/>
          <w:lang w:eastAsia="x-none"/>
        </w:rPr>
        <w:t xml:space="preserve">. </w:t>
      </w:r>
      <w:r w:rsidRPr="001069B1">
        <w:rPr>
          <w:rFonts w:ascii="Times New Roman" w:eastAsia="Times New Roman" w:hAnsi="Times New Roman" w:cs="Times New Roman"/>
          <w:bCs/>
          <w:sz w:val="24"/>
          <w:szCs w:val="24"/>
          <w:lang w:eastAsia="x-none"/>
        </w:rPr>
        <w:t xml:space="preserve">Земельный участок общей площадью 3932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д. Тупица, категория земель: земли сельскохозяйственного назначения. Кадастровый номер: 59:32:3020003:3112.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(31,16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частично в охранной зоне линии связи (0,52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в охранной зоне межпоселкового газопровода высокого давления 1 категории «</w:t>
      </w:r>
      <w:proofErr w:type="spellStart"/>
      <w:r w:rsidRPr="001069B1">
        <w:rPr>
          <w:rFonts w:ascii="Times New Roman" w:eastAsia="Times New Roman" w:hAnsi="Times New Roman" w:cs="Times New Roman"/>
          <w:bCs/>
          <w:sz w:val="24"/>
          <w:szCs w:val="24"/>
          <w:lang w:eastAsia="x-none"/>
        </w:rPr>
        <w:t>Глушата</w:t>
      </w:r>
      <w:proofErr w:type="spellEnd"/>
      <w:r w:rsidRPr="001069B1">
        <w:rPr>
          <w:rFonts w:ascii="Times New Roman" w:eastAsia="Times New Roman" w:hAnsi="Times New Roman" w:cs="Times New Roman"/>
          <w:bCs/>
          <w:sz w:val="24"/>
          <w:szCs w:val="24"/>
          <w:lang w:eastAsia="x-none"/>
        </w:rPr>
        <w:t xml:space="preserve">-Тупица») (98,11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в охранной зоне КТП 4201, входящей в состав ЭСК Подстанция 35/6кВ «Заозерье» с линиями электропередачи и трансформаторными подстанциями (3,63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в охранной зоне ВЛ 6 КВ ФИДЕР 1 (719,65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Pr="00217CF4">
        <w:rPr>
          <w:rFonts w:ascii="Times New Roman" w:eastAsia="Times New Roman" w:hAnsi="Times New Roman" w:cs="Times New Roman"/>
          <w:bCs/>
          <w:sz w:val="24"/>
          <w:szCs w:val="24"/>
          <w:lang w:eastAsia="x-none"/>
        </w:rPr>
        <w:t>74</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402</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1069B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семьдесят четыре тысячи четыреста два) рубля</w:t>
      </w:r>
      <w:r w:rsidRPr="001069B1">
        <w:rPr>
          <w:rFonts w:ascii="Times New Roman" w:eastAsia="Times New Roman" w:hAnsi="Times New Roman" w:cs="Times New Roman"/>
          <w:bCs/>
          <w:sz w:val="24"/>
          <w:szCs w:val="24"/>
          <w:lang w:eastAsia="x-none"/>
        </w:rPr>
        <w:t xml:space="preserve"> 00 коп. Задаток </w:t>
      </w:r>
      <w:r w:rsidRPr="00217CF4">
        <w:rPr>
          <w:rFonts w:ascii="Times New Roman" w:eastAsia="Times New Roman" w:hAnsi="Times New Roman" w:cs="Times New Roman"/>
          <w:bCs/>
          <w:sz w:val="24"/>
          <w:szCs w:val="24"/>
          <w:lang w:eastAsia="x-none"/>
        </w:rPr>
        <w:t>74</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402</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1069B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семьдесят четыре тысячи четыреста два) рубля</w:t>
      </w:r>
      <w:r w:rsidRPr="001069B1">
        <w:rPr>
          <w:rFonts w:ascii="Times New Roman" w:eastAsia="Times New Roman" w:hAnsi="Times New Roman" w:cs="Times New Roman"/>
          <w:bCs/>
          <w:sz w:val="24"/>
          <w:szCs w:val="24"/>
          <w:lang w:eastAsia="x-none"/>
        </w:rPr>
        <w:t xml:space="preserve"> 00 коп.</w:t>
      </w:r>
    </w:p>
    <w:p w14:paraId="1524E78F" w14:textId="77777777"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 xml:space="preserve">Извещение в соответствии с </w:t>
      </w:r>
      <w:proofErr w:type="spellStart"/>
      <w:r w:rsidRPr="001069B1">
        <w:rPr>
          <w:rFonts w:ascii="Times New Roman" w:eastAsia="Times New Roman" w:hAnsi="Times New Roman" w:cs="Times New Roman"/>
          <w:bCs/>
          <w:sz w:val="24"/>
          <w:szCs w:val="24"/>
          <w:lang w:eastAsia="x-none"/>
        </w:rPr>
        <w:t>пп</w:t>
      </w:r>
      <w:proofErr w:type="spellEnd"/>
      <w:r w:rsidRPr="001069B1">
        <w:rPr>
          <w:rFonts w:ascii="Times New Roman" w:eastAsia="Times New Roman" w:hAnsi="Times New Roman" w:cs="Times New Roman"/>
          <w:bCs/>
          <w:sz w:val="24"/>
          <w:szCs w:val="24"/>
          <w:lang w:eastAsia="x-none"/>
        </w:rPr>
        <w:t>. 1 п. 1 ст. 39.18 Земельного кодекса РФ размещено на сайте www.torgi.gov.ru 07.05.2025 № 22000211970000000449 (лот № 7).</w:t>
      </w:r>
    </w:p>
    <w:p w14:paraId="43D405AE" w14:textId="39F52263"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w:t>
      </w:r>
      <w:r>
        <w:rPr>
          <w:rFonts w:ascii="Times New Roman" w:eastAsia="Times New Roman" w:hAnsi="Times New Roman" w:cs="Times New Roman"/>
          <w:bCs/>
          <w:sz w:val="24"/>
          <w:szCs w:val="24"/>
          <w:lang w:eastAsia="x-none"/>
        </w:rPr>
        <w:t>ства для лота № 10</w:t>
      </w:r>
      <w:r w:rsidRPr="001069B1">
        <w:rPr>
          <w:rFonts w:ascii="Times New Roman" w:eastAsia="Times New Roman" w:hAnsi="Times New Roman" w:cs="Times New Roman"/>
          <w:bCs/>
          <w:sz w:val="24"/>
          <w:szCs w:val="24"/>
          <w:lang w:eastAsia="x-none"/>
        </w:rPr>
        <w:t xml:space="preserve"> (зона СХ3 «Зона ведения гражданами садоводства и огородничества»):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w:t>
      </w:r>
      <w:r w:rsidRPr="001069B1">
        <w:rPr>
          <w:rFonts w:ascii="Times New Roman" w:eastAsia="Times New Roman" w:hAnsi="Times New Roman" w:cs="Times New Roman"/>
          <w:bCs/>
          <w:sz w:val="24"/>
          <w:szCs w:val="24"/>
          <w:lang w:eastAsia="x-none"/>
        </w:rPr>
        <w:lastRenderedPageBreak/>
        <w:t xml:space="preserve">сооружений, за пределами которых запрещено строительство зданий, строений, сооружений – 3м. Предельное количество этажей – 3 </w:t>
      </w:r>
      <w:proofErr w:type="spellStart"/>
      <w:r w:rsidRPr="001069B1">
        <w:rPr>
          <w:rFonts w:ascii="Times New Roman" w:eastAsia="Times New Roman" w:hAnsi="Times New Roman" w:cs="Times New Roman"/>
          <w:bCs/>
          <w:sz w:val="24"/>
          <w:szCs w:val="24"/>
          <w:lang w:eastAsia="x-none"/>
        </w:rPr>
        <w:t>эт</w:t>
      </w:r>
      <w:proofErr w:type="spellEnd"/>
      <w:r w:rsidRPr="001069B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14:paraId="37EACEE9"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Инженерно-техническ</w:t>
      </w:r>
      <w:r>
        <w:rPr>
          <w:rFonts w:ascii="Times New Roman" w:eastAsia="Times New Roman" w:hAnsi="Times New Roman" w:cs="Times New Roman"/>
          <w:bCs/>
          <w:sz w:val="24"/>
          <w:szCs w:val="24"/>
          <w:lang w:eastAsia="x-none"/>
        </w:rPr>
        <w:t>ие условия подключения по лоту</w:t>
      </w:r>
      <w:r w:rsidRPr="001069B1">
        <w:rPr>
          <w:rFonts w:ascii="Times New Roman" w:eastAsia="Times New Roman" w:hAnsi="Times New Roman" w:cs="Times New Roman"/>
          <w:bCs/>
          <w:sz w:val="24"/>
          <w:szCs w:val="24"/>
          <w:lang w:eastAsia="x-none"/>
        </w:rPr>
        <w:t xml:space="preserve">: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по ул. </w:t>
      </w:r>
      <w:proofErr w:type="spellStart"/>
      <w:r w:rsidRPr="001069B1">
        <w:rPr>
          <w:rFonts w:ascii="Times New Roman" w:eastAsia="Times New Roman" w:hAnsi="Times New Roman" w:cs="Times New Roman"/>
          <w:bCs/>
          <w:sz w:val="24"/>
          <w:szCs w:val="24"/>
          <w:lang w:eastAsia="x-none"/>
        </w:rPr>
        <w:t>кв</w:t>
      </w:r>
      <w:proofErr w:type="spellEnd"/>
      <w:r w:rsidRPr="001069B1">
        <w:rPr>
          <w:rFonts w:ascii="Times New Roman" w:eastAsia="Times New Roman" w:hAnsi="Times New Roman" w:cs="Times New Roman"/>
          <w:bCs/>
          <w:sz w:val="24"/>
          <w:szCs w:val="24"/>
          <w:lang w:eastAsia="x-none"/>
        </w:rPr>
        <w:t xml:space="preserve">-л Солнечный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35 </w:t>
      </w:r>
      <w:proofErr w:type="spellStart"/>
      <w:r w:rsidRPr="001069B1">
        <w:rPr>
          <w:rFonts w:ascii="Times New Roman" w:eastAsia="Times New Roman" w:hAnsi="Times New Roman" w:cs="Times New Roman"/>
          <w:bCs/>
          <w:sz w:val="24"/>
          <w:szCs w:val="24"/>
          <w:lang w:eastAsia="x-none"/>
        </w:rPr>
        <w:t>п.м</w:t>
      </w:r>
      <w:proofErr w:type="spellEnd"/>
      <w:r w:rsidRPr="001069B1">
        <w:rPr>
          <w:rFonts w:ascii="Times New Roman" w:eastAsia="Times New Roman" w:hAnsi="Times New Roman" w:cs="Times New Roman"/>
          <w:bCs/>
          <w:sz w:val="24"/>
          <w:szCs w:val="24"/>
          <w:lang w:eastAsia="x-none"/>
        </w:rPr>
        <w:t xml:space="preserve">. (письмо о тех. возможности от 18.07.2025 № ПР-3553). Согласно </w:t>
      </w:r>
      <w:proofErr w:type="gramStart"/>
      <w:r w:rsidRPr="001069B1">
        <w:rPr>
          <w:rFonts w:ascii="Times New Roman" w:eastAsia="Times New Roman" w:hAnsi="Times New Roman" w:cs="Times New Roman"/>
          <w:bCs/>
          <w:sz w:val="24"/>
          <w:szCs w:val="24"/>
          <w:lang w:eastAsia="x-none"/>
        </w:rPr>
        <w:t>письму Кондратовского</w:t>
      </w:r>
      <w:proofErr w:type="gramEnd"/>
      <w:r w:rsidRPr="001069B1">
        <w:rPr>
          <w:rFonts w:ascii="Times New Roman" w:eastAsia="Times New Roman" w:hAnsi="Times New Roman" w:cs="Times New Roman"/>
          <w:bCs/>
          <w:sz w:val="24"/>
          <w:szCs w:val="24"/>
          <w:lang w:eastAsia="x-none"/>
        </w:rPr>
        <w:t xml:space="preserve"> ТУ администрации ПМО от 14.01.2025 № № 299-2025-22-вн-9 в населенном пункте централизованные сети водоснабжения, водоотведения и теплоснабжения отсутствуют (индивидуальные источники теплоснабжения).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18.07.2025 № 01/05/105637/25 технологическое присоединение к сетям связи ПАО «Ростелеком</w:t>
      </w:r>
      <w:proofErr w:type="gramStart"/>
      <w:r w:rsidRPr="001069B1">
        <w:rPr>
          <w:rFonts w:ascii="Times New Roman" w:eastAsia="Times New Roman" w:hAnsi="Times New Roman" w:cs="Times New Roman"/>
          <w:bCs/>
          <w:sz w:val="24"/>
          <w:szCs w:val="24"/>
          <w:lang w:eastAsia="x-none"/>
        </w:rPr>
        <w:t>»</w:t>
      </w:r>
      <w:proofErr w:type="gramEnd"/>
      <w:r w:rsidRPr="001069B1">
        <w:rPr>
          <w:rFonts w:ascii="Times New Roman" w:eastAsia="Times New Roman" w:hAnsi="Times New Roman" w:cs="Times New Roman"/>
          <w:bCs/>
          <w:sz w:val="24"/>
          <w:szCs w:val="24"/>
          <w:lang w:eastAsia="x-none"/>
        </w:rPr>
        <w:t xml:space="preserve"> имеется. Точка подключения узел ВОЛС (д. </w:t>
      </w:r>
      <w:proofErr w:type="spellStart"/>
      <w:r w:rsidRPr="001069B1">
        <w:rPr>
          <w:rFonts w:ascii="Times New Roman" w:eastAsia="Times New Roman" w:hAnsi="Times New Roman" w:cs="Times New Roman"/>
          <w:bCs/>
          <w:sz w:val="24"/>
          <w:szCs w:val="24"/>
          <w:lang w:eastAsia="x-none"/>
        </w:rPr>
        <w:t>Скобелевка</w:t>
      </w:r>
      <w:proofErr w:type="spellEnd"/>
      <w:r w:rsidRPr="001069B1">
        <w:rPr>
          <w:rFonts w:ascii="Times New Roman" w:eastAsia="Times New Roman" w:hAnsi="Times New Roman" w:cs="Times New Roman"/>
          <w:bCs/>
          <w:sz w:val="24"/>
          <w:szCs w:val="24"/>
          <w:lang w:eastAsia="x-none"/>
        </w:rPr>
        <w:t xml:space="preserve">, ул. </w:t>
      </w:r>
      <w:proofErr w:type="spellStart"/>
      <w:r w:rsidRPr="001069B1">
        <w:rPr>
          <w:rFonts w:ascii="Times New Roman" w:eastAsia="Times New Roman" w:hAnsi="Times New Roman" w:cs="Times New Roman"/>
          <w:bCs/>
          <w:sz w:val="24"/>
          <w:szCs w:val="24"/>
          <w:lang w:eastAsia="x-none"/>
        </w:rPr>
        <w:t>Хохловская</w:t>
      </w:r>
      <w:proofErr w:type="spellEnd"/>
      <w:r w:rsidRPr="001069B1">
        <w:rPr>
          <w:rFonts w:ascii="Times New Roman" w:eastAsia="Times New Roman" w:hAnsi="Times New Roman" w:cs="Times New Roman"/>
          <w:bCs/>
          <w:sz w:val="24"/>
          <w:szCs w:val="24"/>
          <w:lang w:eastAsia="x-none"/>
        </w:rPr>
        <w:t>, 6),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Согласно письму ПАО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xml:space="preserve"> Урал» - «Пермэнерго</w:t>
      </w:r>
      <w:proofErr w:type="gramStart"/>
      <w:r w:rsidRPr="001069B1">
        <w:rPr>
          <w:rFonts w:ascii="Times New Roman" w:eastAsia="Times New Roman" w:hAnsi="Times New Roman" w:cs="Times New Roman"/>
          <w:bCs/>
          <w:sz w:val="24"/>
          <w:szCs w:val="24"/>
          <w:lang w:eastAsia="x-none"/>
        </w:rPr>
        <w:t>»</w:t>
      </w:r>
      <w:proofErr w:type="gramEnd"/>
      <w:r w:rsidRPr="001069B1">
        <w:rPr>
          <w:rFonts w:ascii="Times New Roman" w:eastAsia="Times New Roman" w:hAnsi="Times New Roman" w:cs="Times New Roman"/>
          <w:bCs/>
          <w:sz w:val="24"/>
          <w:szCs w:val="24"/>
          <w:lang w:eastAsia="x-none"/>
        </w:rPr>
        <w:t xml:space="preserve"> технологическое присоединение осуществляется на основании договора, перечень мероприятий по технологическому </w:t>
      </w:r>
      <w:proofErr w:type="spellStart"/>
      <w:r w:rsidRPr="001069B1">
        <w:rPr>
          <w:rFonts w:ascii="Times New Roman" w:eastAsia="Times New Roman" w:hAnsi="Times New Roman" w:cs="Times New Roman"/>
          <w:bCs/>
          <w:sz w:val="24"/>
          <w:szCs w:val="24"/>
          <w:lang w:eastAsia="x-none"/>
        </w:rPr>
        <w:t>присоедениению</w:t>
      </w:r>
      <w:proofErr w:type="spellEnd"/>
      <w:r w:rsidRPr="001069B1">
        <w:rPr>
          <w:rFonts w:ascii="Times New Roman" w:eastAsia="Times New Roman" w:hAnsi="Times New Roman" w:cs="Times New Roman"/>
          <w:bCs/>
          <w:sz w:val="24"/>
          <w:szCs w:val="24"/>
          <w:lang w:eastAsia="x-none"/>
        </w:rPr>
        <w:t xml:space="preserve"> определяется в технических условиях. Заявку на технологическое присоединение можно подать через единый федеральный портал электросетевых услуг группы компаний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 ПОРТАЛ-ТП.РФ (письмо ПАО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xml:space="preserve"> Урал» - «Пермэнерго» от 08.08.2025 № ПЭ/ПГЭС/01/22/9799).</w:t>
      </w:r>
    </w:p>
    <w:p w14:paraId="46108D4C" w14:textId="7DE29F5B" w:rsidR="00217CF4" w:rsidRPr="007C31A7"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11</w:t>
      </w:r>
      <w:r w:rsidRPr="007C31A7">
        <w:rPr>
          <w:rFonts w:ascii="Times New Roman" w:eastAsia="Times New Roman" w:hAnsi="Times New Roman" w:cs="Times New Roman"/>
          <w:b/>
          <w:bCs/>
          <w:sz w:val="24"/>
          <w:szCs w:val="24"/>
          <w:lang w:eastAsia="x-none"/>
        </w:rPr>
        <w:t>.</w:t>
      </w:r>
      <w:r w:rsidRPr="007C31A7">
        <w:rPr>
          <w:rFonts w:ascii="Times New Roman" w:eastAsia="Times New Roman" w:hAnsi="Times New Roman" w:cs="Times New Roman"/>
          <w:bCs/>
          <w:sz w:val="24"/>
          <w:szCs w:val="24"/>
          <w:lang w:eastAsia="x-none"/>
        </w:rPr>
        <w:t xml:space="preserve"> Земельный участок общей площадью 758 </w:t>
      </w:r>
      <w:proofErr w:type="spellStart"/>
      <w:proofErr w:type="gramStart"/>
      <w:r w:rsidRPr="007C31A7">
        <w:rPr>
          <w:rFonts w:ascii="Times New Roman" w:eastAsia="Times New Roman" w:hAnsi="Times New Roman" w:cs="Times New Roman"/>
          <w:bCs/>
          <w:sz w:val="24"/>
          <w:szCs w:val="24"/>
          <w:lang w:eastAsia="x-none"/>
        </w:rPr>
        <w:t>кв.м</w:t>
      </w:r>
      <w:proofErr w:type="spellEnd"/>
      <w:proofErr w:type="gramEnd"/>
      <w:r w:rsidRPr="007C31A7">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деревня </w:t>
      </w:r>
      <w:proofErr w:type="spellStart"/>
      <w:r w:rsidRPr="007C31A7">
        <w:rPr>
          <w:rFonts w:ascii="Times New Roman" w:eastAsia="Times New Roman" w:hAnsi="Times New Roman" w:cs="Times New Roman"/>
          <w:bCs/>
          <w:sz w:val="24"/>
          <w:szCs w:val="24"/>
          <w:lang w:eastAsia="x-none"/>
        </w:rPr>
        <w:t>Гарюшки</w:t>
      </w:r>
      <w:proofErr w:type="spellEnd"/>
      <w:r w:rsidRPr="007C31A7">
        <w:rPr>
          <w:rFonts w:ascii="Times New Roman" w:eastAsia="Times New Roman" w:hAnsi="Times New Roman" w:cs="Times New Roman"/>
          <w:bCs/>
          <w:sz w:val="24"/>
          <w:szCs w:val="24"/>
          <w:lang w:eastAsia="x-none"/>
        </w:rPr>
        <w:t xml:space="preserve">, улица Дачная, з/у 11. Категория земель: земли населенных пунктов. Кадастровый номер: 59:32:1120001:820. Срок аренды: 20 лет. Земельный участок частично расположен в водоохранной зоне и прибрежной защитной полосе по фактическому руслу водного объекта (536,03 </w:t>
      </w:r>
      <w:proofErr w:type="spellStart"/>
      <w:proofErr w:type="gramStart"/>
      <w:r w:rsidRPr="007C31A7">
        <w:rPr>
          <w:rFonts w:ascii="Times New Roman" w:eastAsia="Times New Roman" w:hAnsi="Times New Roman" w:cs="Times New Roman"/>
          <w:bCs/>
          <w:sz w:val="24"/>
          <w:szCs w:val="24"/>
          <w:lang w:eastAsia="x-none"/>
        </w:rPr>
        <w:t>кв.м</w:t>
      </w:r>
      <w:proofErr w:type="spellEnd"/>
      <w:proofErr w:type="gramEnd"/>
      <w:r w:rsidRPr="007C31A7">
        <w:rPr>
          <w:rFonts w:ascii="Times New Roman" w:eastAsia="Times New Roman" w:hAnsi="Times New Roman" w:cs="Times New Roman"/>
          <w:bCs/>
          <w:sz w:val="24"/>
          <w:szCs w:val="24"/>
          <w:lang w:eastAsia="x-none"/>
        </w:rPr>
        <w:t xml:space="preserve">), частично в охранной зоне ВЛ-10 </w:t>
      </w:r>
      <w:proofErr w:type="spellStart"/>
      <w:r w:rsidRPr="007C31A7">
        <w:rPr>
          <w:rFonts w:ascii="Times New Roman" w:eastAsia="Times New Roman" w:hAnsi="Times New Roman" w:cs="Times New Roman"/>
          <w:bCs/>
          <w:sz w:val="24"/>
          <w:szCs w:val="24"/>
          <w:lang w:eastAsia="x-none"/>
        </w:rPr>
        <w:t>кВ</w:t>
      </w:r>
      <w:proofErr w:type="spellEnd"/>
      <w:r w:rsidRPr="007C31A7">
        <w:rPr>
          <w:rFonts w:ascii="Times New Roman" w:eastAsia="Times New Roman" w:hAnsi="Times New Roman" w:cs="Times New Roman"/>
          <w:bCs/>
          <w:sz w:val="24"/>
          <w:szCs w:val="24"/>
          <w:lang w:eastAsia="x-none"/>
        </w:rPr>
        <w:t xml:space="preserve"> ф. Заборье от ПС «Дачная» (53,85 </w:t>
      </w:r>
      <w:proofErr w:type="spellStart"/>
      <w:r w:rsidRPr="007C31A7">
        <w:rPr>
          <w:rFonts w:ascii="Times New Roman" w:eastAsia="Times New Roman" w:hAnsi="Times New Roman" w:cs="Times New Roman"/>
          <w:bCs/>
          <w:sz w:val="24"/>
          <w:szCs w:val="24"/>
          <w:lang w:eastAsia="x-none"/>
        </w:rPr>
        <w:t>кв.м</w:t>
      </w:r>
      <w:proofErr w:type="spellEnd"/>
      <w:r w:rsidRPr="007C31A7">
        <w:rPr>
          <w:rFonts w:ascii="Times New Roman" w:eastAsia="Times New Roman" w:hAnsi="Times New Roman" w:cs="Times New Roman"/>
          <w:bCs/>
          <w:sz w:val="24"/>
          <w:szCs w:val="24"/>
          <w:lang w:eastAsia="x-none"/>
        </w:rPr>
        <w:t xml:space="preserve">), в </w:t>
      </w:r>
      <w:r>
        <w:rPr>
          <w:rFonts w:ascii="Times New Roman" w:eastAsia="Times New Roman" w:hAnsi="Times New Roman" w:cs="Times New Roman"/>
          <w:bCs/>
          <w:sz w:val="24"/>
          <w:szCs w:val="24"/>
          <w:lang w:eastAsia="x-none"/>
        </w:rPr>
        <w:t>о</w:t>
      </w:r>
      <w:r w:rsidRPr="007C31A7">
        <w:rPr>
          <w:rFonts w:ascii="Times New Roman" w:eastAsia="Times New Roman" w:hAnsi="Times New Roman" w:cs="Times New Roman"/>
          <w:bCs/>
          <w:sz w:val="24"/>
          <w:szCs w:val="24"/>
          <w:lang w:eastAsia="x-none"/>
        </w:rPr>
        <w:t xml:space="preserve">хранной зоне ЭСК «Горка», ВЛ-0,4 КВ от ТП-6369, публичный сервитут для размещения объекта электросетевого хозяйства «ВЛ-0,4 КВ ОТ ТП-66369» (0,14 </w:t>
      </w:r>
      <w:proofErr w:type="spellStart"/>
      <w:r w:rsidRPr="007C31A7">
        <w:rPr>
          <w:rFonts w:ascii="Times New Roman" w:eastAsia="Times New Roman" w:hAnsi="Times New Roman" w:cs="Times New Roman"/>
          <w:bCs/>
          <w:sz w:val="24"/>
          <w:szCs w:val="24"/>
          <w:lang w:eastAsia="x-none"/>
        </w:rPr>
        <w:t>кв.м</w:t>
      </w:r>
      <w:proofErr w:type="spellEnd"/>
      <w:r w:rsidRPr="007C31A7">
        <w:rPr>
          <w:rFonts w:ascii="Times New Roman" w:eastAsia="Times New Roman" w:hAnsi="Times New Roman" w:cs="Times New Roman"/>
          <w:bCs/>
          <w:sz w:val="24"/>
          <w:szCs w:val="24"/>
          <w:lang w:eastAsia="x-none"/>
        </w:rPr>
        <w:t>). Начальная цена величины годовой арендной платы 23 400,00 (двадцать три тысячи четыреста) рублей 00 коп. Задаток 23 400,00 (двадцать три тысячи четыреста) рублей 00 коп.</w:t>
      </w:r>
    </w:p>
    <w:p w14:paraId="04096F7C" w14:textId="77777777" w:rsidR="00217CF4" w:rsidRPr="007C31A7"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Cs/>
          <w:sz w:val="24"/>
          <w:szCs w:val="24"/>
          <w:lang w:eastAsia="x-none"/>
        </w:rPr>
        <w:t xml:space="preserve">Извещение в соответствии с </w:t>
      </w:r>
      <w:proofErr w:type="spellStart"/>
      <w:r w:rsidRPr="007C31A7">
        <w:rPr>
          <w:rFonts w:ascii="Times New Roman" w:eastAsia="Times New Roman" w:hAnsi="Times New Roman" w:cs="Times New Roman"/>
          <w:bCs/>
          <w:sz w:val="24"/>
          <w:szCs w:val="24"/>
          <w:lang w:eastAsia="x-none"/>
        </w:rPr>
        <w:t>пп</w:t>
      </w:r>
      <w:proofErr w:type="spellEnd"/>
      <w:r w:rsidRPr="007C31A7">
        <w:rPr>
          <w:rFonts w:ascii="Times New Roman" w:eastAsia="Times New Roman" w:hAnsi="Times New Roman" w:cs="Times New Roman"/>
          <w:bCs/>
          <w:sz w:val="24"/>
          <w:szCs w:val="24"/>
          <w:lang w:eastAsia="x-none"/>
        </w:rPr>
        <w:t>. 1 п. 1 ст. 39.18 Земельного кодекса РФ размещено на сайте www.torgi.gov.ru 10.07.2025 № 22000211970000000484 (лот № 1).</w:t>
      </w:r>
    </w:p>
    <w:p w14:paraId="79069779" w14:textId="300E4117" w:rsidR="00217CF4" w:rsidRPr="007C31A7"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w:t>
      </w:r>
      <w:r>
        <w:rPr>
          <w:rFonts w:ascii="Times New Roman" w:eastAsia="Times New Roman" w:hAnsi="Times New Roman" w:cs="Times New Roman"/>
          <w:bCs/>
          <w:sz w:val="24"/>
          <w:szCs w:val="24"/>
          <w:lang w:eastAsia="x-none"/>
        </w:rPr>
        <w:t>ва по лоту № 11</w:t>
      </w:r>
      <w:r w:rsidRPr="007C31A7">
        <w:rPr>
          <w:rFonts w:ascii="Times New Roman" w:eastAsia="Times New Roman" w:hAnsi="Times New Roman" w:cs="Times New Roman"/>
          <w:bCs/>
          <w:sz w:val="24"/>
          <w:szCs w:val="24"/>
          <w:lang w:eastAsia="x-none"/>
        </w:rPr>
        <w:t xml:space="preserve"> (зона Ж-2 зона малоэтажной жилой застройки с приусадебными земельными участками)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Подготовлен градостроительный план в электронном виде.</w:t>
      </w:r>
    </w:p>
    <w:p w14:paraId="0CEDFC57"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w:t>
      </w:r>
      <w:r w:rsidRPr="007C31A7">
        <w:rPr>
          <w:rFonts w:ascii="Times New Roman" w:eastAsia="Times New Roman" w:hAnsi="Times New Roman" w:cs="Times New Roman"/>
          <w:bCs/>
          <w:sz w:val="24"/>
          <w:szCs w:val="24"/>
          <w:lang w:eastAsia="x-none"/>
        </w:rPr>
        <w:lastRenderedPageBreak/>
        <w:t xml:space="preserve">давления 2 категории на д. Мостовая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4260 </w:t>
      </w:r>
      <w:proofErr w:type="spellStart"/>
      <w:r w:rsidRPr="007C31A7">
        <w:rPr>
          <w:rFonts w:ascii="Times New Roman" w:eastAsia="Times New Roman" w:hAnsi="Times New Roman" w:cs="Times New Roman"/>
          <w:bCs/>
          <w:sz w:val="24"/>
          <w:szCs w:val="24"/>
          <w:lang w:eastAsia="x-none"/>
        </w:rPr>
        <w:t>п.м</w:t>
      </w:r>
      <w:proofErr w:type="spellEnd"/>
      <w:r w:rsidRPr="007C31A7">
        <w:rPr>
          <w:rFonts w:ascii="Times New Roman" w:eastAsia="Times New Roman" w:hAnsi="Times New Roman" w:cs="Times New Roman"/>
          <w:bCs/>
          <w:sz w:val="24"/>
          <w:szCs w:val="24"/>
          <w:lang w:eastAsia="x-none"/>
        </w:rPr>
        <w:t xml:space="preserve">. (письмо о тех. возможности от 09.09.2025 № ПР-4661). Согласно </w:t>
      </w:r>
      <w:proofErr w:type="gramStart"/>
      <w:r w:rsidRPr="007C31A7">
        <w:rPr>
          <w:rFonts w:ascii="Times New Roman" w:eastAsia="Times New Roman" w:hAnsi="Times New Roman" w:cs="Times New Roman"/>
          <w:bCs/>
          <w:sz w:val="24"/>
          <w:szCs w:val="24"/>
          <w:lang w:eastAsia="x-none"/>
        </w:rPr>
        <w:t>письму Лобановского</w:t>
      </w:r>
      <w:proofErr w:type="gramEnd"/>
      <w:r w:rsidRPr="007C31A7">
        <w:rPr>
          <w:rFonts w:ascii="Times New Roman" w:eastAsia="Times New Roman" w:hAnsi="Times New Roman" w:cs="Times New Roman"/>
          <w:bCs/>
          <w:sz w:val="24"/>
          <w:szCs w:val="24"/>
          <w:lang w:eastAsia="x-none"/>
        </w:rPr>
        <w:t xml:space="preserve"> ТУ администрации ПМО от 13.01.2025 №299-2025-21-исх-10 в населенном пункте отсутствуют централизованные сети водоснабжения, водоотведения, теплоснабжения, газоснабжения. Обеспечить объекты водоснабжением возможно от собственных скважин и колодцев. Отвод сточных вод от объекта предусмотреть в герметичный накопитель с последующим вывозом. Согласно письму ПАО «Ростелеком» от 17.09.2025 № 01/05/135788/25 технологическое присоединение к сетям связи ПАО «Ростелеком» может быть произведено в точке подключения узел ВОЛС (д. Мостовая, АМС ПАО «Ростелеком</w:t>
      </w:r>
      <w:proofErr w:type="gramStart"/>
      <w:r w:rsidRPr="007C31A7">
        <w:rPr>
          <w:rFonts w:ascii="Times New Roman" w:eastAsia="Times New Roman" w:hAnsi="Times New Roman" w:cs="Times New Roman"/>
          <w:bCs/>
          <w:sz w:val="24"/>
          <w:szCs w:val="24"/>
          <w:lang w:eastAsia="x-none"/>
        </w:rPr>
        <w:t>»</w:t>
      </w:r>
      <w:proofErr w:type="gramEnd"/>
      <w:r w:rsidRPr="007C31A7">
        <w:rPr>
          <w:rFonts w:ascii="Times New Roman" w:eastAsia="Times New Roman" w:hAnsi="Times New Roman" w:cs="Times New Roman"/>
          <w:bCs/>
          <w:sz w:val="24"/>
          <w:szCs w:val="24"/>
          <w:lang w:eastAsia="x-none"/>
        </w:rPr>
        <w:t xml:space="preserve"> (базовая станция), вблизи ул. Березовая, 1)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В настоящее время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 (письмо ПАО «</w:t>
      </w:r>
      <w:proofErr w:type="spellStart"/>
      <w:r w:rsidRPr="007C31A7">
        <w:rPr>
          <w:rFonts w:ascii="Times New Roman" w:eastAsia="Times New Roman" w:hAnsi="Times New Roman" w:cs="Times New Roman"/>
          <w:bCs/>
          <w:sz w:val="24"/>
          <w:szCs w:val="24"/>
          <w:lang w:eastAsia="x-none"/>
        </w:rPr>
        <w:t>Россети</w:t>
      </w:r>
      <w:proofErr w:type="spellEnd"/>
      <w:r w:rsidRPr="007C31A7">
        <w:rPr>
          <w:rFonts w:ascii="Times New Roman" w:eastAsia="Times New Roman" w:hAnsi="Times New Roman" w:cs="Times New Roman"/>
          <w:bCs/>
          <w:sz w:val="24"/>
          <w:szCs w:val="24"/>
          <w:lang w:eastAsia="x-none"/>
        </w:rPr>
        <w:t xml:space="preserve"> Урал»-«Пермэнерго» от 15.09.2025 № ПЭ/ЦЭС/01/22/12756).</w:t>
      </w:r>
    </w:p>
    <w:p w14:paraId="20F640FE" w14:textId="190910C6" w:rsidR="00217CF4" w:rsidRPr="00121DB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12</w:t>
      </w:r>
      <w:r w:rsidRPr="00121DBE">
        <w:rPr>
          <w:rFonts w:ascii="Times New Roman" w:eastAsia="Times New Roman" w:hAnsi="Times New Roman" w:cs="Times New Roman"/>
          <w:b/>
          <w:bCs/>
          <w:sz w:val="24"/>
          <w:szCs w:val="24"/>
          <w:lang w:eastAsia="x-none"/>
        </w:rPr>
        <w:t xml:space="preserve">. </w:t>
      </w:r>
      <w:r w:rsidRPr="00121DBE">
        <w:rPr>
          <w:rFonts w:ascii="Times New Roman" w:eastAsia="Times New Roman" w:hAnsi="Times New Roman" w:cs="Times New Roman"/>
          <w:bCs/>
          <w:sz w:val="24"/>
          <w:szCs w:val="24"/>
          <w:lang w:eastAsia="x-none"/>
        </w:rPr>
        <w:t xml:space="preserve">Земельный участок общей площадью 2414 </w:t>
      </w:r>
      <w:proofErr w:type="spellStart"/>
      <w:proofErr w:type="gramStart"/>
      <w:r w:rsidRPr="00121DBE">
        <w:rPr>
          <w:rFonts w:ascii="Times New Roman" w:eastAsia="Times New Roman" w:hAnsi="Times New Roman" w:cs="Times New Roman"/>
          <w:bCs/>
          <w:sz w:val="24"/>
          <w:szCs w:val="24"/>
          <w:lang w:eastAsia="x-none"/>
        </w:rPr>
        <w:t>кв.м</w:t>
      </w:r>
      <w:proofErr w:type="spellEnd"/>
      <w:proofErr w:type="gramEnd"/>
      <w:r w:rsidRPr="00121DBE">
        <w:rPr>
          <w:rFonts w:ascii="Times New Roman" w:eastAsia="Times New Roman" w:hAnsi="Times New Roman" w:cs="Times New Roman"/>
          <w:bCs/>
          <w:sz w:val="24"/>
          <w:szCs w:val="24"/>
          <w:lang w:eastAsia="x-none"/>
        </w:rPr>
        <w:t>,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Центральная, з/у 96. Категория земель: земли населенных пунктов. Кадастровый номер: 59:32:1520001:1631. Срок аренды: 20 лет. Обременения, охранные зоны: отсутствуют. Начальная цена величины годовой арендной платы 62 300,00 (шестьдесят две тысячи триста) рублей 00 коп. Задаток 62 300,00 (шестьдесят две тысячи триста) рублей 00 коп.</w:t>
      </w:r>
    </w:p>
    <w:p w14:paraId="22280A45"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Извещение в соответствии с </w:t>
      </w:r>
      <w:proofErr w:type="spellStart"/>
      <w:r w:rsidRPr="00121DBE">
        <w:rPr>
          <w:rFonts w:ascii="Times New Roman" w:eastAsia="Times New Roman" w:hAnsi="Times New Roman" w:cs="Times New Roman"/>
          <w:bCs/>
          <w:sz w:val="24"/>
          <w:szCs w:val="24"/>
          <w:lang w:eastAsia="x-none"/>
        </w:rPr>
        <w:t>пп</w:t>
      </w:r>
      <w:proofErr w:type="spellEnd"/>
      <w:r w:rsidRPr="00121DBE">
        <w:rPr>
          <w:rFonts w:ascii="Times New Roman" w:eastAsia="Times New Roman" w:hAnsi="Times New Roman" w:cs="Times New Roman"/>
          <w:bCs/>
          <w:sz w:val="24"/>
          <w:szCs w:val="24"/>
          <w:lang w:eastAsia="x-none"/>
        </w:rPr>
        <w:t>. 1 п. 1 ст. 39.18 Земельного кодекса РФ размещено на сайте www.torgi.gov.ru 22.01.2025 № 22000211970000000398 (лот № 1).</w:t>
      </w:r>
    </w:p>
    <w:p w14:paraId="751EC32B" w14:textId="0DA22DC8"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bCs/>
          <w:sz w:val="24"/>
          <w:szCs w:val="24"/>
          <w:lang w:eastAsia="x-none"/>
        </w:rPr>
        <w:t>12</w:t>
      </w:r>
      <w:r w:rsidRPr="00121DBE">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w:t>
      </w:r>
      <w:proofErr w:type="spellStart"/>
      <w:r w:rsidRPr="00121DBE">
        <w:rPr>
          <w:rFonts w:ascii="Times New Roman" w:eastAsia="Times New Roman" w:hAnsi="Times New Roman" w:cs="Times New Roman"/>
          <w:bCs/>
          <w:sz w:val="24"/>
          <w:szCs w:val="24"/>
          <w:lang w:eastAsia="x-none"/>
        </w:rPr>
        <w:t>м.Максимальный</w:t>
      </w:r>
      <w:proofErr w:type="spellEnd"/>
      <w:r w:rsidRPr="00121DBE">
        <w:rPr>
          <w:rFonts w:ascii="Times New Roman" w:eastAsia="Times New Roman" w:hAnsi="Times New Roman" w:cs="Times New Roman"/>
          <w:bCs/>
          <w:sz w:val="24"/>
          <w:szCs w:val="24"/>
          <w:lang w:eastAsia="x-none"/>
        </w:rPr>
        <w:t xml:space="preserve">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38323B1D"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Инженерно-технические условия подключения по лоту 3: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Центральная. Ориентировочное расстояние до границ участка 10 </w:t>
      </w:r>
      <w:proofErr w:type="spellStart"/>
      <w:r w:rsidRPr="00121DBE">
        <w:rPr>
          <w:rFonts w:ascii="Times New Roman" w:eastAsia="Times New Roman" w:hAnsi="Times New Roman" w:cs="Times New Roman"/>
          <w:bCs/>
          <w:sz w:val="24"/>
          <w:szCs w:val="24"/>
          <w:lang w:eastAsia="x-none"/>
        </w:rPr>
        <w:t>п.м</w:t>
      </w:r>
      <w:proofErr w:type="spellEnd"/>
      <w:r w:rsidRPr="00121DBE">
        <w:rPr>
          <w:rFonts w:ascii="Times New Roman" w:eastAsia="Times New Roman" w:hAnsi="Times New Roman" w:cs="Times New Roman"/>
          <w:bCs/>
          <w:sz w:val="24"/>
          <w:szCs w:val="24"/>
          <w:lang w:eastAsia="x-none"/>
        </w:rPr>
        <w:t xml:space="preserve"> (письмо о тех. возможности от 18.07.2025 № ПР-3556). Согласно письму </w:t>
      </w:r>
      <w:proofErr w:type="spellStart"/>
      <w:r w:rsidRPr="00121DBE">
        <w:rPr>
          <w:rFonts w:ascii="Times New Roman" w:eastAsia="Times New Roman" w:hAnsi="Times New Roman" w:cs="Times New Roman"/>
          <w:bCs/>
          <w:sz w:val="24"/>
          <w:szCs w:val="24"/>
          <w:lang w:eastAsia="x-none"/>
        </w:rPr>
        <w:t>Кукуштанского</w:t>
      </w:r>
      <w:proofErr w:type="spellEnd"/>
      <w:r w:rsidRPr="00121DBE">
        <w:rPr>
          <w:rFonts w:ascii="Times New Roman" w:eastAsia="Times New Roman" w:hAnsi="Times New Roman" w:cs="Times New Roman"/>
          <w:bCs/>
          <w:sz w:val="24"/>
          <w:szCs w:val="24"/>
          <w:lang w:eastAsia="x-none"/>
        </w:rPr>
        <w:t xml:space="preserve"> территориального управления администрации Пермского муниципального округа от 15.01.2025 № 299-2025-24-01вн-8 централизованное теплоснабжения в населенном пункте </w:t>
      </w:r>
      <w:proofErr w:type="spellStart"/>
      <w:r w:rsidRPr="00121DBE">
        <w:rPr>
          <w:rFonts w:ascii="Times New Roman" w:eastAsia="Times New Roman" w:hAnsi="Times New Roman" w:cs="Times New Roman"/>
          <w:bCs/>
          <w:sz w:val="24"/>
          <w:szCs w:val="24"/>
          <w:lang w:eastAsia="x-none"/>
        </w:rPr>
        <w:t>отстутствует</w:t>
      </w:r>
      <w:proofErr w:type="spellEnd"/>
      <w:r w:rsidRPr="00121DBE">
        <w:rPr>
          <w:rFonts w:ascii="Times New Roman" w:eastAsia="Times New Roman" w:hAnsi="Times New Roman" w:cs="Times New Roman"/>
          <w:bCs/>
          <w:sz w:val="24"/>
          <w:szCs w:val="24"/>
          <w:lang w:eastAsia="x-none"/>
        </w:rPr>
        <w:t>. Согласно письму МУП «</w:t>
      </w:r>
      <w:proofErr w:type="spellStart"/>
      <w:r w:rsidRPr="00121DBE">
        <w:rPr>
          <w:rFonts w:ascii="Times New Roman" w:eastAsia="Times New Roman" w:hAnsi="Times New Roman" w:cs="Times New Roman"/>
          <w:bCs/>
          <w:sz w:val="24"/>
          <w:szCs w:val="24"/>
          <w:lang w:eastAsia="x-none"/>
        </w:rPr>
        <w:t>Двуречье</w:t>
      </w:r>
      <w:proofErr w:type="spellEnd"/>
      <w:proofErr w:type="gramStart"/>
      <w:r w:rsidRPr="00121DBE">
        <w:rPr>
          <w:rFonts w:ascii="Times New Roman" w:eastAsia="Times New Roman" w:hAnsi="Times New Roman" w:cs="Times New Roman"/>
          <w:bCs/>
          <w:sz w:val="24"/>
          <w:szCs w:val="24"/>
          <w:lang w:eastAsia="x-none"/>
        </w:rPr>
        <w:t>»</w:t>
      </w:r>
      <w:proofErr w:type="gramEnd"/>
      <w:r w:rsidRPr="00121DBE">
        <w:rPr>
          <w:rFonts w:ascii="Times New Roman" w:eastAsia="Times New Roman" w:hAnsi="Times New Roman" w:cs="Times New Roman"/>
          <w:bCs/>
          <w:sz w:val="24"/>
          <w:szCs w:val="24"/>
          <w:lang w:eastAsia="x-none"/>
        </w:rPr>
        <w:t xml:space="preserve"> от 17.07.2025 № 568 техническое присоединение земельного участка к сетям водоснабжения отсутствует. Согласно письму </w:t>
      </w:r>
      <w:r w:rsidRPr="00121DBE">
        <w:rPr>
          <w:rFonts w:ascii="Times New Roman" w:eastAsia="Times New Roman" w:hAnsi="Times New Roman" w:cs="Times New Roman"/>
          <w:bCs/>
          <w:sz w:val="24"/>
          <w:szCs w:val="24"/>
          <w:lang w:eastAsia="x-none"/>
        </w:rPr>
        <w:lastRenderedPageBreak/>
        <w:t>ПАО «Ростелеком</w:t>
      </w:r>
      <w:proofErr w:type="gramStart"/>
      <w:r w:rsidRPr="00121DBE">
        <w:rPr>
          <w:rFonts w:ascii="Times New Roman" w:eastAsia="Times New Roman" w:hAnsi="Times New Roman" w:cs="Times New Roman"/>
          <w:bCs/>
          <w:sz w:val="24"/>
          <w:szCs w:val="24"/>
          <w:lang w:eastAsia="x-none"/>
        </w:rPr>
        <w:t>»</w:t>
      </w:r>
      <w:proofErr w:type="gramEnd"/>
      <w:r w:rsidRPr="00121DBE">
        <w:rPr>
          <w:rFonts w:ascii="Times New Roman" w:eastAsia="Times New Roman" w:hAnsi="Times New Roman" w:cs="Times New Roman"/>
          <w:bCs/>
          <w:sz w:val="24"/>
          <w:szCs w:val="24"/>
          <w:lang w:eastAsia="x-none"/>
        </w:rPr>
        <w:t xml:space="preserve"> от 22.07.2025 № 01/05/107101/25 технологическое присоединение к сетям связи ПАО «Ростелеком» может быть произведено в точке подключения узел ВОЛС (п. </w:t>
      </w:r>
      <w:proofErr w:type="spellStart"/>
      <w:r w:rsidRPr="00121DBE">
        <w:rPr>
          <w:rFonts w:ascii="Times New Roman" w:eastAsia="Times New Roman" w:hAnsi="Times New Roman" w:cs="Times New Roman"/>
          <w:bCs/>
          <w:sz w:val="24"/>
          <w:szCs w:val="24"/>
          <w:lang w:eastAsia="x-none"/>
        </w:rPr>
        <w:t>Кукуштан</w:t>
      </w:r>
      <w:proofErr w:type="spellEnd"/>
      <w:r w:rsidRPr="00121DBE">
        <w:rPr>
          <w:rFonts w:ascii="Times New Roman" w:eastAsia="Times New Roman" w:hAnsi="Times New Roman" w:cs="Times New Roman"/>
          <w:bCs/>
          <w:sz w:val="24"/>
          <w:szCs w:val="24"/>
          <w:lang w:eastAsia="x-none"/>
        </w:rPr>
        <w:t>, ул. Ленина, д. 1а),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 «Пермэнерго» от 25.07.2025 № ПЭ/ЦЭС/01/22/9976).</w:t>
      </w:r>
    </w:p>
    <w:p w14:paraId="7A128FFD" w14:textId="544F1C80" w:rsidR="00217CF4" w:rsidRPr="00121DB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13</w:t>
      </w:r>
      <w:r w:rsidRPr="00121DBE">
        <w:rPr>
          <w:rFonts w:ascii="Times New Roman" w:eastAsia="Times New Roman" w:hAnsi="Times New Roman" w:cs="Times New Roman"/>
          <w:b/>
          <w:bCs/>
          <w:sz w:val="24"/>
          <w:szCs w:val="24"/>
          <w:lang w:eastAsia="x-none"/>
        </w:rPr>
        <w:t xml:space="preserve">. </w:t>
      </w:r>
      <w:r w:rsidRPr="00121DBE">
        <w:rPr>
          <w:rFonts w:ascii="Times New Roman" w:eastAsia="Times New Roman" w:hAnsi="Times New Roman" w:cs="Times New Roman"/>
          <w:bCs/>
          <w:sz w:val="24"/>
          <w:szCs w:val="24"/>
          <w:lang w:eastAsia="x-none"/>
        </w:rPr>
        <w:t xml:space="preserve">Земельный участок общей площадью 1543 </w:t>
      </w:r>
      <w:proofErr w:type="spellStart"/>
      <w:proofErr w:type="gramStart"/>
      <w:r w:rsidRPr="00121DBE">
        <w:rPr>
          <w:rFonts w:ascii="Times New Roman" w:eastAsia="Times New Roman" w:hAnsi="Times New Roman" w:cs="Times New Roman"/>
          <w:bCs/>
          <w:sz w:val="24"/>
          <w:szCs w:val="24"/>
          <w:lang w:eastAsia="x-none"/>
        </w:rPr>
        <w:t>кв.м</w:t>
      </w:r>
      <w:proofErr w:type="spellEnd"/>
      <w:proofErr w:type="gramEnd"/>
      <w:r w:rsidRPr="00121DBE">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Школьная, з/у 18а. Категория земель: земли населенных пунктов. Кадастровый номер: 59:32:1520001:1629. Срок аренды: 20 лет. Земельный участок частично расположен в ЗОУИТ расстояния по горизонтали (в свету) от ближайших подземных инженерных сетей до зданий и сооружений водопровода (18,62 </w:t>
      </w:r>
      <w:proofErr w:type="spellStart"/>
      <w:proofErr w:type="gramStart"/>
      <w:r w:rsidRPr="00121DBE">
        <w:rPr>
          <w:rFonts w:ascii="Times New Roman" w:eastAsia="Times New Roman" w:hAnsi="Times New Roman" w:cs="Times New Roman"/>
          <w:bCs/>
          <w:sz w:val="24"/>
          <w:szCs w:val="24"/>
          <w:lang w:eastAsia="x-none"/>
        </w:rPr>
        <w:t>кв.м</w:t>
      </w:r>
      <w:proofErr w:type="spellEnd"/>
      <w:proofErr w:type="gramEnd"/>
      <w:r w:rsidRPr="00121DBE">
        <w:rPr>
          <w:rFonts w:ascii="Times New Roman" w:eastAsia="Times New Roman" w:hAnsi="Times New Roman" w:cs="Times New Roman"/>
          <w:bCs/>
          <w:sz w:val="24"/>
          <w:szCs w:val="24"/>
          <w:lang w:eastAsia="x-none"/>
        </w:rPr>
        <w:t xml:space="preserve">), в придорожной полосе автомобильной дороги (377,73 </w:t>
      </w:r>
      <w:proofErr w:type="spellStart"/>
      <w:r w:rsidRPr="00121DBE">
        <w:rPr>
          <w:rFonts w:ascii="Times New Roman" w:eastAsia="Times New Roman" w:hAnsi="Times New Roman" w:cs="Times New Roman"/>
          <w:bCs/>
          <w:sz w:val="24"/>
          <w:szCs w:val="24"/>
          <w:lang w:eastAsia="x-none"/>
        </w:rPr>
        <w:t>кв.м</w:t>
      </w:r>
      <w:proofErr w:type="spellEnd"/>
      <w:r w:rsidRPr="00121DBE">
        <w:rPr>
          <w:rFonts w:ascii="Times New Roman" w:eastAsia="Times New Roman" w:hAnsi="Times New Roman" w:cs="Times New Roman"/>
          <w:bCs/>
          <w:sz w:val="24"/>
          <w:szCs w:val="24"/>
          <w:lang w:eastAsia="x-none"/>
        </w:rPr>
        <w:t>). Начальная цена величины годовой арендной платы 36 200,00 (тридцать шесть тысяч двести) рублей 00 коп. Задаток 36 200,00 (тридцать шесть тысяч двести) рублей 00 коп.</w:t>
      </w:r>
    </w:p>
    <w:p w14:paraId="352ACF8D"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Извещение в соответствии с </w:t>
      </w:r>
      <w:proofErr w:type="spellStart"/>
      <w:r w:rsidRPr="00121DBE">
        <w:rPr>
          <w:rFonts w:ascii="Times New Roman" w:eastAsia="Times New Roman" w:hAnsi="Times New Roman" w:cs="Times New Roman"/>
          <w:bCs/>
          <w:sz w:val="24"/>
          <w:szCs w:val="24"/>
          <w:lang w:eastAsia="x-none"/>
        </w:rPr>
        <w:t>пп</w:t>
      </w:r>
      <w:proofErr w:type="spellEnd"/>
      <w:r w:rsidRPr="00121DBE">
        <w:rPr>
          <w:rFonts w:ascii="Times New Roman" w:eastAsia="Times New Roman" w:hAnsi="Times New Roman" w:cs="Times New Roman"/>
          <w:bCs/>
          <w:sz w:val="24"/>
          <w:szCs w:val="24"/>
          <w:lang w:eastAsia="x-none"/>
        </w:rPr>
        <w:t>. 1 п. 1 ст. 39.18 Земельного кодекса РФ размещено на сайте www.torgi.gov.ru 11.12.2025 № 22000211970000000375 (лот 2).</w:t>
      </w:r>
    </w:p>
    <w:p w14:paraId="46692AC4" w14:textId="385ED51E"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bCs/>
          <w:sz w:val="24"/>
          <w:szCs w:val="24"/>
          <w:lang w:eastAsia="x-none"/>
        </w:rPr>
        <w:t>13</w:t>
      </w:r>
      <w:r w:rsidRPr="00121DBE">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w:t>
      </w:r>
      <w:proofErr w:type="spellStart"/>
      <w:r w:rsidRPr="00121DBE">
        <w:rPr>
          <w:rFonts w:ascii="Times New Roman" w:eastAsia="Times New Roman" w:hAnsi="Times New Roman" w:cs="Times New Roman"/>
          <w:bCs/>
          <w:sz w:val="24"/>
          <w:szCs w:val="24"/>
          <w:lang w:eastAsia="x-none"/>
        </w:rPr>
        <w:t>м.Максимальный</w:t>
      </w:r>
      <w:proofErr w:type="spellEnd"/>
      <w:r w:rsidRPr="00121DBE">
        <w:rPr>
          <w:rFonts w:ascii="Times New Roman" w:eastAsia="Times New Roman" w:hAnsi="Times New Roman" w:cs="Times New Roman"/>
          <w:bCs/>
          <w:sz w:val="24"/>
          <w:szCs w:val="24"/>
          <w:lang w:eastAsia="x-none"/>
        </w:rPr>
        <w:t xml:space="preserve">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4B9A732D"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Инженерно-технические условия подключения по лоту 4: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Школьная. Ориентировочное расстояние до границ участка 60 </w:t>
      </w:r>
      <w:proofErr w:type="spellStart"/>
      <w:r w:rsidRPr="00121DBE">
        <w:rPr>
          <w:rFonts w:ascii="Times New Roman" w:eastAsia="Times New Roman" w:hAnsi="Times New Roman" w:cs="Times New Roman"/>
          <w:bCs/>
          <w:sz w:val="24"/>
          <w:szCs w:val="24"/>
          <w:lang w:eastAsia="x-none"/>
        </w:rPr>
        <w:t>п.м</w:t>
      </w:r>
      <w:proofErr w:type="spellEnd"/>
      <w:r w:rsidRPr="00121DBE">
        <w:rPr>
          <w:rFonts w:ascii="Times New Roman" w:eastAsia="Times New Roman" w:hAnsi="Times New Roman" w:cs="Times New Roman"/>
          <w:bCs/>
          <w:sz w:val="24"/>
          <w:szCs w:val="24"/>
          <w:lang w:eastAsia="x-none"/>
        </w:rPr>
        <w:t xml:space="preserve"> (письмо о тех. возможности от 11.07.2025 № ПР-3387). Согласно письму </w:t>
      </w:r>
      <w:proofErr w:type="spellStart"/>
      <w:r w:rsidRPr="00121DBE">
        <w:rPr>
          <w:rFonts w:ascii="Times New Roman" w:eastAsia="Times New Roman" w:hAnsi="Times New Roman" w:cs="Times New Roman"/>
          <w:bCs/>
          <w:sz w:val="24"/>
          <w:szCs w:val="24"/>
          <w:lang w:eastAsia="x-none"/>
        </w:rPr>
        <w:t>Кукуштанского</w:t>
      </w:r>
      <w:proofErr w:type="spellEnd"/>
      <w:r w:rsidRPr="00121DBE">
        <w:rPr>
          <w:rFonts w:ascii="Times New Roman" w:eastAsia="Times New Roman" w:hAnsi="Times New Roman" w:cs="Times New Roman"/>
          <w:bCs/>
          <w:sz w:val="24"/>
          <w:szCs w:val="24"/>
          <w:lang w:eastAsia="x-none"/>
        </w:rPr>
        <w:t xml:space="preserve"> территориального управления администрации Пермского муниципального округа от 15.01.2025 № 299-2025-24-01вн-8 централизованное теплоснабжения в населенном пункте </w:t>
      </w:r>
      <w:proofErr w:type="spellStart"/>
      <w:r w:rsidRPr="00121DBE">
        <w:rPr>
          <w:rFonts w:ascii="Times New Roman" w:eastAsia="Times New Roman" w:hAnsi="Times New Roman" w:cs="Times New Roman"/>
          <w:bCs/>
          <w:sz w:val="24"/>
          <w:szCs w:val="24"/>
          <w:lang w:eastAsia="x-none"/>
        </w:rPr>
        <w:t>отстутствует</w:t>
      </w:r>
      <w:proofErr w:type="spellEnd"/>
      <w:r w:rsidRPr="00121DBE">
        <w:rPr>
          <w:rFonts w:ascii="Times New Roman" w:eastAsia="Times New Roman" w:hAnsi="Times New Roman" w:cs="Times New Roman"/>
          <w:bCs/>
          <w:sz w:val="24"/>
          <w:szCs w:val="24"/>
          <w:lang w:eastAsia="x-none"/>
        </w:rPr>
        <w:t>. Согласно письму МУП «</w:t>
      </w:r>
      <w:proofErr w:type="spellStart"/>
      <w:r w:rsidRPr="00121DBE">
        <w:rPr>
          <w:rFonts w:ascii="Times New Roman" w:eastAsia="Times New Roman" w:hAnsi="Times New Roman" w:cs="Times New Roman"/>
          <w:bCs/>
          <w:sz w:val="24"/>
          <w:szCs w:val="24"/>
          <w:lang w:eastAsia="x-none"/>
        </w:rPr>
        <w:t>Двуречье</w:t>
      </w:r>
      <w:proofErr w:type="spellEnd"/>
      <w:proofErr w:type="gramStart"/>
      <w:r w:rsidRPr="00121DBE">
        <w:rPr>
          <w:rFonts w:ascii="Times New Roman" w:eastAsia="Times New Roman" w:hAnsi="Times New Roman" w:cs="Times New Roman"/>
          <w:bCs/>
          <w:sz w:val="24"/>
          <w:szCs w:val="24"/>
          <w:lang w:eastAsia="x-none"/>
        </w:rPr>
        <w:t>»</w:t>
      </w:r>
      <w:proofErr w:type="gramEnd"/>
      <w:r w:rsidRPr="00121DBE">
        <w:rPr>
          <w:rFonts w:ascii="Times New Roman" w:eastAsia="Times New Roman" w:hAnsi="Times New Roman" w:cs="Times New Roman"/>
          <w:bCs/>
          <w:sz w:val="24"/>
          <w:szCs w:val="24"/>
          <w:lang w:eastAsia="x-none"/>
        </w:rPr>
        <w:t xml:space="preserve"> от 09.06.2025 № 499 техническое присоединение земельного участка к сетям водоснабжения возможно. Согласно письму ПАО «Ростелеком» от 05.06.2025 № 01/05/84557/25 технологическое присоединение к сетям связи ПАО «Ростелеком</w:t>
      </w:r>
      <w:proofErr w:type="gramStart"/>
      <w:r w:rsidRPr="00121DBE">
        <w:rPr>
          <w:rFonts w:ascii="Times New Roman" w:eastAsia="Times New Roman" w:hAnsi="Times New Roman" w:cs="Times New Roman"/>
          <w:bCs/>
          <w:sz w:val="24"/>
          <w:szCs w:val="24"/>
          <w:lang w:eastAsia="x-none"/>
        </w:rPr>
        <w:t>»</w:t>
      </w:r>
      <w:proofErr w:type="gramEnd"/>
      <w:r w:rsidRPr="00121DBE">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(п. </w:t>
      </w:r>
      <w:proofErr w:type="spellStart"/>
      <w:r w:rsidRPr="00121DBE">
        <w:rPr>
          <w:rFonts w:ascii="Times New Roman" w:eastAsia="Times New Roman" w:hAnsi="Times New Roman" w:cs="Times New Roman"/>
          <w:bCs/>
          <w:sz w:val="24"/>
          <w:szCs w:val="24"/>
          <w:lang w:eastAsia="x-none"/>
        </w:rPr>
        <w:t>Кукуштан</w:t>
      </w:r>
      <w:proofErr w:type="spellEnd"/>
      <w:r w:rsidRPr="00121DBE">
        <w:rPr>
          <w:rFonts w:ascii="Times New Roman" w:eastAsia="Times New Roman" w:hAnsi="Times New Roman" w:cs="Times New Roman"/>
          <w:bCs/>
          <w:sz w:val="24"/>
          <w:szCs w:val="24"/>
          <w:lang w:eastAsia="x-none"/>
        </w:rPr>
        <w:t>, ул. Ленина, д. 1а),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 «Пермэнерго» от 16.06.2025 № ПЭ/ЦЭС/01/22/7721).</w:t>
      </w:r>
    </w:p>
    <w:p w14:paraId="7F41543E" w14:textId="25D54D05" w:rsidR="00217CF4" w:rsidRPr="00840393"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
          <w:bCs/>
          <w:sz w:val="24"/>
          <w:szCs w:val="24"/>
          <w:lang w:eastAsia="x-none"/>
        </w:rPr>
        <w:lastRenderedPageBreak/>
        <w:t xml:space="preserve">Лот № </w:t>
      </w:r>
      <w:r>
        <w:rPr>
          <w:rFonts w:ascii="Times New Roman" w:eastAsia="Times New Roman" w:hAnsi="Times New Roman" w:cs="Times New Roman"/>
          <w:b/>
          <w:bCs/>
          <w:sz w:val="24"/>
          <w:szCs w:val="24"/>
          <w:lang w:eastAsia="x-none"/>
        </w:rPr>
        <w:t>14</w:t>
      </w:r>
      <w:r w:rsidRPr="00840393">
        <w:rPr>
          <w:rFonts w:ascii="Times New Roman" w:eastAsia="Times New Roman" w:hAnsi="Times New Roman" w:cs="Times New Roman"/>
          <w:b/>
          <w:bCs/>
          <w:sz w:val="24"/>
          <w:szCs w:val="24"/>
          <w:lang w:eastAsia="x-none"/>
        </w:rPr>
        <w:t>.</w:t>
      </w:r>
      <w:r w:rsidRPr="00840393">
        <w:rPr>
          <w:rFonts w:ascii="Times New Roman" w:eastAsia="Times New Roman" w:hAnsi="Times New Roman" w:cs="Times New Roman"/>
          <w:bCs/>
          <w:sz w:val="24"/>
          <w:szCs w:val="24"/>
          <w:lang w:eastAsia="x-none"/>
        </w:rPr>
        <w:t xml:space="preserve"> Земельный участок общей площадью 879 </w:t>
      </w:r>
      <w:proofErr w:type="spellStart"/>
      <w:proofErr w:type="gramStart"/>
      <w:r w:rsidRPr="00840393">
        <w:rPr>
          <w:rFonts w:ascii="Times New Roman" w:eastAsia="Times New Roman" w:hAnsi="Times New Roman" w:cs="Times New Roman"/>
          <w:bCs/>
          <w:sz w:val="24"/>
          <w:szCs w:val="24"/>
          <w:lang w:eastAsia="x-none"/>
        </w:rPr>
        <w:t>кв.м</w:t>
      </w:r>
      <w:proofErr w:type="spellEnd"/>
      <w:proofErr w:type="gramEnd"/>
      <w:r w:rsidRPr="00840393">
        <w:rPr>
          <w:rFonts w:ascii="Times New Roman" w:eastAsia="Times New Roman" w:hAnsi="Times New Roman" w:cs="Times New Roman"/>
          <w:bCs/>
          <w:sz w:val="24"/>
          <w:szCs w:val="24"/>
          <w:lang w:eastAsia="x-none"/>
        </w:rPr>
        <w:t>,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Рождественское, улица Революционная, з/у 24а. Категория земель: земли населенных пунктов. Кадастровый номер: 59:32:1610001:671. Срок аренды: 20 лет. Земельный участок расположен в Геологическом отводе месторождение углеводородного сырья ПЕМ 02734 НП ПЕМ 02734 НП. Начальная цена величины годовой арендной платы 26 500,00 (двадцать шесть тысяч пятьсот) рублей 00 коп. Задаток 26 500,00 (двадцать шесть тысяч пятьсот) рублей 00 коп.</w:t>
      </w:r>
    </w:p>
    <w:p w14:paraId="0849D8FF" w14:textId="77777777" w:rsidR="00217CF4" w:rsidRPr="0084039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 xml:space="preserve">Извещение в соответствии с </w:t>
      </w:r>
      <w:proofErr w:type="spellStart"/>
      <w:r w:rsidRPr="00840393">
        <w:rPr>
          <w:rFonts w:ascii="Times New Roman" w:eastAsia="Times New Roman" w:hAnsi="Times New Roman" w:cs="Times New Roman"/>
          <w:bCs/>
          <w:sz w:val="24"/>
          <w:szCs w:val="24"/>
          <w:lang w:eastAsia="x-none"/>
        </w:rPr>
        <w:t>пп</w:t>
      </w:r>
      <w:proofErr w:type="spellEnd"/>
      <w:r w:rsidRPr="00840393">
        <w:rPr>
          <w:rFonts w:ascii="Times New Roman" w:eastAsia="Times New Roman" w:hAnsi="Times New Roman" w:cs="Times New Roman"/>
          <w:bCs/>
          <w:sz w:val="24"/>
          <w:szCs w:val="24"/>
          <w:lang w:eastAsia="x-none"/>
        </w:rPr>
        <w:t>. 1 п. 1 ст. 39.18 Земельного кодекса РФ размещено на сайте www.torgi.gov.ru 29.05.2025 № 22000211970000000461 (лот № 8).</w:t>
      </w:r>
    </w:p>
    <w:p w14:paraId="14165587" w14:textId="27FA867A" w:rsidR="00217CF4" w:rsidRPr="0084039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Параметры разрешенного строительства объектов капита</w:t>
      </w:r>
      <w:r>
        <w:rPr>
          <w:rFonts w:ascii="Times New Roman" w:eastAsia="Times New Roman" w:hAnsi="Times New Roman" w:cs="Times New Roman"/>
          <w:bCs/>
          <w:sz w:val="24"/>
          <w:szCs w:val="24"/>
          <w:lang w:eastAsia="x-none"/>
        </w:rPr>
        <w:t>льного строительства по лоту № 14</w:t>
      </w:r>
      <w:r w:rsidRPr="00840393">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 Минимальные отступы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 – 3 м. Предельное количество этажей – 3 этажа. Минимальное расстояние от прочих построек (бань, гаражей и др.) до соседнего участка- 1 м. Подготовлен градостроительный план земельного участка в электронном виде.</w:t>
      </w:r>
    </w:p>
    <w:p w14:paraId="37DBD9EF"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Максимальная нагрузка до 7 м3/час. Газопровод высокого давления 1 категории от ГРС Юго-Камский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19240 </w:t>
      </w:r>
      <w:proofErr w:type="spellStart"/>
      <w:r w:rsidRPr="00840393">
        <w:rPr>
          <w:rFonts w:ascii="Times New Roman" w:eastAsia="Times New Roman" w:hAnsi="Times New Roman" w:cs="Times New Roman"/>
          <w:bCs/>
          <w:sz w:val="24"/>
          <w:szCs w:val="24"/>
          <w:lang w:eastAsia="x-none"/>
        </w:rPr>
        <w:t>п.м</w:t>
      </w:r>
      <w:proofErr w:type="spellEnd"/>
      <w:r w:rsidRPr="00840393">
        <w:rPr>
          <w:rFonts w:ascii="Times New Roman" w:eastAsia="Times New Roman" w:hAnsi="Times New Roman" w:cs="Times New Roman"/>
          <w:bCs/>
          <w:sz w:val="24"/>
          <w:szCs w:val="24"/>
          <w:lang w:eastAsia="x-none"/>
        </w:rPr>
        <w:t>. (письмо о тех. возможности от 18.07.2025 № ПР-3555). Согласно письму МУП «Энергетик» от 18.07.2025 № 211 техническая возможность подключения участка к централизованной сети водоснабжения и водоотведения отсутствует, на данной территории централизованные сети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МУП «</w:t>
      </w:r>
      <w:proofErr w:type="spellStart"/>
      <w:r w:rsidRPr="00840393">
        <w:rPr>
          <w:rFonts w:ascii="Times New Roman" w:eastAsia="Times New Roman" w:hAnsi="Times New Roman" w:cs="Times New Roman"/>
          <w:bCs/>
          <w:sz w:val="24"/>
          <w:szCs w:val="24"/>
          <w:lang w:eastAsia="x-none"/>
        </w:rPr>
        <w:t>Дауречье</w:t>
      </w:r>
      <w:proofErr w:type="spellEnd"/>
      <w:proofErr w:type="gramStart"/>
      <w:r w:rsidRPr="00840393">
        <w:rPr>
          <w:rFonts w:ascii="Times New Roman" w:eastAsia="Times New Roman" w:hAnsi="Times New Roman" w:cs="Times New Roman"/>
          <w:bCs/>
          <w:sz w:val="24"/>
          <w:szCs w:val="24"/>
          <w:lang w:eastAsia="x-none"/>
        </w:rPr>
        <w:t>»</w:t>
      </w:r>
      <w:proofErr w:type="gramEnd"/>
      <w:r w:rsidRPr="00840393">
        <w:rPr>
          <w:rFonts w:ascii="Times New Roman" w:eastAsia="Times New Roman" w:hAnsi="Times New Roman" w:cs="Times New Roman"/>
          <w:bCs/>
          <w:sz w:val="24"/>
          <w:szCs w:val="24"/>
          <w:lang w:eastAsia="x-none"/>
        </w:rPr>
        <w:t xml:space="preserve"> от 07.08.2025 № 648 техническая возможность подключения к сетям теплоснабжения отсутствует. Согласно письму ПАО «Ростелеком</w:t>
      </w:r>
      <w:proofErr w:type="gramStart"/>
      <w:r w:rsidRPr="00840393">
        <w:rPr>
          <w:rFonts w:ascii="Times New Roman" w:eastAsia="Times New Roman" w:hAnsi="Times New Roman" w:cs="Times New Roman"/>
          <w:bCs/>
          <w:sz w:val="24"/>
          <w:szCs w:val="24"/>
          <w:lang w:eastAsia="x-none"/>
        </w:rPr>
        <w:t>»</w:t>
      </w:r>
      <w:proofErr w:type="gramEnd"/>
      <w:r w:rsidRPr="00840393">
        <w:rPr>
          <w:rFonts w:ascii="Times New Roman" w:eastAsia="Times New Roman" w:hAnsi="Times New Roman" w:cs="Times New Roman"/>
          <w:bCs/>
          <w:sz w:val="24"/>
          <w:szCs w:val="24"/>
          <w:lang w:eastAsia="x-none"/>
        </w:rPr>
        <w:t xml:space="preserve"> от 22.07.2025 № 01/05/107253/25 технологическое присоединение к сетям связи ПАО «Ростелеком» может быть произведено в точке подключения узел ВОЛС (с. Рождественское, ул. Революционная, д. 16),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840393">
        <w:rPr>
          <w:rFonts w:ascii="Times New Roman" w:eastAsia="Times New Roman" w:hAnsi="Times New Roman" w:cs="Times New Roman"/>
          <w:bCs/>
          <w:sz w:val="24"/>
          <w:szCs w:val="24"/>
          <w:lang w:eastAsia="x-none"/>
        </w:rPr>
        <w:t>Россети</w:t>
      </w:r>
      <w:proofErr w:type="spellEnd"/>
      <w:r w:rsidRPr="00840393">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840393">
        <w:rPr>
          <w:rFonts w:ascii="Times New Roman" w:eastAsia="Times New Roman" w:hAnsi="Times New Roman" w:cs="Times New Roman"/>
          <w:bCs/>
          <w:sz w:val="24"/>
          <w:szCs w:val="24"/>
          <w:lang w:eastAsia="x-none"/>
        </w:rPr>
        <w:t>Россети</w:t>
      </w:r>
      <w:proofErr w:type="spellEnd"/>
      <w:r w:rsidRPr="00840393">
        <w:rPr>
          <w:rFonts w:ascii="Times New Roman" w:eastAsia="Times New Roman" w:hAnsi="Times New Roman" w:cs="Times New Roman"/>
          <w:bCs/>
          <w:sz w:val="24"/>
          <w:szCs w:val="24"/>
          <w:lang w:eastAsia="x-none"/>
        </w:rPr>
        <w:t xml:space="preserve"> Урал» - «Пермэнерго» от 25.07.2025 № ПЭ/ЦЭС/01/22/9976).</w:t>
      </w:r>
    </w:p>
    <w:p w14:paraId="08448104" w14:textId="47F0ABF5" w:rsidR="00217CF4" w:rsidRPr="009C1604"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15</w:t>
      </w:r>
      <w:r w:rsidRPr="009C1604">
        <w:rPr>
          <w:rFonts w:ascii="Times New Roman" w:eastAsia="Times New Roman" w:hAnsi="Times New Roman" w:cs="Times New Roman"/>
          <w:b/>
          <w:bCs/>
          <w:sz w:val="24"/>
          <w:szCs w:val="24"/>
          <w:lang w:eastAsia="x-none"/>
        </w:rPr>
        <w:t xml:space="preserve">. </w:t>
      </w:r>
      <w:r w:rsidRPr="009C1604">
        <w:rPr>
          <w:rFonts w:ascii="Times New Roman" w:eastAsia="Times New Roman" w:hAnsi="Times New Roman" w:cs="Times New Roman"/>
          <w:bCs/>
          <w:sz w:val="24"/>
          <w:szCs w:val="24"/>
          <w:lang w:eastAsia="x-none"/>
        </w:rPr>
        <w:t xml:space="preserve">Земельный участок общей площадью 1275 </w:t>
      </w:r>
      <w:proofErr w:type="spellStart"/>
      <w:proofErr w:type="gramStart"/>
      <w:r w:rsidRPr="009C1604">
        <w:rPr>
          <w:rFonts w:ascii="Times New Roman" w:eastAsia="Times New Roman" w:hAnsi="Times New Roman" w:cs="Times New Roman"/>
          <w:bCs/>
          <w:sz w:val="24"/>
          <w:szCs w:val="24"/>
          <w:lang w:eastAsia="x-none"/>
        </w:rPr>
        <w:t>кв.м</w:t>
      </w:r>
      <w:proofErr w:type="spellEnd"/>
      <w:proofErr w:type="gramEnd"/>
      <w:r w:rsidRPr="009C1604">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Заозерье. Категория земель: земли населенных пунктов. Кадастровый номер: 59:32:1980001:349. Срок аренды: 20 лет. Земельный участок полностью расположен в </w:t>
      </w:r>
      <w:proofErr w:type="spellStart"/>
      <w:r w:rsidRPr="009C1604">
        <w:rPr>
          <w:rFonts w:ascii="Times New Roman" w:eastAsia="Times New Roman" w:hAnsi="Times New Roman" w:cs="Times New Roman"/>
          <w:bCs/>
          <w:sz w:val="24"/>
          <w:szCs w:val="24"/>
          <w:lang w:eastAsia="x-none"/>
        </w:rPr>
        <w:t>приаэродромной</w:t>
      </w:r>
      <w:proofErr w:type="spellEnd"/>
      <w:r w:rsidRPr="009C1604">
        <w:rPr>
          <w:rFonts w:ascii="Times New Roman" w:eastAsia="Times New Roman" w:hAnsi="Times New Roman" w:cs="Times New Roman"/>
          <w:bCs/>
          <w:sz w:val="24"/>
          <w:szCs w:val="24"/>
          <w:lang w:eastAsia="x-none"/>
        </w:rPr>
        <w:t xml:space="preserve"> территории аэродрома Большое Савино, частично в охранной зоне ВЛ </w:t>
      </w:r>
      <w:r w:rsidRPr="009C1604">
        <w:rPr>
          <w:rFonts w:ascii="Times New Roman" w:eastAsia="Times New Roman" w:hAnsi="Times New Roman" w:cs="Times New Roman"/>
          <w:bCs/>
          <w:sz w:val="24"/>
          <w:szCs w:val="24"/>
          <w:lang w:eastAsia="x-none"/>
        </w:rPr>
        <w:lastRenderedPageBreak/>
        <w:t xml:space="preserve">0,4 </w:t>
      </w:r>
      <w:proofErr w:type="spellStart"/>
      <w:r w:rsidRPr="009C1604">
        <w:rPr>
          <w:rFonts w:ascii="Times New Roman" w:eastAsia="Times New Roman" w:hAnsi="Times New Roman" w:cs="Times New Roman"/>
          <w:bCs/>
          <w:sz w:val="24"/>
          <w:szCs w:val="24"/>
          <w:lang w:eastAsia="x-none"/>
        </w:rPr>
        <w:t>кВ</w:t>
      </w:r>
      <w:proofErr w:type="spellEnd"/>
      <w:r w:rsidRPr="009C1604">
        <w:rPr>
          <w:rFonts w:ascii="Times New Roman" w:eastAsia="Times New Roman" w:hAnsi="Times New Roman" w:cs="Times New Roman"/>
          <w:bCs/>
          <w:sz w:val="24"/>
          <w:szCs w:val="24"/>
          <w:lang w:eastAsia="x-none"/>
        </w:rPr>
        <w:t xml:space="preserve"> (46,48 </w:t>
      </w:r>
      <w:proofErr w:type="spellStart"/>
      <w:proofErr w:type="gramStart"/>
      <w:r w:rsidRPr="009C1604">
        <w:rPr>
          <w:rFonts w:ascii="Times New Roman" w:eastAsia="Times New Roman" w:hAnsi="Times New Roman" w:cs="Times New Roman"/>
          <w:bCs/>
          <w:sz w:val="24"/>
          <w:szCs w:val="24"/>
          <w:lang w:eastAsia="x-none"/>
        </w:rPr>
        <w:t>кв.м</w:t>
      </w:r>
      <w:proofErr w:type="spellEnd"/>
      <w:proofErr w:type="gramEnd"/>
      <w:r w:rsidRPr="009C1604">
        <w:rPr>
          <w:rFonts w:ascii="Times New Roman" w:eastAsia="Times New Roman" w:hAnsi="Times New Roman" w:cs="Times New Roman"/>
          <w:bCs/>
          <w:sz w:val="24"/>
          <w:szCs w:val="24"/>
          <w:lang w:eastAsia="x-none"/>
        </w:rPr>
        <w:t xml:space="preserve">), в водоохранной зоне и прибрежной защитной полосе </w:t>
      </w:r>
      <w:proofErr w:type="spellStart"/>
      <w:r w:rsidRPr="009C1604">
        <w:rPr>
          <w:rFonts w:ascii="Times New Roman" w:eastAsia="Times New Roman" w:hAnsi="Times New Roman" w:cs="Times New Roman"/>
          <w:bCs/>
          <w:sz w:val="24"/>
          <w:szCs w:val="24"/>
          <w:lang w:eastAsia="x-none"/>
        </w:rPr>
        <w:t>Воткинского</w:t>
      </w:r>
      <w:proofErr w:type="spellEnd"/>
      <w:r w:rsidRPr="009C1604">
        <w:rPr>
          <w:rFonts w:ascii="Times New Roman" w:eastAsia="Times New Roman" w:hAnsi="Times New Roman" w:cs="Times New Roman"/>
          <w:bCs/>
          <w:sz w:val="24"/>
          <w:szCs w:val="24"/>
          <w:lang w:eastAsia="x-none"/>
        </w:rPr>
        <w:t xml:space="preserve"> водохранилища (90,18 </w:t>
      </w:r>
      <w:proofErr w:type="spellStart"/>
      <w:r w:rsidRPr="009C1604">
        <w:rPr>
          <w:rFonts w:ascii="Times New Roman" w:eastAsia="Times New Roman" w:hAnsi="Times New Roman" w:cs="Times New Roman"/>
          <w:bCs/>
          <w:sz w:val="24"/>
          <w:szCs w:val="24"/>
          <w:lang w:eastAsia="x-none"/>
        </w:rPr>
        <w:t>кв.м</w:t>
      </w:r>
      <w:proofErr w:type="spellEnd"/>
      <w:r w:rsidRPr="009C1604">
        <w:rPr>
          <w:rFonts w:ascii="Times New Roman" w:eastAsia="Times New Roman" w:hAnsi="Times New Roman" w:cs="Times New Roman"/>
          <w:bCs/>
          <w:sz w:val="24"/>
          <w:szCs w:val="24"/>
          <w:lang w:eastAsia="x-none"/>
        </w:rPr>
        <w:t xml:space="preserve">), в водоохранной зоне и прибрежной защитной полосе водного объекта (484,27 </w:t>
      </w:r>
      <w:proofErr w:type="spellStart"/>
      <w:r w:rsidRPr="009C1604">
        <w:rPr>
          <w:rFonts w:ascii="Times New Roman" w:eastAsia="Times New Roman" w:hAnsi="Times New Roman" w:cs="Times New Roman"/>
          <w:bCs/>
          <w:sz w:val="24"/>
          <w:szCs w:val="24"/>
          <w:lang w:eastAsia="x-none"/>
        </w:rPr>
        <w:t>кв.м</w:t>
      </w:r>
      <w:proofErr w:type="spellEnd"/>
      <w:r w:rsidRPr="009C1604">
        <w:rPr>
          <w:rFonts w:ascii="Times New Roman" w:eastAsia="Times New Roman" w:hAnsi="Times New Roman" w:cs="Times New Roman"/>
          <w:bCs/>
          <w:sz w:val="24"/>
          <w:szCs w:val="24"/>
          <w:lang w:eastAsia="x-none"/>
        </w:rPr>
        <w:t>). Начальная цена величины годовой арендной платы 35 700,00 (тридцать пять тысяч семьсот) рублей 00 коп. Задаток 35 700,00 (тридцать пять тысяч семьсот) рублей 00 коп.</w:t>
      </w:r>
    </w:p>
    <w:p w14:paraId="47162C1A" w14:textId="77777777" w:rsidR="00217CF4" w:rsidRPr="009C160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Cs/>
          <w:sz w:val="24"/>
          <w:szCs w:val="24"/>
          <w:lang w:eastAsia="x-none"/>
        </w:rPr>
        <w:t xml:space="preserve">Извещение в соответствии с </w:t>
      </w:r>
      <w:proofErr w:type="spellStart"/>
      <w:r w:rsidRPr="009C1604">
        <w:rPr>
          <w:rFonts w:ascii="Times New Roman" w:eastAsia="Times New Roman" w:hAnsi="Times New Roman" w:cs="Times New Roman"/>
          <w:bCs/>
          <w:sz w:val="24"/>
          <w:szCs w:val="24"/>
          <w:lang w:eastAsia="x-none"/>
        </w:rPr>
        <w:t>пп</w:t>
      </w:r>
      <w:proofErr w:type="spellEnd"/>
      <w:r w:rsidRPr="009C1604">
        <w:rPr>
          <w:rFonts w:ascii="Times New Roman" w:eastAsia="Times New Roman" w:hAnsi="Times New Roman" w:cs="Times New Roman"/>
          <w:bCs/>
          <w:sz w:val="24"/>
          <w:szCs w:val="24"/>
          <w:lang w:eastAsia="x-none"/>
        </w:rPr>
        <w:t>. 1 п. 1 ст. 39.18 Земельного кодекса РФ размещено на сайте www.torgi.gov.ru 29.05.2025 № 22000211970000000461 (лот № 10).</w:t>
      </w:r>
    </w:p>
    <w:p w14:paraId="38A6BD62" w14:textId="51E009DE" w:rsidR="00217CF4" w:rsidRPr="009C160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Cs/>
          <w:sz w:val="24"/>
          <w:szCs w:val="24"/>
          <w:lang w:eastAsia="x-none"/>
        </w:rPr>
        <w:t>Параметры разрешенного строительства объектов капита</w:t>
      </w:r>
      <w:r>
        <w:rPr>
          <w:rFonts w:ascii="Times New Roman" w:eastAsia="Times New Roman" w:hAnsi="Times New Roman" w:cs="Times New Roman"/>
          <w:bCs/>
          <w:sz w:val="24"/>
          <w:szCs w:val="24"/>
          <w:lang w:eastAsia="x-none"/>
        </w:rPr>
        <w:t>льного строительства по лоту № 15</w:t>
      </w:r>
      <w:r w:rsidRPr="009C1604">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6FBC2D91"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по ул. Заозерная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310 </w:t>
      </w:r>
      <w:proofErr w:type="spellStart"/>
      <w:r w:rsidRPr="009C1604">
        <w:rPr>
          <w:rFonts w:ascii="Times New Roman" w:eastAsia="Times New Roman" w:hAnsi="Times New Roman" w:cs="Times New Roman"/>
          <w:bCs/>
          <w:sz w:val="24"/>
          <w:szCs w:val="24"/>
          <w:lang w:eastAsia="x-none"/>
        </w:rPr>
        <w:t>п.м</w:t>
      </w:r>
      <w:proofErr w:type="spellEnd"/>
      <w:r w:rsidRPr="009C1604">
        <w:rPr>
          <w:rFonts w:ascii="Times New Roman" w:eastAsia="Times New Roman" w:hAnsi="Times New Roman" w:cs="Times New Roman"/>
          <w:bCs/>
          <w:sz w:val="24"/>
          <w:szCs w:val="24"/>
          <w:lang w:eastAsia="x-none"/>
        </w:rPr>
        <w:t xml:space="preserve">. (письмо о тех. возможности от 10.09.2025 № ПР-4816). Согласно письму </w:t>
      </w:r>
      <w:proofErr w:type="spellStart"/>
      <w:r w:rsidRPr="009C1604">
        <w:rPr>
          <w:rFonts w:ascii="Times New Roman" w:eastAsia="Times New Roman" w:hAnsi="Times New Roman" w:cs="Times New Roman"/>
          <w:bCs/>
          <w:sz w:val="24"/>
          <w:szCs w:val="24"/>
          <w:lang w:eastAsia="x-none"/>
        </w:rPr>
        <w:t>Усть-Качкинского</w:t>
      </w:r>
      <w:proofErr w:type="spellEnd"/>
      <w:r w:rsidRPr="009C1604">
        <w:rPr>
          <w:rFonts w:ascii="Times New Roman" w:eastAsia="Times New Roman" w:hAnsi="Times New Roman" w:cs="Times New Roman"/>
          <w:bCs/>
          <w:sz w:val="24"/>
          <w:szCs w:val="24"/>
          <w:lang w:eastAsia="x-none"/>
        </w:rPr>
        <w:t xml:space="preserve"> ТУ администрации ПМО от 15.01.2025 № 299-2025-27-07-12 централизованные сети водоотведения, теплоснабжения отсутствуют в населенном пункте. Водоснабжение населенного пункта при индивидуальном жилищном строительстве осуществляется от собственных скважин и колодцев. Отвод сточных вод от объекта предусмотреть в герметичный накопитель с последующим вывозом. Согласно письму ПАО «Ростелеком</w:t>
      </w:r>
      <w:proofErr w:type="gramStart"/>
      <w:r w:rsidRPr="009C1604">
        <w:rPr>
          <w:rFonts w:ascii="Times New Roman" w:eastAsia="Times New Roman" w:hAnsi="Times New Roman" w:cs="Times New Roman"/>
          <w:bCs/>
          <w:sz w:val="24"/>
          <w:szCs w:val="24"/>
          <w:lang w:eastAsia="x-none"/>
        </w:rPr>
        <w:t>»</w:t>
      </w:r>
      <w:proofErr w:type="gramEnd"/>
      <w:r w:rsidRPr="009C1604">
        <w:rPr>
          <w:rFonts w:ascii="Times New Roman" w:eastAsia="Times New Roman" w:hAnsi="Times New Roman" w:cs="Times New Roman"/>
          <w:bCs/>
          <w:sz w:val="24"/>
          <w:szCs w:val="24"/>
          <w:lang w:eastAsia="x-none"/>
        </w:rPr>
        <w:t xml:space="preserve"> от 08.08.2025 № 01/05/116203/25 технологическое присоединение к сетям связи может быть произведено в точке подключения узел ВОЛС (с. Усть-Качка, ул. Победы, д. 12А),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ПАО «</w:t>
      </w:r>
      <w:proofErr w:type="spellStart"/>
      <w:r w:rsidRPr="009C1604">
        <w:rPr>
          <w:rFonts w:ascii="Times New Roman" w:eastAsia="Times New Roman" w:hAnsi="Times New Roman" w:cs="Times New Roman"/>
          <w:bCs/>
          <w:sz w:val="24"/>
          <w:szCs w:val="24"/>
          <w:lang w:eastAsia="x-none"/>
        </w:rPr>
        <w:t>Россети</w:t>
      </w:r>
      <w:proofErr w:type="spellEnd"/>
      <w:r w:rsidRPr="009C1604">
        <w:rPr>
          <w:rFonts w:ascii="Times New Roman" w:eastAsia="Times New Roman" w:hAnsi="Times New Roman" w:cs="Times New Roman"/>
          <w:bCs/>
          <w:sz w:val="24"/>
          <w:szCs w:val="24"/>
          <w:lang w:eastAsia="x-none"/>
        </w:rPr>
        <w:t xml:space="preserve"> Урал» имеет </w:t>
      </w:r>
      <w:proofErr w:type="spellStart"/>
      <w:r w:rsidRPr="009C1604">
        <w:rPr>
          <w:rFonts w:ascii="Times New Roman" w:eastAsia="Times New Roman" w:hAnsi="Times New Roman" w:cs="Times New Roman"/>
          <w:bCs/>
          <w:sz w:val="24"/>
          <w:szCs w:val="24"/>
          <w:lang w:eastAsia="x-none"/>
        </w:rPr>
        <w:t>техническйю</w:t>
      </w:r>
      <w:proofErr w:type="spellEnd"/>
      <w:r w:rsidRPr="009C1604">
        <w:rPr>
          <w:rFonts w:ascii="Times New Roman" w:eastAsia="Times New Roman" w:hAnsi="Times New Roman" w:cs="Times New Roman"/>
          <w:bCs/>
          <w:sz w:val="24"/>
          <w:szCs w:val="24"/>
          <w:lang w:eastAsia="x-none"/>
        </w:rPr>
        <w:t xml:space="preserve"> возможность технологического присоединения к электрическим </w:t>
      </w:r>
      <w:proofErr w:type="spellStart"/>
      <w:r w:rsidRPr="009C1604">
        <w:rPr>
          <w:rFonts w:ascii="Times New Roman" w:eastAsia="Times New Roman" w:hAnsi="Times New Roman" w:cs="Times New Roman"/>
          <w:bCs/>
          <w:sz w:val="24"/>
          <w:szCs w:val="24"/>
          <w:lang w:eastAsia="x-none"/>
        </w:rPr>
        <w:t>сетым</w:t>
      </w:r>
      <w:proofErr w:type="spellEnd"/>
      <w:r w:rsidRPr="009C1604">
        <w:rPr>
          <w:rFonts w:ascii="Times New Roman" w:eastAsia="Times New Roman" w:hAnsi="Times New Roman" w:cs="Times New Roman"/>
          <w:bCs/>
          <w:sz w:val="24"/>
          <w:szCs w:val="24"/>
          <w:lang w:eastAsia="x-none"/>
        </w:rPr>
        <w:t xml:space="preserve"> Сетевой организации (письмо ПАО «</w:t>
      </w:r>
      <w:proofErr w:type="spellStart"/>
      <w:r w:rsidRPr="009C1604">
        <w:rPr>
          <w:rFonts w:ascii="Times New Roman" w:eastAsia="Times New Roman" w:hAnsi="Times New Roman" w:cs="Times New Roman"/>
          <w:bCs/>
          <w:sz w:val="24"/>
          <w:szCs w:val="24"/>
          <w:lang w:eastAsia="x-none"/>
        </w:rPr>
        <w:t>Россети</w:t>
      </w:r>
      <w:proofErr w:type="spellEnd"/>
      <w:r w:rsidRPr="009C1604">
        <w:rPr>
          <w:rFonts w:ascii="Times New Roman" w:eastAsia="Times New Roman" w:hAnsi="Times New Roman" w:cs="Times New Roman"/>
          <w:bCs/>
          <w:sz w:val="24"/>
          <w:szCs w:val="24"/>
          <w:lang w:eastAsia="x-none"/>
        </w:rPr>
        <w:t xml:space="preserve"> Урал» - «Пермэнерго» от 08.08.2025 № ПЭ/ЦЭС/01/22/10792).</w:t>
      </w:r>
    </w:p>
    <w:p w14:paraId="212D1322" w14:textId="4DE55E19" w:rsidR="00217CF4" w:rsidRPr="00E63D11"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16</w:t>
      </w:r>
      <w:r w:rsidRPr="00E63D11">
        <w:rPr>
          <w:rFonts w:ascii="Times New Roman" w:eastAsia="Times New Roman" w:hAnsi="Times New Roman" w:cs="Times New Roman"/>
          <w:b/>
          <w:bCs/>
          <w:sz w:val="24"/>
          <w:szCs w:val="24"/>
          <w:lang w:eastAsia="x-none"/>
        </w:rPr>
        <w:t>.</w:t>
      </w:r>
      <w:r w:rsidRPr="00E63D11">
        <w:rPr>
          <w:rFonts w:ascii="Times New Roman" w:eastAsia="Times New Roman" w:hAnsi="Times New Roman" w:cs="Times New Roman"/>
          <w:bCs/>
          <w:sz w:val="24"/>
          <w:szCs w:val="24"/>
          <w:lang w:eastAsia="x-none"/>
        </w:rPr>
        <w:t xml:space="preserve"> Земельный участок общей площадью 1308 </w:t>
      </w:r>
      <w:proofErr w:type="spellStart"/>
      <w:proofErr w:type="gramStart"/>
      <w:r w:rsidRPr="00E63D11">
        <w:rPr>
          <w:rFonts w:ascii="Times New Roman" w:eastAsia="Times New Roman" w:hAnsi="Times New Roman" w:cs="Times New Roman"/>
          <w:bCs/>
          <w:sz w:val="24"/>
          <w:szCs w:val="24"/>
          <w:lang w:eastAsia="x-none"/>
        </w:rPr>
        <w:t>кв.м</w:t>
      </w:r>
      <w:proofErr w:type="spellEnd"/>
      <w:proofErr w:type="gramEnd"/>
      <w:r w:rsidRPr="00E63D11">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село </w:t>
      </w:r>
      <w:proofErr w:type="spellStart"/>
      <w:r w:rsidRPr="00E63D11">
        <w:rPr>
          <w:rFonts w:ascii="Times New Roman" w:eastAsia="Times New Roman" w:hAnsi="Times New Roman" w:cs="Times New Roman"/>
          <w:bCs/>
          <w:sz w:val="24"/>
          <w:szCs w:val="24"/>
          <w:lang w:eastAsia="x-none"/>
        </w:rPr>
        <w:t>Гамово</w:t>
      </w:r>
      <w:proofErr w:type="spellEnd"/>
      <w:r w:rsidRPr="00E63D11">
        <w:rPr>
          <w:rFonts w:ascii="Times New Roman" w:eastAsia="Times New Roman" w:hAnsi="Times New Roman" w:cs="Times New Roman"/>
          <w:bCs/>
          <w:sz w:val="24"/>
          <w:szCs w:val="24"/>
          <w:lang w:eastAsia="x-none"/>
        </w:rPr>
        <w:t xml:space="preserve">, улица Садовая, з/у 5б. Категория земель: земли населенных пунктов. Кадастровый номер: 59:32:0250002:8962. Срок аренды: 20 лет. Земельный участок полностью расположен в </w:t>
      </w:r>
      <w:proofErr w:type="spellStart"/>
      <w:r w:rsidRPr="00E63D11">
        <w:rPr>
          <w:rFonts w:ascii="Times New Roman" w:eastAsia="Times New Roman" w:hAnsi="Times New Roman" w:cs="Times New Roman"/>
          <w:bCs/>
          <w:sz w:val="24"/>
          <w:szCs w:val="24"/>
          <w:lang w:eastAsia="x-none"/>
        </w:rPr>
        <w:t>приаэродромной</w:t>
      </w:r>
      <w:proofErr w:type="spellEnd"/>
      <w:r w:rsidRPr="00E63D11">
        <w:rPr>
          <w:rFonts w:ascii="Times New Roman" w:eastAsia="Times New Roman" w:hAnsi="Times New Roman" w:cs="Times New Roman"/>
          <w:bCs/>
          <w:sz w:val="24"/>
          <w:szCs w:val="24"/>
          <w:lang w:eastAsia="x-none"/>
        </w:rPr>
        <w:t xml:space="preserve"> территории аэродрома аэропорта Большое Савино, частично в охранной зоне распределительного газопровода по ул. Восточная, Центральная, Садовая в с. </w:t>
      </w:r>
      <w:proofErr w:type="spellStart"/>
      <w:r w:rsidRPr="00E63D11">
        <w:rPr>
          <w:rFonts w:ascii="Times New Roman" w:eastAsia="Times New Roman" w:hAnsi="Times New Roman" w:cs="Times New Roman"/>
          <w:bCs/>
          <w:sz w:val="24"/>
          <w:szCs w:val="24"/>
          <w:lang w:eastAsia="x-none"/>
        </w:rPr>
        <w:t>Гамово</w:t>
      </w:r>
      <w:proofErr w:type="spellEnd"/>
      <w:r w:rsidRPr="00E63D11">
        <w:rPr>
          <w:rFonts w:ascii="Times New Roman" w:eastAsia="Times New Roman" w:hAnsi="Times New Roman" w:cs="Times New Roman"/>
          <w:bCs/>
          <w:sz w:val="24"/>
          <w:szCs w:val="24"/>
          <w:lang w:eastAsia="x-none"/>
        </w:rPr>
        <w:t xml:space="preserve"> Пермского района (11,9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в охранной зоне ВЛ-110 КВ </w:t>
      </w:r>
      <w:proofErr w:type="spellStart"/>
      <w:r w:rsidRPr="00E63D11">
        <w:rPr>
          <w:rFonts w:ascii="Times New Roman" w:eastAsia="Times New Roman" w:hAnsi="Times New Roman" w:cs="Times New Roman"/>
          <w:bCs/>
          <w:sz w:val="24"/>
          <w:szCs w:val="24"/>
          <w:lang w:eastAsia="x-none"/>
        </w:rPr>
        <w:t>Химкомплекс</w:t>
      </w:r>
      <w:proofErr w:type="spellEnd"/>
      <w:r w:rsidRPr="00E63D11">
        <w:rPr>
          <w:rFonts w:ascii="Times New Roman" w:eastAsia="Times New Roman" w:hAnsi="Times New Roman" w:cs="Times New Roman"/>
          <w:bCs/>
          <w:sz w:val="24"/>
          <w:szCs w:val="24"/>
          <w:lang w:eastAsia="x-none"/>
        </w:rPr>
        <w:t xml:space="preserve">-Клин с отпайкой на ПС Дикая Гарь (964,09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зона публичного сервитута для эксплуатации объектов электросетевого хозяйства ПС 110/10кВ Дикая Гарь, ВЛ-110 </w:t>
      </w:r>
      <w:proofErr w:type="spellStart"/>
      <w:r w:rsidRPr="00E63D11">
        <w:rPr>
          <w:rFonts w:ascii="Times New Roman" w:eastAsia="Times New Roman" w:hAnsi="Times New Roman" w:cs="Times New Roman"/>
          <w:bCs/>
          <w:sz w:val="24"/>
          <w:szCs w:val="24"/>
          <w:lang w:eastAsia="x-none"/>
        </w:rPr>
        <w:t>кВ</w:t>
      </w:r>
      <w:proofErr w:type="spellEnd"/>
      <w:r w:rsidRPr="00E63D11">
        <w:rPr>
          <w:rFonts w:ascii="Times New Roman" w:eastAsia="Times New Roman" w:hAnsi="Times New Roman" w:cs="Times New Roman"/>
          <w:bCs/>
          <w:sz w:val="24"/>
          <w:szCs w:val="24"/>
          <w:lang w:eastAsia="x-none"/>
        </w:rPr>
        <w:t xml:space="preserve"> </w:t>
      </w:r>
      <w:proofErr w:type="spellStart"/>
      <w:r w:rsidRPr="00E63D11">
        <w:rPr>
          <w:rFonts w:ascii="Times New Roman" w:eastAsia="Times New Roman" w:hAnsi="Times New Roman" w:cs="Times New Roman"/>
          <w:bCs/>
          <w:sz w:val="24"/>
          <w:szCs w:val="24"/>
          <w:lang w:eastAsia="x-none"/>
        </w:rPr>
        <w:t>Химкомплекс</w:t>
      </w:r>
      <w:proofErr w:type="spellEnd"/>
      <w:r w:rsidRPr="00E63D11">
        <w:rPr>
          <w:rFonts w:ascii="Times New Roman" w:eastAsia="Times New Roman" w:hAnsi="Times New Roman" w:cs="Times New Roman"/>
          <w:bCs/>
          <w:sz w:val="24"/>
          <w:szCs w:val="24"/>
          <w:lang w:eastAsia="x-none"/>
        </w:rPr>
        <w:t xml:space="preserve">-Клин с отпайкой на ПС Дикая Гарь, частично в охранной зоне ВЛ 0,4 </w:t>
      </w:r>
      <w:proofErr w:type="spellStart"/>
      <w:r w:rsidRPr="00E63D11">
        <w:rPr>
          <w:rFonts w:ascii="Times New Roman" w:eastAsia="Times New Roman" w:hAnsi="Times New Roman" w:cs="Times New Roman"/>
          <w:bCs/>
          <w:sz w:val="24"/>
          <w:szCs w:val="24"/>
          <w:lang w:eastAsia="x-none"/>
        </w:rPr>
        <w:t>кВ</w:t>
      </w:r>
      <w:proofErr w:type="spellEnd"/>
      <w:r w:rsidRPr="00E63D11">
        <w:rPr>
          <w:rFonts w:ascii="Times New Roman" w:eastAsia="Times New Roman" w:hAnsi="Times New Roman" w:cs="Times New Roman"/>
          <w:bCs/>
          <w:sz w:val="24"/>
          <w:szCs w:val="24"/>
          <w:lang w:eastAsia="x-none"/>
        </w:rPr>
        <w:t xml:space="preserve"> (35,57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в охранной зоне сетей канализации (51,55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Pr="00217CF4">
        <w:rPr>
          <w:rFonts w:ascii="Times New Roman" w:eastAsia="Times New Roman" w:hAnsi="Times New Roman" w:cs="Times New Roman"/>
          <w:bCs/>
          <w:sz w:val="24"/>
          <w:szCs w:val="24"/>
          <w:lang w:eastAsia="x-none"/>
        </w:rPr>
        <w:t>273</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241</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E63D1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двести семьдесят три тысячи двести сорок один</w:t>
      </w:r>
      <w:r w:rsidRPr="00E63D11">
        <w:rPr>
          <w:rFonts w:ascii="Times New Roman" w:eastAsia="Times New Roman" w:hAnsi="Times New Roman" w:cs="Times New Roman"/>
          <w:bCs/>
          <w:sz w:val="24"/>
          <w:szCs w:val="24"/>
          <w:lang w:eastAsia="x-none"/>
        </w:rPr>
        <w:t>) рубл</w:t>
      </w:r>
      <w:r>
        <w:rPr>
          <w:rFonts w:ascii="Times New Roman" w:eastAsia="Times New Roman" w:hAnsi="Times New Roman" w:cs="Times New Roman"/>
          <w:bCs/>
          <w:sz w:val="24"/>
          <w:szCs w:val="24"/>
          <w:lang w:eastAsia="x-none"/>
        </w:rPr>
        <w:t>ь</w:t>
      </w:r>
      <w:r w:rsidRPr="00E63D11">
        <w:rPr>
          <w:rFonts w:ascii="Times New Roman" w:eastAsia="Times New Roman" w:hAnsi="Times New Roman" w:cs="Times New Roman"/>
          <w:bCs/>
          <w:sz w:val="24"/>
          <w:szCs w:val="24"/>
          <w:lang w:eastAsia="x-none"/>
        </w:rPr>
        <w:t xml:space="preserve"> 00 коп. Задаток </w:t>
      </w:r>
      <w:r w:rsidRPr="00217CF4">
        <w:rPr>
          <w:rFonts w:ascii="Times New Roman" w:eastAsia="Times New Roman" w:hAnsi="Times New Roman" w:cs="Times New Roman"/>
          <w:bCs/>
          <w:sz w:val="24"/>
          <w:szCs w:val="24"/>
          <w:lang w:eastAsia="x-none"/>
        </w:rPr>
        <w:t>273</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241</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E63D1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двести семьдесят три тысячи двести сорок один</w:t>
      </w:r>
      <w:r w:rsidRPr="00E63D11">
        <w:rPr>
          <w:rFonts w:ascii="Times New Roman" w:eastAsia="Times New Roman" w:hAnsi="Times New Roman" w:cs="Times New Roman"/>
          <w:bCs/>
          <w:sz w:val="24"/>
          <w:szCs w:val="24"/>
          <w:lang w:eastAsia="x-none"/>
        </w:rPr>
        <w:t>) рубл</w:t>
      </w:r>
      <w:r>
        <w:rPr>
          <w:rFonts w:ascii="Times New Roman" w:eastAsia="Times New Roman" w:hAnsi="Times New Roman" w:cs="Times New Roman"/>
          <w:bCs/>
          <w:sz w:val="24"/>
          <w:szCs w:val="24"/>
          <w:lang w:eastAsia="x-none"/>
        </w:rPr>
        <w:t>ь</w:t>
      </w:r>
      <w:r w:rsidRPr="00E63D11">
        <w:rPr>
          <w:rFonts w:ascii="Times New Roman" w:eastAsia="Times New Roman" w:hAnsi="Times New Roman" w:cs="Times New Roman"/>
          <w:bCs/>
          <w:sz w:val="24"/>
          <w:szCs w:val="24"/>
          <w:lang w:eastAsia="x-none"/>
        </w:rPr>
        <w:t xml:space="preserve"> 00 коп.</w:t>
      </w:r>
    </w:p>
    <w:p w14:paraId="5943B1C7" w14:textId="77777777" w:rsidR="00217CF4" w:rsidRPr="00E63D1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lastRenderedPageBreak/>
        <w:t xml:space="preserve">Извещение в соответствии с </w:t>
      </w:r>
      <w:proofErr w:type="spellStart"/>
      <w:r w:rsidRPr="00E63D11">
        <w:rPr>
          <w:rFonts w:ascii="Times New Roman" w:eastAsia="Times New Roman" w:hAnsi="Times New Roman" w:cs="Times New Roman"/>
          <w:bCs/>
          <w:sz w:val="24"/>
          <w:szCs w:val="24"/>
          <w:lang w:eastAsia="x-none"/>
        </w:rPr>
        <w:t>пп</w:t>
      </w:r>
      <w:proofErr w:type="spellEnd"/>
      <w:r w:rsidRPr="00E63D11">
        <w:rPr>
          <w:rFonts w:ascii="Times New Roman" w:eastAsia="Times New Roman" w:hAnsi="Times New Roman" w:cs="Times New Roman"/>
          <w:bCs/>
          <w:sz w:val="24"/>
          <w:szCs w:val="24"/>
          <w:lang w:eastAsia="x-none"/>
        </w:rPr>
        <w:t>. 1 п. 1 ст. 39.18 Земельного кодекса РФ размещено на сайте www.torgi.gov.ru 10.04.2025 № 22000211970000000435 (лот № 5).</w:t>
      </w:r>
    </w:p>
    <w:p w14:paraId="15080280" w14:textId="3621F598" w:rsidR="00217CF4" w:rsidRPr="00E63D1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16</w:t>
      </w:r>
      <w:r w:rsidRPr="00E63D11">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- 35 %.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6F54AEDB"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Садовая. Ориентировочное расстояние от точки подключения до границ испрашиваемого земельного участка составляет 20 </w:t>
      </w:r>
      <w:proofErr w:type="spellStart"/>
      <w:r w:rsidRPr="00E63D11">
        <w:rPr>
          <w:rFonts w:ascii="Times New Roman" w:eastAsia="Times New Roman" w:hAnsi="Times New Roman" w:cs="Times New Roman"/>
          <w:bCs/>
          <w:sz w:val="24"/>
          <w:szCs w:val="24"/>
          <w:lang w:eastAsia="x-none"/>
        </w:rPr>
        <w:t>п.м</w:t>
      </w:r>
      <w:proofErr w:type="spellEnd"/>
      <w:r w:rsidRPr="00E63D11">
        <w:rPr>
          <w:rFonts w:ascii="Times New Roman" w:eastAsia="Times New Roman" w:hAnsi="Times New Roman" w:cs="Times New Roman"/>
          <w:bCs/>
          <w:sz w:val="24"/>
          <w:szCs w:val="24"/>
          <w:lang w:eastAsia="x-none"/>
        </w:rPr>
        <w:t xml:space="preserve"> (письмо о тех. возможности от 15.09.2025 № ПР-4940). Согласно письму ООО «ПЭСП» от 18.09.2025 № 434 в настоящее время подключить земельный участок к централизованной сети водоснабжения с. </w:t>
      </w:r>
      <w:proofErr w:type="spellStart"/>
      <w:r w:rsidRPr="00E63D11">
        <w:rPr>
          <w:rFonts w:ascii="Times New Roman" w:eastAsia="Times New Roman" w:hAnsi="Times New Roman" w:cs="Times New Roman"/>
          <w:bCs/>
          <w:sz w:val="24"/>
          <w:szCs w:val="24"/>
          <w:lang w:eastAsia="x-none"/>
        </w:rPr>
        <w:t>Гамово</w:t>
      </w:r>
      <w:proofErr w:type="spellEnd"/>
      <w:r w:rsidRPr="00E63D11">
        <w:rPr>
          <w:rFonts w:ascii="Times New Roman" w:eastAsia="Times New Roman" w:hAnsi="Times New Roman" w:cs="Times New Roman"/>
          <w:bCs/>
          <w:sz w:val="24"/>
          <w:szCs w:val="24"/>
          <w:lang w:eastAsia="x-none"/>
        </w:rPr>
        <w:t xml:space="preserve"> нет возможности в связи с тем, что необходимо строительство ВНС, также отсутствует возможность подключения (технологического присоединения) выше указанного земельного участка к централизованной системе водоотведения, в свои с ограничением лимитов ООО «Лукойл-</w:t>
      </w:r>
      <w:proofErr w:type="spellStart"/>
      <w:r w:rsidRPr="00E63D11">
        <w:rPr>
          <w:rFonts w:ascii="Times New Roman" w:eastAsia="Times New Roman" w:hAnsi="Times New Roman" w:cs="Times New Roman"/>
          <w:bCs/>
          <w:sz w:val="24"/>
          <w:szCs w:val="24"/>
          <w:lang w:eastAsia="x-none"/>
        </w:rPr>
        <w:t>Пермнефтеоргсинтез</w:t>
      </w:r>
      <w:proofErr w:type="spellEnd"/>
      <w:r w:rsidRPr="00E63D11">
        <w:rPr>
          <w:rFonts w:ascii="Times New Roman" w:eastAsia="Times New Roman" w:hAnsi="Times New Roman" w:cs="Times New Roman"/>
          <w:bCs/>
          <w:sz w:val="24"/>
          <w:szCs w:val="24"/>
          <w:lang w:eastAsia="x-none"/>
        </w:rPr>
        <w:t>».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МУП «</w:t>
      </w:r>
      <w:proofErr w:type="spellStart"/>
      <w:r w:rsidRPr="00E63D11">
        <w:rPr>
          <w:rFonts w:ascii="Times New Roman" w:eastAsia="Times New Roman" w:hAnsi="Times New Roman" w:cs="Times New Roman"/>
          <w:bCs/>
          <w:sz w:val="24"/>
          <w:szCs w:val="24"/>
          <w:lang w:eastAsia="x-none"/>
        </w:rPr>
        <w:t>Двуречье</w:t>
      </w:r>
      <w:proofErr w:type="spellEnd"/>
      <w:proofErr w:type="gramStart"/>
      <w:r w:rsidRPr="00E63D11">
        <w:rPr>
          <w:rFonts w:ascii="Times New Roman" w:eastAsia="Times New Roman" w:hAnsi="Times New Roman" w:cs="Times New Roman"/>
          <w:bCs/>
          <w:sz w:val="24"/>
          <w:szCs w:val="24"/>
          <w:lang w:eastAsia="x-none"/>
        </w:rPr>
        <w:t>»</w:t>
      </w:r>
      <w:proofErr w:type="gramEnd"/>
      <w:r w:rsidRPr="00E63D11">
        <w:rPr>
          <w:rFonts w:ascii="Times New Roman" w:eastAsia="Times New Roman" w:hAnsi="Times New Roman" w:cs="Times New Roman"/>
          <w:bCs/>
          <w:sz w:val="24"/>
          <w:szCs w:val="24"/>
          <w:lang w:eastAsia="x-none"/>
        </w:rPr>
        <w:t xml:space="preserve"> от 18.09.2025 № 879 техническое присоединение указанного земельного участка к сетям теплоснабжения, невозможно в связи с отсутствием технической возможности. Согласно письму ПАО «Ростелеком» от 23.09.2025 № 01/05/139629/25 технологическое присоединение к сетям связи ПАО «Ростелеком</w:t>
      </w:r>
      <w:proofErr w:type="gramStart"/>
      <w:r w:rsidRPr="00E63D11">
        <w:rPr>
          <w:rFonts w:ascii="Times New Roman" w:eastAsia="Times New Roman" w:hAnsi="Times New Roman" w:cs="Times New Roman"/>
          <w:bCs/>
          <w:sz w:val="24"/>
          <w:szCs w:val="24"/>
          <w:lang w:eastAsia="x-none"/>
        </w:rPr>
        <w:t>»</w:t>
      </w:r>
      <w:proofErr w:type="gramEnd"/>
      <w:r w:rsidRPr="00E63D11">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(с. </w:t>
      </w:r>
      <w:proofErr w:type="spellStart"/>
      <w:r w:rsidRPr="00E63D11">
        <w:rPr>
          <w:rFonts w:ascii="Times New Roman" w:eastAsia="Times New Roman" w:hAnsi="Times New Roman" w:cs="Times New Roman"/>
          <w:bCs/>
          <w:sz w:val="24"/>
          <w:szCs w:val="24"/>
          <w:lang w:eastAsia="x-none"/>
        </w:rPr>
        <w:t>Гамово</w:t>
      </w:r>
      <w:proofErr w:type="spellEnd"/>
      <w:r w:rsidRPr="00E63D11">
        <w:rPr>
          <w:rFonts w:ascii="Times New Roman" w:eastAsia="Times New Roman" w:hAnsi="Times New Roman" w:cs="Times New Roman"/>
          <w:bCs/>
          <w:sz w:val="24"/>
          <w:szCs w:val="24"/>
          <w:lang w:eastAsia="x-none"/>
        </w:rPr>
        <w:t>, ул. 50 лет Октября, 1кА),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ПАО «</w:t>
      </w:r>
      <w:proofErr w:type="spellStart"/>
      <w:r w:rsidRPr="00E63D11">
        <w:rPr>
          <w:rFonts w:ascii="Times New Roman" w:eastAsia="Times New Roman" w:hAnsi="Times New Roman" w:cs="Times New Roman"/>
          <w:bCs/>
          <w:sz w:val="24"/>
          <w:szCs w:val="24"/>
          <w:lang w:eastAsia="x-none"/>
        </w:rPr>
        <w:t>Россети</w:t>
      </w:r>
      <w:proofErr w:type="spellEnd"/>
      <w:r w:rsidRPr="00E63D11">
        <w:rPr>
          <w:rFonts w:ascii="Times New Roman" w:eastAsia="Times New Roman" w:hAnsi="Times New Roman" w:cs="Times New Roman"/>
          <w:bCs/>
          <w:sz w:val="24"/>
          <w:szCs w:val="24"/>
          <w:lang w:eastAsia="x-none"/>
        </w:rPr>
        <w:t xml:space="preserve"> Урал» имеет техническую возможность технологического присоединения к электрическим сетям Сетевой организации (письмо ПАО «</w:t>
      </w:r>
      <w:proofErr w:type="spellStart"/>
      <w:r w:rsidRPr="00E63D11">
        <w:rPr>
          <w:rFonts w:ascii="Times New Roman" w:eastAsia="Times New Roman" w:hAnsi="Times New Roman" w:cs="Times New Roman"/>
          <w:bCs/>
          <w:sz w:val="24"/>
          <w:szCs w:val="24"/>
          <w:lang w:eastAsia="x-none"/>
        </w:rPr>
        <w:t>Россети</w:t>
      </w:r>
      <w:proofErr w:type="spellEnd"/>
      <w:r w:rsidRPr="00E63D11">
        <w:rPr>
          <w:rFonts w:ascii="Times New Roman" w:eastAsia="Times New Roman" w:hAnsi="Times New Roman" w:cs="Times New Roman"/>
          <w:bCs/>
          <w:sz w:val="24"/>
          <w:szCs w:val="24"/>
          <w:lang w:eastAsia="x-none"/>
        </w:rPr>
        <w:t xml:space="preserve"> Урал»-«Пермэнерго» от 18.09.2025 № ПЭ/ЦЭС/01/22/13002).</w:t>
      </w:r>
    </w:p>
    <w:p w14:paraId="1EC4F6E8" w14:textId="76A31EC3" w:rsidR="00217CF4" w:rsidRPr="004D56B3"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Лот № 17</w:t>
      </w:r>
      <w:r w:rsidRPr="007C66FB">
        <w:rPr>
          <w:rFonts w:ascii="Times New Roman" w:eastAsia="Times New Roman" w:hAnsi="Times New Roman" w:cs="Times New Roman"/>
          <w:b/>
          <w:bCs/>
          <w:sz w:val="24"/>
          <w:szCs w:val="24"/>
          <w:lang w:eastAsia="x-none"/>
        </w:rPr>
        <w:t>.</w:t>
      </w:r>
      <w:r w:rsidRPr="004D56B3">
        <w:rPr>
          <w:rFonts w:ascii="Times New Roman" w:eastAsia="Times New Roman" w:hAnsi="Times New Roman" w:cs="Times New Roman"/>
          <w:bCs/>
          <w:sz w:val="24"/>
          <w:szCs w:val="24"/>
          <w:lang w:eastAsia="x-none"/>
        </w:rPr>
        <w:t xml:space="preserve"> Земельный участок общей площадью 2000 </w:t>
      </w:r>
      <w:proofErr w:type="spellStart"/>
      <w:proofErr w:type="gramStart"/>
      <w:r w:rsidRPr="004D56B3">
        <w:rPr>
          <w:rFonts w:ascii="Times New Roman" w:eastAsia="Times New Roman" w:hAnsi="Times New Roman" w:cs="Times New Roman"/>
          <w:bCs/>
          <w:sz w:val="24"/>
          <w:szCs w:val="24"/>
          <w:lang w:eastAsia="x-none"/>
        </w:rPr>
        <w:t>кв.м</w:t>
      </w:r>
      <w:proofErr w:type="spellEnd"/>
      <w:proofErr w:type="gramEnd"/>
      <w:r w:rsidRPr="004D56B3">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Гамы, улица </w:t>
      </w:r>
      <w:proofErr w:type="spellStart"/>
      <w:r w:rsidRPr="004D56B3">
        <w:rPr>
          <w:rFonts w:ascii="Times New Roman" w:eastAsia="Times New Roman" w:hAnsi="Times New Roman" w:cs="Times New Roman"/>
          <w:bCs/>
          <w:sz w:val="24"/>
          <w:szCs w:val="24"/>
          <w:lang w:eastAsia="x-none"/>
        </w:rPr>
        <w:t>Подлесная</w:t>
      </w:r>
      <w:proofErr w:type="spellEnd"/>
      <w:r w:rsidRPr="004D56B3">
        <w:rPr>
          <w:rFonts w:ascii="Times New Roman" w:eastAsia="Times New Roman" w:hAnsi="Times New Roman" w:cs="Times New Roman"/>
          <w:bCs/>
          <w:sz w:val="24"/>
          <w:szCs w:val="24"/>
          <w:lang w:eastAsia="x-none"/>
        </w:rPr>
        <w:t xml:space="preserve">, з/у 12а. Категория земель: земли населенных пунктов. Кадастровый номер: 59:32:3070002:2870. Срок аренды: 20 лет. Земельный участок полностью расположен в третьей зоне округа санитарной охраны курорта Усть-Качка, в </w:t>
      </w:r>
      <w:proofErr w:type="spellStart"/>
      <w:r w:rsidRPr="004D56B3">
        <w:rPr>
          <w:rFonts w:ascii="Times New Roman" w:eastAsia="Times New Roman" w:hAnsi="Times New Roman" w:cs="Times New Roman"/>
          <w:bCs/>
          <w:sz w:val="24"/>
          <w:szCs w:val="24"/>
          <w:lang w:eastAsia="x-none"/>
        </w:rPr>
        <w:t>приаэродромной</w:t>
      </w:r>
      <w:proofErr w:type="spellEnd"/>
      <w:r w:rsidRPr="004D56B3">
        <w:rPr>
          <w:rFonts w:ascii="Times New Roman" w:eastAsia="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76 000,00 (семьдесят шесть тысяч) рублей 00 коп. Задаток 76 000,00 (семьдесят шесть тысяч) рублей 00 коп.</w:t>
      </w:r>
    </w:p>
    <w:p w14:paraId="0540D2C4" w14:textId="77777777" w:rsidR="00217CF4" w:rsidRPr="004D56B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Извещение в соответствии с </w:t>
      </w:r>
      <w:proofErr w:type="spellStart"/>
      <w:r w:rsidRPr="004D56B3">
        <w:rPr>
          <w:rFonts w:ascii="Times New Roman" w:eastAsia="Times New Roman" w:hAnsi="Times New Roman" w:cs="Times New Roman"/>
          <w:bCs/>
          <w:sz w:val="24"/>
          <w:szCs w:val="24"/>
          <w:lang w:eastAsia="x-none"/>
        </w:rPr>
        <w:t>пп</w:t>
      </w:r>
      <w:proofErr w:type="spellEnd"/>
      <w:r w:rsidRPr="004D56B3">
        <w:rPr>
          <w:rFonts w:ascii="Times New Roman" w:eastAsia="Times New Roman" w:hAnsi="Times New Roman" w:cs="Times New Roman"/>
          <w:bCs/>
          <w:sz w:val="24"/>
          <w:szCs w:val="24"/>
          <w:lang w:eastAsia="x-none"/>
        </w:rPr>
        <w:t>. 1 п. 1 ст. 39.18 Земельного кодекса РФ размещено на сайте www.torgi.gov.ru 27.02.2025 № 22000211970000000412 (лот № 5).</w:t>
      </w:r>
    </w:p>
    <w:p w14:paraId="22E24A53" w14:textId="7B7886AE" w:rsidR="00217CF4" w:rsidRPr="004D56B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17</w:t>
      </w:r>
      <w:r w:rsidRPr="004D56B3">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4D56B3">
        <w:rPr>
          <w:rFonts w:ascii="Times New Roman" w:eastAsia="Times New Roman" w:hAnsi="Times New Roman" w:cs="Times New Roman"/>
          <w:bCs/>
          <w:sz w:val="24"/>
          <w:szCs w:val="24"/>
          <w:lang w:eastAsia="x-none"/>
        </w:rPr>
        <w:lastRenderedPageBreak/>
        <w:t>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14:paraId="5E4A1091"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высокого давления 2 категории по ул. Камская (собственник – АО «Газпром газораспределение Пермь»). Возможная максимальная нагрузка 5 м3/час. Ориентировочное расстояние до точки подключения 6102 </w:t>
      </w:r>
      <w:proofErr w:type="spellStart"/>
      <w:r w:rsidRPr="004D56B3">
        <w:rPr>
          <w:rFonts w:ascii="Times New Roman" w:eastAsia="Times New Roman" w:hAnsi="Times New Roman" w:cs="Times New Roman"/>
          <w:bCs/>
          <w:sz w:val="24"/>
          <w:szCs w:val="24"/>
          <w:lang w:eastAsia="x-none"/>
        </w:rPr>
        <w:t>п.м</w:t>
      </w:r>
      <w:proofErr w:type="spellEnd"/>
      <w:r w:rsidRPr="004D56B3">
        <w:rPr>
          <w:rFonts w:ascii="Times New Roman" w:eastAsia="Times New Roman" w:hAnsi="Times New Roman" w:cs="Times New Roman"/>
          <w:bCs/>
          <w:sz w:val="24"/>
          <w:szCs w:val="24"/>
          <w:lang w:eastAsia="x-none"/>
        </w:rPr>
        <w:t xml:space="preserve"> (письмо от 03.09.2025 № ПР-4524). Согласно письму </w:t>
      </w:r>
      <w:proofErr w:type="spellStart"/>
      <w:r w:rsidRPr="004D56B3">
        <w:rPr>
          <w:rFonts w:ascii="Times New Roman" w:eastAsia="Times New Roman" w:hAnsi="Times New Roman" w:cs="Times New Roman"/>
          <w:bCs/>
          <w:sz w:val="24"/>
          <w:szCs w:val="24"/>
          <w:lang w:eastAsia="x-none"/>
        </w:rPr>
        <w:t>Усть-Качкинского</w:t>
      </w:r>
      <w:proofErr w:type="spellEnd"/>
      <w:r w:rsidRPr="004D56B3">
        <w:rPr>
          <w:rFonts w:ascii="Times New Roman" w:eastAsia="Times New Roman" w:hAnsi="Times New Roman" w:cs="Times New Roman"/>
          <w:bCs/>
          <w:sz w:val="24"/>
          <w:szCs w:val="24"/>
          <w:lang w:eastAsia="x-none"/>
        </w:rPr>
        <w:t xml:space="preserve"> ТУ администрации ПМО от 15.01.2025 №299-2025-27-07-12 в населенном пункте водоснабжение автономное, водоотведение и теплоснабжение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12.08.2025 № 01/05/117395/25 технологическое присоединение к сетям связи ПАО «Ростелеком</w:t>
      </w:r>
      <w:proofErr w:type="gramStart"/>
      <w:r w:rsidRPr="004D56B3">
        <w:rPr>
          <w:rFonts w:ascii="Times New Roman" w:eastAsia="Times New Roman" w:hAnsi="Times New Roman" w:cs="Times New Roman"/>
          <w:bCs/>
          <w:sz w:val="24"/>
          <w:szCs w:val="24"/>
          <w:lang w:eastAsia="x-none"/>
        </w:rPr>
        <w:t>»</w:t>
      </w:r>
      <w:proofErr w:type="gramEnd"/>
      <w:r w:rsidRPr="004D56B3">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(д. Гамы, ул. Дубровская, д. 1),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4D56B3">
        <w:rPr>
          <w:rFonts w:ascii="Times New Roman" w:eastAsia="Times New Roman" w:hAnsi="Times New Roman" w:cs="Times New Roman"/>
          <w:bCs/>
          <w:sz w:val="24"/>
          <w:szCs w:val="24"/>
          <w:lang w:eastAsia="x-none"/>
        </w:rPr>
        <w:t>Россети</w:t>
      </w:r>
      <w:proofErr w:type="spellEnd"/>
      <w:r w:rsidRPr="004D56B3">
        <w:rPr>
          <w:rFonts w:ascii="Times New Roman" w:eastAsia="Times New Roman" w:hAnsi="Times New Roman" w:cs="Times New Roman"/>
          <w:bCs/>
          <w:sz w:val="24"/>
          <w:szCs w:val="24"/>
          <w:lang w:eastAsia="x-none"/>
        </w:rPr>
        <w:t xml:space="preserve"> Урал» отсутствует, для ее обеспечения необходимо строительство электросетевых объектов (письмо от 18.08.2025 № ПЭ/ЦЭС/01/22/11263).</w:t>
      </w:r>
    </w:p>
    <w:p w14:paraId="5A6A7047" w14:textId="7F1FB674" w:rsidR="00217CF4" w:rsidRPr="003B189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18</w:t>
      </w:r>
      <w:r w:rsidRPr="003B189E">
        <w:rPr>
          <w:rFonts w:ascii="Times New Roman" w:eastAsia="Times New Roman" w:hAnsi="Times New Roman" w:cs="Times New Roman"/>
          <w:b/>
          <w:bCs/>
          <w:sz w:val="24"/>
          <w:szCs w:val="24"/>
          <w:lang w:eastAsia="x-none"/>
        </w:rPr>
        <w:t xml:space="preserve">. </w:t>
      </w:r>
      <w:r w:rsidRPr="003B189E">
        <w:rPr>
          <w:rFonts w:ascii="Times New Roman" w:eastAsia="Times New Roman" w:hAnsi="Times New Roman" w:cs="Times New Roman"/>
          <w:bCs/>
          <w:sz w:val="24"/>
          <w:szCs w:val="24"/>
          <w:lang w:eastAsia="x-none"/>
        </w:rPr>
        <w:t xml:space="preserve">Земельный участок общей площадью 949 </w:t>
      </w:r>
      <w:proofErr w:type="spellStart"/>
      <w:r w:rsidRPr="003B189E">
        <w:rPr>
          <w:rFonts w:ascii="Times New Roman" w:eastAsia="Times New Roman" w:hAnsi="Times New Roman" w:cs="Times New Roman"/>
          <w:bCs/>
          <w:sz w:val="24"/>
          <w:szCs w:val="24"/>
          <w:lang w:eastAsia="x-none"/>
        </w:rPr>
        <w:t>кв.м</w:t>
      </w:r>
      <w:proofErr w:type="spellEnd"/>
      <w:r w:rsidRPr="003B189E">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деревня Малая, улица Логовая, з/у 9, категория земель: земли населенных пунктов. Кадастровый номер: 59:32:1080001:1639.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(22,48 </w:t>
      </w:r>
      <w:proofErr w:type="spellStart"/>
      <w:proofErr w:type="gramStart"/>
      <w:r w:rsidRPr="003B189E">
        <w:rPr>
          <w:rFonts w:ascii="Times New Roman" w:eastAsia="Times New Roman" w:hAnsi="Times New Roman" w:cs="Times New Roman"/>
          <w:bCs/>
          <w:sz w:val="24"/>
          <w:szCs w:val="24"/>
          <w:lang w:eastAsia="x-none"/>
        </w:rPr>
        <w:t>кв.м</w:t>
      </w:r>
      <w:proofErr w:type="spellEnd"/>
      <w:proofErr w:type="gramEnd"/>
      <w:r w:rsidRPr="003B189E">
        <w:rPr>
          <w:rFonts w:ascii="Times New Roman" w:eastAsia="Times New Roman" w:hAnsi="Times New Roman" w:cs="Times New Roman"/>
          <w:bCs/>
          <w:sz w:val="24"/>
          <w:szCs w:val="24"/>
          <w:lang w:eastAsia="x-none"/>
        </w:rPr>
        <w:t>). Начальная цена величины годовой арендной платы 78 800,00 (семьдесят восемь тысяч восемьсот) рублей 00 коп. Задаток 78 800,00 (семьдесят восемь тысяч восемьсот) рублей 00 коп.</w:t>
      </w:r>
    </w:p>
    <w:p w14:paraId="40623952" w14:textId="77777777" w:rsidR="00217CF4" w:rsidRPr="003B189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 xml:space="preserve">Извещение в соответствии с </w:t>
      </w:r>
      <w:proofErr w:type="spellStart"/>
      <w:r w:rsidRPr="003B189E">
        <w:rPr>
          <w:rFonts w:ascii="Times New Roman" w:eastAsia="Times New Roman" w:hAnsi="Times New Roman" w:cs="Times New Roman"/>
          <w:bCs/>
          <w:sz w:val="24"/>
          <w:szCs w:val="24"/>
          <w:lang w:eastAsia="x-none"/>
        </w:rPr>
        <w:t>пп</w:t>
      </w:r>
      <w:proofErr w:type="spellEnd"/>
      <w:r w:rsidRPr="003B189E">
        <w:rPr>
          <w:rFonts w:ascii="Times New Roman" w:eastAsia="Times New Roman" w:hAnsi="Times New Roman" w:cs="Times New Roman"/>
          <w:bCs/>
          <w:sz w:val="24"/>
          <w:szCs w:val="24"/>
          <w:lang w:eastAsia="x-none"/>
        </w:rPr>
        <w:t>. 1 п. 1 ст. 39.18 Земельного кодекса РФ размещено на сайте www.torgi.gov.ru 10.07.2025 № 22000211970000000484 (лот № 2).</w:t>
      </w:r>
    </w:p>
    <w:p w14:paraId="133DDD5A" w14:textId="53B33EEF" w:rsidR="00217CF4" w:rsidRPr="003B189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Параметры разрешенного строительства объектов капиталь</w:t>
      </w:r>
      <w:r>
        <w:rPr>
          <w:rFonts w:ascii="Times New Roman" w:eastAsia="Times New Roman" w:hAnsi="Times New Roman" w:cs="Times New Roman"/>
          <w:bCs/>
          <w:sz w:val="24"/>
          <w:szCs w:val="24"/>
          <w:lang w:eastAsia="x-none"/>
        </w:rPr>
        <w:t>ного строительства для лота № 18</w:t>
      </w:r>
      <w:r w:rsidRPr="003B189E">
        <w:rPr>
          <w:rFonts w:ascii="Times New Roman" w:eastAsia="Times New Roman" w:hAnsi="Times New Roman" w:cs="Times New Roman"/>
          <w:bCs/>
          <w:sz w:val="24"/>
          <w:szCs w:val="24"/>
          <w:lang w:eastAsia="x-none"/>
        </w:rPr>
        <w:t xml:space="preserve"> (зона СХ-2 «зона огородничества и личного подсобного хозяйства (в границах населенных пунктов)»)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3B189E">
        <w:rPr>
          <w:rFonts w:ascii="Times New Roman" w:eastAsia="Times New Roman" w:hAnsi="Times New Roman" w:cs="Times New Roman"/>
          <w:bCs/>
          <w:sz w:val="24"/>
          <w:szCs w:val="24"/>
          <w:lang w:eastAsia="x-none"/>
        </w:rPr>
        <w:t>эт</w:t>
      </w:r>
      <w:proofErr w:type="spellEnd"/>
      <w:r w:rsidRPr="003B189E">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14:paraId="47618203" w14:textId="77777777"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 xml:space="preserve">Инженерно-технические условия подключения по лоту 7: Информация о возможности подключения к сетям газоснабжения: возможная точка подключения – газопровод высокого давления 2 категории по ул. Логовая (собственник – АО «Газпром газораспределение Пермь»). Ориентировочное расстояние до точки подключения 18 </w:t>
      </w:r>
      <w:proofErr w:type="spellStart"/>
      <w:r w:rsidRPr="003B189E">
        <w:rPr>
          <w:rFonts w:ascii="Times New Roman" w:eastAsia="Times New Roman" w:hAnsi="Times New Roman" w:cs="Times New Roman"/>
          <w:bCs/>
          <w:sz w:val="24"/>
          <w:szCs w:val="24"/>
          <w:lang w:eastAsia="x-none"/>
        </w:rPr>
        <w:t>п.м</w:t>
      </w:r>
      <w:proofErr w:type="spellEnd"/>
      <w:r w:rsidRPr="003B189E">
        <w:rPr>
          <w:rFonts w:ascii="Times New Roman" w:eastAsia="Times New Roman" w:hAnsi="Times New Roman" w:cs="Times New Roman"/>
          <w:bCs/>
          <w:sz w:val="24"/>
          <w:szCs w:val="24"/>
          <w:lang w:eastAsia="x-none"/>
        </w:rPr>
        <w:t xml:space="preserve"> (письмо от 17.09.2025 № ПР-4969). Согласно письму МУП «Энергоснабжение Пермского муниципального округа</w:t>
      </w:r>
      <w:proofErr w:type="gramStart"/>
      <w:r w:rsidRPr="003B189E">
        <w:rPr>
          <w:rFonts w:ascii="Times New Roman" w:eastAsia="Times New Roman" w:hAnsi="Times New Roman" w:cs="Times New Roman"/>
          <w:bCs/>
          <w:sz w:val="24"/>
          <w:szCs w:val="24"/>
          <w:lang w:eastAsia="x-none"/>
        </w:rPr>
        <w:t>»</w:t>
      </w:r>
      <w:proofErr w:type="gramEnd"/>
      <w:r w:rsidRPr="003B189E">
        <w:rPr>
          <w:rFonts w:ascii="Times New Roman" w:eastAsia="Times New Roman" w:hAnsi="Times New Roman" w:cs="Times New Roman"/>
          <w:bCs/>
          <w:sz w:val="24"/>
          <w:szCs w:val="24"/>
          <w:lang w:eastAsia="x-none"/>
        </w:rPr>
        <w:t xml:space="preserve"> от 19.09.2025 № 299-2025-91-01-02исх-1266 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w:t>
      </w:r>
      <w:r w:rsidRPr="003B189E">
        <w:rPr>
          <w:rFonts w:ascii="Times New Roman" w:eastAsia="Times New Roman" w:hAnsi="Times New Roman" w:cs="Times New Roman"/>
          <w:bCs/>
          <w:sz w:val="24"/>
          <w:szCs w:val="24"/>
          <w:lang w:eastAsia="x-none"/>
        </w:rPr>
        <w:lastRenderedPageBreak/>
        <w:t>ПАО «Ростелеком</w:t>
      </w:r>
      <w:proofErr w:type="gramStart"/>
      <w:r w:rsidRPr="003B189E">
        <w:rPr>
          <w:rFonts w:ascii="Times New Roman" w:eastAsia="Times New Roman" w:hAnsi="Times New Roman" w:cs="Times New Roman"/>
          <w:bCs/>
          <w:sz w:val="24"/>
          <w:szCs w:val="24"/>
          <w:lang w:eastAsia="x-none"/>
        </w:rPr>
        <w:t>»</w:t>
      </w:r>
      <w:proofErr w:type="gramEnd"/>
      <w:r w:rsidRPr="003B189E">
        <w:rPr>
          <w:rFonts w:ascii="Times New Roman" w:eastAsia="Times New Roman" w:hAnsi="Times New Roman" w:cs="Times New Roman"/>
          <w:bCs/>
          <w:sz w:val="24"/>
          <w:szCs w:val="24"/>
          <w:lang w:eastAsia="x-none"/>
        </w:rPr>
        <w:t xml:space="preserve"> от 17.09.2025 № 01/05/135825/25 технологическое присоединение к сетям связи ПАО «Ростелеком» может быть произведено в точке подключения узел ВОЛС (с. </w:t>
      </w:r>
      <w:proofErr w:type="spellStart"/>
      <w:r w:rsidRPr="003B189E">
        <w:rPr>
          <w:rFonts w:ascii="Times New Roman" w:eastAsia="Times New Roman" w:hAnsi="Times New Roman" w:cs="Times New Roman"/>
          <w:bCs/>
          <w:sz w:val="24"/>
          <w:szCs w:val="24"/>
          <w:lang w:eastAsia="x-none"/>
        </w:rPr>
        <w:t>Ляды</w:t>
      </w:r>
      <w:proofErr w:type="spellEnd"/>
      <w:r w:rsidRPr="003B189E">
        <w:rPr>
          <w:rFonts w:ascii="Times New Roman" w:eastAsia="Times New Roman" w:hAnsi="Times New Roman" w:cs="Times New Roman"/>
          <w:bCs/>
          <w:sz w:val="24"/>
          <w:szCs w:val="24"/>
          <w:lang w:eastAsia="x-none"/>
        </w:rPr>
        <w:t>, ул. Строительная, 21),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3B189E">
        <w:rPr>
          <w:rFonts w:ascii="Times New Roman" w:eastAsia="Times New Roman" w:hAnsi="Times New Roman" w:cs="Times New Roman"/>
          <w:bCs/>
          <w:sz w:val="24"/>
          <w:szCs w:val="24"/>
          <w:lang w:eastAsia="x-none"/>
        </w:rPr>
        <w:t>Россети</w:t>
      </w:r>
      <w:proofErr w:type="spellEnd"/>
      <w:r w:rsidRPr="003B189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3B189E">
        <w:rPr>
          <w:rFonts w:ascii="Times New Roman" w:eastAsia="Times New Roman" w:hAnsi="Times New Roman" w:cs="Times New Roman"/>
          <w:bCs/>
          <w:sz w:val="24"/>
          <w:szCs w:val="24"/>
          <w:lang w:eastAsia="x-none"/>
        </w:rPr>
        <w:t>Россети</w:t>
      </w:r>
      <w:proofErr w:type="spellEnd"/>
      <w:r w:rsidRPr="003B189E">
        <w:rPr>
          <w:rFonts w:ascii="Times New Roman" w:eastAsia="Times New Roman" w:hAnsi="Times New Roman" w:cs="Times New Roman"/>
          <w:bCs/>
          <w:sz w:val="24"/>
          <w:szCs w:val="24"/>
          <w:lang w:eastAsia="x-none"/>
        </w:rPr>
        <w:t xml:space="preserve"> Урал» - «Пермэнерго» от 15.09.2025 № ПЭ/ЦЭС/01/22/12756).</w:t>
      </w:r>
    </w:p>
    <w:p w14:paraId="77BC6F97" w14:textId="77777777" w:rsidR="00C81574" w:rsidRPr="00CB0F76" w:rsidRDefault="00C81574" w:rsidP="00C81574">
      <w:pPr>
        <w:suppressAutoHyphens/>
        <w:spacing w:after="0" w:line="240" w:lineRule="auto"/>
        <w:ind w:firstLine="540"/>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1311F795" w14:textId="77777777" w:rsidR="00C81574" w:rsidRPr="00CB0F76" w:rsidRDefault="00C81574" w:rsidP="00C81574">
      <w:pPr>
        <w:suppressAutoHyphens/>
        <w:spacing w:after="0" w:line="240" w:lineRule="auto"/>
        <w:ind w:firstLine="567"/>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14:paraId="3353CF0B" w14:textId="77777777"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14:paraId="7F1D902F" w14:textId="3392716D"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14:paraId="5642BFA6" w14:textId="27A6E465" w:rsidR="003B5888" w:rsidRPr="00CB0F76" w:rsidRDefault="001F7B2A" w:rsidP="001F7B2A">
      <w:pPr>
        <w:suppressAutoHyphens/>
        <w:spacing w:after="0" w:line="240" w:lineRule="auto"/>
        <w:ind w:firstLine="708"/>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Победитель аукциона, иное лицо с которым договор заключается в соответствии </w:t>
      </w:r>
      <w:r w:rsidR="00217CF4">
        <w:rPr>
          <w:rFonts w:ascii="Times New Roman" w:hAnsi="Times New Roman" w:cs="Times New Roman"/>
          <w:b/>
          <w:bCs/>
          <w:sz w:val="24"/>
          <w:szCs w:val="24"/>
        </w:rPr>
        <w:t xml:space="preserve">с </w:t>
      </w:r>
      <w:r w:rsidRPr="00CB0F76">
        <w:rPr>
          <w:rFonts w:ascii="Times New Roman" w:hAnsi="Times New Roman" w:cs="Times New Roman"/>
          <w:b/>
          <w:bCs/>
          <w:sz w:val="24"/>
          <w:szCs w:val="24"/>
        </w:rPr>
        <w:t>п. 20 ст. 39.12 Земельного Кодекса Российской Федерации (далее – ЗК РФ),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49FB23F9" w14:textId="77777777" w:rsidR="001F7B2A" w:rsidRPr="00CB0F76" w:rsidRDefault="001F7B2A" w:rsidP="00032308">
      <w:pPr>
        <w:suppressAutoHyphens/>
        <w:spacing w:after="0" w:line="240" w:lineRule="auto"/>
        <w:jc w:val="both"/>
        <w:rPr>
          <w:rFonts w:ascii="Times New Roman" w:hAnsi="Times New Roman" w:cs="Times New Roman"/>
          <w:b/>
          <w:bCs/>
          <w:sz w:val="24"/>
          <w:szCs w:val="24"/>
        </w:rPr>
      </w:pPr>
    </w:p>
    <w:p w14:paraId="072A8507" w14:textId="77777777" w:rsidR="00F227EA" w:rsidRPr="00CB0F76" w:rsidRDefault="00F227EA" w:rsidP="00F227EA">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3.</w:t>
      </w:r>
      <w:r w:rsidR="00B00D74"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Внесение и возврат задатков</w:t>
      </w:r>
    </w:p>
    <w:p w14:paraId="053E02F0"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3.1. Размер задатка: указан в пункте 2 извещения</w:t>
      </w:r>
      <w:r w:rsidR="00A1180A" w:rsidRPr="00CB0F76">
        <w:rPr>
          <w:rFonts w:ascii="Times New Roman" w:hAnsi="Times New Roman" w:cs="Times New Roman"/>
          <w:sz w:val="24"/>
          <w:szCs w:val="24"/>
        </w:rPr>
        <w:t xml:space="preserve"> в описании лота</w:t>
      </w:r>
      <w:r w:rsidRPr="00CB0F76">
        <w:rPr>
          <w:rFonts w:ascii="Times New Roman" w:hAnsi="Times New Roman" w:cs="Times New Roman"/>
          <w:sz w:val="24"/>
          <w:szCs w:val="24"/>
        </w:rPr>
        <w:t xml:space="preserve">. </w:t>
      </w:r>
    </w:p>
    <w:p w14:paraId="1625D75C"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ИНН 5948066481, КПП 594801001, ОКТМО 57646000</w:t>
      </w:r>
      <w:r w:rsidR="00DB18A6" w:rsidRPr="00CB0F76">
        <w:rPr>
          <w:rFonts w:ascii="Times New Roman" w:hAnsi="Times New Roman" w:cs="Times New Roman"/>
          <w:sz w:val="24"/>
          <w:szCs w:val="24"/>
        </w:rPr>
        <w:t xml:space="preserve"> или 0</w:t>
      </w:r>
    </w:p>
    <w:p w14:paraId="1DDB0D69"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Платеж вносится на казначейский счет 03232643575460005600</w:t>
      </w:r>
    </w:p>
    <w:p w14:paraId="779E4038" w14:textId="77777777" w:rsidR="00965A68" w:rsidRPr="00CB0F76" w:rsidRDefault="00965A68" w:rsidP="00965A68">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CB0F76" w:rsidRDefault="00965A68" w:rsidP="00C836D0">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Банк получателя: </w:t>
      </w:r>
      <w:r w:rsidR="00C836D0" w:rsidRPr="00CB0F76">
        <w:rPr>
          <w:rFonts w:ascii="Times New Roman" w:hAnsi="Times New Roman" w:cs="Times New Roman"/>
          <w:sz w:val="24"/>
          <w:szCs w:val="24"/>
        </w:rPr>
        <w:t>ОКЦ № 3 УГУ БАНКА РОССИИ</w:t>
      </w:r>
      <w:r w:rsidR="006310DE" w:rsidRPr="00CB0F76">
        <w:rPr>
          <w:rFonts w:ascii="Times New Roman" w:hAnsi="Times New Roman" w:cs="Times New Roman"/>
          <w:sz w:val="24"/>
          <w:szCs w:val="24"/>
        </w:rPr>
        <w:t xml:space="preserve"> </w:t>
      </w:r>
      <w:r w:rsidR="00C836D0" w:rsidRPr="00CB0F76">
        <w:rPr>
          <w:rFonts w:ascii="Times New Roman" w:hAnsi="Times New Roman" w:cs="Times New Roman"/>
          <w:sz w:val="24"/>
          <w:szCs w:val="24"/>
        </w:rPr>
        <w:t>// УФК по Пермскому краю г. Пермь</w:t>
      </w:r>
    </w:p>
    <w:p w14:paraId="1F45205A" w14:textId="5A842EDC"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КБК 000 00000 0000 00000 000</w:t>
      </w:r>
      <w:r w:rsidR="00DB18A6" w:rsidRPr="00CB0F76">
        <w:rPr>
          <w:rFonts w:ascii="Times New Roman" w:hAnsi="Times New Roman" w:cs="Times New Roman"/>
          <w:sz w:val="24"/>
          <w:szCs w:val="24"/>
        </w:rPr>
        <w:t xml:space="preserve"> или 0</w:t>
      </w:r>
    </w:p>
    <w:p w14:paraId="39F6CE73"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БИК 015773997</w:t>
      </w:r>
    </w:p>
    <w:p w14:paraId="4C5ADCA1"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Единый казначейский счет 40102810145370000048</w:t>
      </w:r>
    </w:p>
    <w:p w14:paraId="54CEF7EF"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Назначение платежа: поступление задатка лот №</w:t>
      </w:r>
    </w:p>
    <w:p w14:paraId="230A77CC" w14:textId="77777777" w:rsidR="00F227EA" w:rsidRPr="00CB0F76" w:rsidRDefault="00B00D7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Код НПА 0008.</w:t>
      </w:r>
    </w:p>
    <w:p w14:paraId="63A29D22"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3.3. </w:t>
      </w:r>
      <w:r w:rsidR="00B00D74" w:rsidRPr="00CB0F76">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CB0F76">
        <w:rPr>
          <w:rFonts w:ascii="Times New Roman" w:hAnsi="Times New Roman" w:cs="Times New Roman"/>
          <w:sz w:val="24"/>
          <w:szCs w:val="24"/>
        </w:rPr>
        <w:t xml:space="preserve">. </w:t>
      </w:r>
      <w:proofErr w:type="spellStart"/>
      <w:r w:rsidRPr="00CB0F76">
        <w:rPr>
          <w:rFonts w:ascii="Times New Roman" w:hAnsi="Times New Roman" w:cs="Times New Roman"/>
          <w:sz w:val="24"/>
          <w:szCs w:val="24"/>
        </w:rPr>
        <w:t>Непоступление</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CB0F76">
        <w:rPr>
          <w:rFonts w:ascii="Times New Roman" w:hAnsi="Times New Roman" w:cs="Times New Roman"/>
          <w:sz w:val="24"/>
          <w:szCs w:val="24"/>
        </w:rPr>
        <w:t>.</w:t>
      </w:r>
    </w:p>
    <w:p w14:paraId="7072FAE3" w14:textId="77777777" w:rsidR="00B00D74" w:rsidRPr="00CB0F76" w:rsidRDefault="00B00D74" w:rsidP="00B00D74">
      <w:pPr>
        <w:pStyle w:val="Default"/>
        <w:ind w:firstLine="709"/>
        <w:jc w:val="both"/>
      </w:pPr>
      <w:r w:rsidRPr="00CB0F76">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3.5</w:t>
      </w:r>
      <w:r w:rsidR="00B00D74" w:rsidRPr="00CB0F76">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CB0F76">
        <w:rPr>
          <w:rFonts w:ascii="Times New Roman" w:hAnsi="Times New Roman" w:cs="Times New Roman"/>
          <w:sz w:val="24"/>
          <w:szCs w:val="24"/>
        </w:rPr>
        <w:t>о результатах аукциона</w:t>
      </w:r>
      <w:r w:rsidR="00B00D74" w:rsidRPr="00CB0F76">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CB0F76">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CB0F76" w:rsidRDefault="003538E4" w:rsidP="00B00D74">
      <w:pPr>
        <w:pStyle w:val="Default"/>
        <w:ind w:firstLine="709"/>
        <w:jc w:val="both"/>
      </w:pPr>
      <w:r w:rsidRPr="00CB0F76">
        <w:t>3.6</w:t>
      </w:r>
      <w:r w:rsidR="00B00D74" w:rsidRPr="00CB0F76">
        <w:t>. Задаток, внесенный лицом, признанным победителем аукциона, задаток, внесенный иным лицом, с которым заключается договор аренды</w:t>
      </w:r>
      <w:r w:rsidR="009B5918" w:rsidRPr="00CB0F76">
        <w:t xml:space="preserve"> </w:t>
      </w:r>
      <w:r w:rsidR="00B00D74" w:rsidRPr="00CB0F76">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3.7</w:t>
      </w:r>
      <w:r w:rsidR="00B00D74" w:rsidRPr="00CB0F76">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CB0F76"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CB0F76" w:rsidRDefault="00905922"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4. Сроки, время подачи заявок и проведения аукциона</w:t>
      </w:r>
    </w:p>
    <w:p w14:paraId="64F0B99E" w14:textId="77777777" w:rsidR="00905922" w:rsidRPr="00CB0F76" w:rsidRDefault="00905922" w:rsidP="00905922">
      <w:pPr>
        <w:spacing w:after="0" w:line="240" w:lineRule="auto"/>
        <w:ind w:firstLine="709"/>
        <w:jc w:val="both"/>
        <w:rPr>
          <w:rFonts w:ascii="Times New Roman" w:hAnsi="Times New Roman" w:cs="Times New Roman"/>
          <w:sz w:val="24"/>
          <w:szCs w:val="24"/>
        </w:rPr>
      </w:pPr>
    </w:p>
    <w:p w14:paraId="020DDF3C" w14:textId="72B29484"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sidR="009B5918" w:rsidRPr="00CB0F76">
        <w:rPr>
          <w:rFonts w:ascii="Times New Roman" w:hAnsi="Times New Roman" w:cs="Times New Roman"/>
          <w:sz w:val="24"/>
          <w:szCs w:val="24"/>
        </w:rPr>
        <w:t>вок на участие в аук</w:t>
      </w:r>
      <w:r w:rsidR="003F4ACC" w:rsidRPr="00CB0F76">
        <w:rPr>
          <w:rFonts w:ascii="Times New Roman" w:hAnsi="Times New Roman" w:cs="Times New Roman"/>
          <w:sz w:val="24"/>
          <w:szCs w:val="24"/>
        </w:rPr>
        <w:t>ционе: – «</w:t>
      </w:r>
      <w:r w:rsidR="00217CF4">
        <w:rPr>
          <w:rFonts w:ascii="Times New Roman" w:hAnsi="Times New Roman" w:cs="Times New Roman"/>
          <w:sz w:val="24"/>
          <w:szCs w:val="24"/>
        </w:rPr>
        <w:t>22</w:t>
      </w:r>
      <w:r w:rsidR="00343D4C" w:rsidRPr="00CB0F76">
        <w:rPr>
          <w:rFonts w:ascii="Times New Roman" w:hAnsi="Times New Roman" w:cs="Times New Roman"/>
          <w:sz w:val="24"/>
          <w:szCs w:val="24"/>
        </w:rPr>
        <w:t xml:space="preserve">» </w:t>
      </w:r>
      <w:r w:rsidR="00217CF4">
        <w:rPr>
          <w:rFonts w:ascii="Times New Roman" w:hAnsi="Times New Roman" w:cs="Times New Roman"/>
          <w:sz w:val="24"/>
          <w:szCs w:val="24"/>
        </w:rPr>
        <w:t>января</w:t>
      </w:r>
      <w:r w:rsidR="004049C5" w:rsidRPr="00CB0F76">
        <w:rPr>
          <w:rFonts w:ascii="Times New Roman" w:hAnsi="Times New Roman" w:cs="Times New Roman"/>
          <w:sz w:val="24"/>
          <w:szCs w:val="24"/>
        </w:rPr>
        <w:t xml:space="preserve"> </w:t>
      </w:r>
      <w:r w:rsidR="001675CD" w:rsidRPr="00CB0F76">
        <w:rPr>
          <w:rFonts w:ascii="Times New Roman" w:hAnsi="Times New Roman" w:cs="Times New Roman"/>
          <w:sz w:val="24"/>
          <w:szCs w:val="24"/>
        </w:rPr>
        <w:t>202</w:t>
      </w:r>
      <w:r w:rsidR="00477CF0" w:rsidRPr="00CB0F76">
        <w:rPr>
          <w:rFonts w:ascii="Times New Roman" w:hAnsi="Times New Roman" w:cs="Times New Roman"/>
          <w:sz w:val="24"/>
          <w:szCs w:val="24"/>
        </w:rPr>
        <w:t>5</w:t>
      </w:r>
      <w:r w:rsidR="001675CD" w:rsidRPr="00CB0F76">
        <w:rPr>
          <w:rFonts w:ascii="Times New Roman" w:hAnsi="Times New Roman" w:cs="Times New Roman"/>
          <w:sz w:val="24"/>
          <w:szCs w:val="24"/>
        </w:rPr>
        <w:t xml:space="preserve"> года в 09</w:t>
      </w:r>
      <w:r w:rsidRPr="00CB0F76">
        <w:rPr>
          <w:rFonts w:ascii="Times New Roman" w:hAnsi="Times New Roman" w:cs="Times New Roman"/>
          <w:sz w:val="24"/>
          <w:szCs w:val="24"/>
        </w:rPr>
        <w:t xml:space="preserve">:00. </w:t>
      </w:r>
    </w:p>
    <w:p w14:paraId="6939A56F" w14:textId="1F8AC6BD"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w:t>
      </w:r>
      <w:r w:rsidR="00101BB6" w:rsidRPr="00CB0F76">
        <w:rPr>
          <w:rFonts w:ascii="Times New Roman" w:hAnsi="Times New Roman" w:cs="Times New Roman"/>
          <w:sz w:val="24"/>
          <w:szCs w:val="24"/>
        </w:rPr>
        <w:t xml:space="preserve">а участие в </w:t>
      </w:r>
      <w:r w:rsidR="003F4ACC" w:rsidRPr="00CB0F76">
        <w:rPr>
          <w:rFonts w:ascii="Times New Roman" w:hAnsi="Times New Roman" w:cs="Times New Roman"/>
          <w:sz w:val="24"/>
          <w:szCs w:val="24"/>
        </w:rPr>
        <w:t>аукционе – «</w:t>
      </w:r>
      <w:r w:rsidR="00A028E8" w:rsidRPr="00CB0F76">
        <w:rPr>
          <w:rFonts w:ascii="Times New Roman" w:hAnsi="Times New Roman" w:cs="Times New Roman"/>
          <w:sz w:val="24"/>
          <w:szCs w:val="24"/>
        </w:rPr>
        <w:t>1</w:t>
      </w:r>
      <w:r w:rsidR="00217CF4">
        <w:rPr>
          <w:rFonts w:ascii="Times New Roman" w:hAnsi="Times New Roman" w:cs="Times New Roman"/>
          <w:sz w:val="24"/>
          <w:szCs w:val="24"/>
        </w:rPr>
        <w:t>1</w:t>
      </w:r>
      <w:r w:rsidR="00632F2A" w:rsidRPr="00CB0F76">
        <w:rPr>
          <w:rFonts w:ascii="Times New Roman" w:hAnsi="Times New Roman" w:cs="Times New Roman"/>
          <w:sz w:val="24"/>
          <w:szCs w:val="24"/>
        </w:rPr>
        <w:t xml:space="preserve">» </w:t>
      </w:r>
      <w:r w:rsidR="00217CF4">
        <w:rPr>
          <w:rFonts w:ascii="Times New Roman" w:hAnsi="Times New Roman" w:cs="Times New Roman"/>
          <w:sz w:val="24"/>
          <w:szCs w:val="24"/>
        </w:rPr>
        <w:t>февраля</w:t>
      </w:r>
      <w:r w:rsidR="00A028E8" w:rsidRPr="00CB0F76">
        <w:rPr>
          <w:rFonts w:ascii="Times New Roman" w:hAnsi="Times New Roman" w:cs="Times New Roman"/>
          <w:sz w:val="24"/>
          <w:szCs w:val="24"/>
        </w:rPr>
        <w:t xml:space="preserve"> </w:t>
      </w:r>
      <w:r w:rsidR="001618B3" w:rsidRPr="00CB0F76">
        <w:rPr>
          <w:rFonts w:ascii="Times New Roman" w:hAnsi="Times New Roman" w:cs="Times New Roman"/>
          <w:sz w:val="24"/>
          <w:szCs w:val="24"/>
        </w:rPr>
        <w:t>202</w:t>
      </w:r>
      <w:r w:rsidR="00A028E8" w:rsidRPr="00CB0F76">
        <w:rPr>
          <w:rFonts w:ascii="Times New Roman" w:hAnsi="Times New Roman" w:cs="Times New Roman"/>
          <w:sz w:val="24"/>
          <w:szCs w:val="24"/>
        </w:rPr>
        <w:t>6</w:t>
      </w:r>
      <w:r w:rsidR="00D9066D" w:rsidRPr="00CB0F76">
        <w:rPr>
          <w:rFonts w:ascii="Times New Roman" w:hAnsi="Times New Roman" w:cs="Times New Roman"/>
          <w:sz w:val="24"/>
          <w:szCs w:val="24"/>
        </w:rPr>
        <w:t xml:space="preserve"> года в </w:t>
      </w:r>
      <w:r w:rsidR="00E128E6" w:rsidRPr="00CB0F76">
        <w:rPr>
          <w:rFonts w:ascii="Times New Roman" w:hAnsi="Times New Roman" w:cs="Times New Roman"/>
          <w:sz w:val="24"/>
          <w:szCs w:val="24"/>
        </w:rPr>
        <w:t>00</w:t>
      </w:r>
      <w:r w:rsidRPr="00CB0F76">
        <w:rPr>
          <w:rFonts w:ascii="Times New Roman" w:hAnsi="Times New Roman" w:cs="Times New Roman"/>
          <w:sz w:val="24"/>
          <w:szCs w:val="24"/>
        </w:rPr>
        <w:t xml:space="preserve">:00. </w:t>
      </w:r>
    </w:p>
    <w:p w14:paraId="638C8CB5" w14:textId="47C712E7" w:rsidR="003040AD"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sidR="001675CD" w:rsidRPr="00CB0F76">
        <w:rPr>
          <w:rFonts w:ascii="Times New Roman" w:hAnsi="Times New Roman" w:cs="Times New Roman"/>
          <w:sz w:val="24"/>
          <w:szCs w:val="24"/>
        </w:rPr>
        <w:t xml:space="preserve">заявок </w:t>
      </w:r>
      <w:r w:rsidR="003F4ACC" w:rsidRPr="00CB0F76">
        <w:rPr>
          <w:rFonts w:ascii="Times New Roman" w:hAnsi="Times New Roman" w:cs="Times New Roman"/>
          <w:sz w:val="24"/>
          <w:szCs w:val="24"/>
        </w:rPr>
        <w:t>участников аукциона – «</w:t>
      </w:r>
      <w:r w:rsidR="00A028E8" w:rsidRPr="00CB0F76">
        <w:rPr>
          <w:rFonts w:ascii="Times New Roman" w:hAnsi="Times New Roman" w:cs="Times New Roman"/>
          <w:sz w:val="24"/>
          <w:szCs w:val="24"/>
        </w:rPr>
        <w:t>1</w:t>
      </w:r>
      <w:r w:rsidR="00217CF4">
        <w:rPr>
          <w:rFonts w:ascii="Times New Roman" w:hAnsi="Times New Roman" w:cs="Times New Roman"/>
          <w:sz w:val="24"/>
          <w:szCs w:val="24"/>
        </w:rPr>
        <w:t>2</w:t>
      </w:r>
      <w:r w:rsidR="007F153F" w:rsidRPr="00CB0F76">
        <w:rPr>
          <w:rFonts w:ascii="Times New Roman" w:hAnsi="Times New Roman" w:cs="Times New Roman"/>
          <w:sz w:val="24"/>
          <w:szCs w:val="24"/>
        </w:rPr>
        <w:t xml:space="preserve">» </w:t>
      </w:r>
      <w:r w:rsidR="00217CF4">
        <w:rPr>
          <w:rFonts w:ascii="Times New Roman" w:hAnsi="Times New Roman" w:cs="Times New Roman"/>
          <w:sz w:val="24"/>
          <w:szCs w:val="24"/>
        </w:rPr>
        <w:t>февраля</w:t>
      </w:r>
      <w:r w:rsidR="00690700" w:rsidRPr="00CB0F76">
        <w:rPr>
          <w:rFonts w:ascii="Times New Roman" w:hAnsi="Times New Roman" w:cs="Times New Roman"/>
          <w:sz w:val="24"/>
          <w:szCs w:val="24"/>
        </w:rPr>
        <w:t xml:space="preserve"> 202</w:t>
      </w:r>
      <w:r w:rsidR="00A028E8" w:rsidRPr="00CB0F76">
        <w:rPr>
          <w:rFonts w:ascii="Times New Roman" w:hAnsi="Times New Roman" w:cs="Times New Roman"/>
          <w:sz w:val="24"/>
          <w:szCs w:val="24"/>
        </w:rPr>
        <w:t>6</w:t>
      </w:r>
      <w:r w:rsidR="00EB000B" w:rsidRPr="00CB0F76">
        <w:rPr>
          <w:rFonts w:ascii="Times New Roman" w:hAnsi="Times New Roman" w:cs="Times New Roman"/>
          <w:sz w:val="24"/>
          <w:szCs w:val="24"/>
        </w:rPr>
        <w:t xml:space="preserve"> года</w:t>
      </w:r>
      <w:r w:rsidR="00136ACD" w:rsidRPr="00CB0F76">
        <w:rPr>
          <w:rFonts w:ascii="Times New Roman" w:hAnsi="Times New Roman" w:cs="Times New Roman"/>
          <w:sz w:val="24"/>
          <w:szCs w:val="24"/>
        </w:rPr>
        <w:t xml:space="preserve"> </w:t>
      </w:r>
      <w:r w:rsidR="00000E19" w:rsidRPr="00CB0F76">
        <w:rPr>
          <w:rFonts w:ascii="Times New Roman" w:hAnsi="Times New Roman" w:cs="Times New Roman"/>
          <w:sz w:val="24"/>
          <w:szCs w:val="24"/>
        </w:rPr>
        <w:t>в 1</w:t>
      </w:r>
      <w:r w:rsidR="00E67380" w:rsidRPr="00CB0F76">
        <w:rPr>
          <w:rFonts w:ascii="Times New Roman" w:hAnsi="Times New Roman" w:cs="Times New Roman"/>
          <w:sz w:val="24"/>
          <w:szCs w:val="24"/>
        </w:rPr>
        <w:t>6</w:t>
      </w:r>
      <w:r w:rsidRPr="00CB0F76">
        <w:rPr>
          <w:rFonts w:ascii="Times New Roman" w:hAnsi="Times New Roman" w:cs="Times New Roman"/>
          <w:sz w:val="24"/>
          <w:szCs w:val="24"/>
        </w:rPr>
        <w:t xml:space="preserve">:00. </w:t>
      </w:r>
    </w:p>
    <w:p w14:paraId="21FEF67D" w14:textId="5B32286B"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sidR="003F4ACC" w:rsidRPr="00CB0F76">
        <w:rPr>
          <w:rFonts w:ascii="Times New Roman" w:hAnsi="Times New Roman" w:cs="Times New Roman"/>
          <w:sz w:val="24"/>
          <w:szCs w:val="24"/>
        </w:rPr>
        <w:t>ий от участников аукциона) – «</w:t>
      </w:r>
      <w:r w:rsidR="00A028E8" w:rsidRPr="00CB0F76">
        <w:rPr>
          <w:rFonts w:ascii="Times New Roman" w:hAnsi="Times New Roman" w:cs="Times New Roman"/>
          <w:sz w:val="24"/>
          <w:szCs w:val="24"/>
        </w:rPr>
        <w:t>1</w:t>
      </w:r>
      <w:r w:rsidR="00217CF4">
        <w:rPr>
          <w:rFonts w:ascii="Times New Roman" w:hAnsi="Times New Roman" w:cs="Times New Roman"/>
          <w:sz w:val="24"/>
          <w:szCs w:val="24"/>
        </w:rPr>
        <w:t>3</w:t>
      </w:r>
      <w:r w:rsidR="003F4ACC" w:rsidRPr="00CB0F76">
        <w:rPr>
          <w:rFonts w:ascii="Times New Roman" w:hAnsi="Times New Roman" w:cs="Times New Roman"/>
          <w:sz w:val="24"/>
          <w:szCs w:val="24"/>
        </w:rPr>
        <w:t xml:space="preserve">» </w:t>
      </w:r>
      <w:r w:rsidR="00217CF4">
        <w:rPr>
          <w:rFonts w:ascii="Times New Roman" w:hAnsi="Times New Roman" w:cs="Times New Roman"/>
          <w:sz w:val="24"/>
          <w:szCs w:val="24"/>
        </w:rPr>
        <w:t>февраля</w:t>
      </w:r>
      <w:r w:rsidR="001618B3" w:rsidRPr="00CB0F76">
        <w:rPr>
          <w:rFonts w:ascii="Times New Roman" w:hAnsi="Times New Roman" w:cs="Times New Roman"/>
          <w:sz w:val="24"/>
          <w:szCs w:val="24"/>
        </w:rPr>
        <w:t xml:space="preserve"> 202</w:t>
      </w:r>
      <w:r w:rsidR="00A028E8" w:rsidRPr="00CB0F76">
        <w:rPr>
          <w:rFonts w:ascii="Times New Roman" w:hAnsi="Times New Roman" w:cs="Times New Roman"/>
          <w:sz w:val="24"/>
          <w:szCs w:val="24"/>
        </w:rPr>
        <w:t>6</w:t>
      </w:r>
      <w:r w:rsidR="001618B3" w:rsidRPr="00CB0F76">
        <w:rPr>
          <w:rFonts w:ascii="Times New Roman" w:hAnsi="Times New Roman" w:cs="Times New Roman"/>
          <w:sz w:val="24"/>
          <w:szCs w:val="24"/>
        </w:rPr>
        <w:t xml:space="preserve"> года в </w:t>
      </w:r>
      <w:r w:rsidR="0050535F" w:rsidRPr="00CB0F76">
        <w:rPr>
          <w:rFonts w:ascii="Times New Roman" w:hAnsi="Times New Roman" w:cs="Times New Roman"/>
          <w:sz w:val="24"/>
          <w:szCs w:val="24"/>
        </w:rPr>
        <w:t>09</w:t>
      </w:r>
      <w:r w:rsidRPr="00CB0F76">
        <w:rPr>
          <w:rFonts w:ascii="Times New Roman" w:hAnsi="Times New Roman" w:cs="Times New Roman"/>
          <w:sz w:val="24"/>
          <w:szCs w:val="24"/>
        </w:rPr>
        <w:t xml:space="preserve">:00. </w:t>
      </w:r>
    </w:p>
    <w:p w14:paraId="4D42E11E" w14:textId="79D40259" w:rsidR="00B00D74" w:rsidRPr="00CB0F76" w:rsidRDefault="007E1CE6"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w:t>
      </w:r>
      <w:r w:rsidR="00905922" w:rsidRPr="00CB0F76">
        <w:rPr>
          <w:rFonts w:ascii="Times New Roman" w:hAnsi="Times New Roman" w:cs="Times New Roman"/>
          <w:sz w:val="24"/>
          <w:szCs w:val="24"/>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FC4562D" w14:textId="49B1C030" w:rsidR="00A82670" w:rsidRPr="00CB0F76" w:rsidRDefault="00A82670" w:rsidP="00E67380">
      <w:pPr>
        <w:spacing w:after="0" w:line="240" w:lineRule="auto"/>
        <w:rPr>
          <w:rFonts w:ascii="Times New Roman" w:hAnsi="Times New Roman" w:cs="Times New Roman"/>
          <w:b/>
          <w:sz w:val="24"/>
          <w:szCs w:val="24"/>
        </w:rPr>
      </w:pPr>
    </w:p>
    <w:p w14:paraId="6B2BB095" w14:textId="4881D020" w:rsidR="00905922" w:rsidRPr="00CB0F76" w:rsidRDefault="00905922"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5. Порядок регистрации на электронной площадке</w:t>
      </w:r>
    </w:p>
    <w:p w14:paraId="06222AC9" w14:textId="77777777" w:rsidR="00905922" w:rsidRPr="00CB0F76"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5.1. </w:t>
      </w:r>
      <w:r w:rsidR="001A0BA3" w:rsidRPr="00CB0F76">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CB0F76">
        <w:rPr>
          <w:rFonts w:ascii="Times New Roman" w:hAnsi="Times New Roman" w:cs="Times New Roman"/>
          <w:sz w:val="24"/>
          <w:szCs w:val="24"/>
        </w:rPr>
        <w:t>У</w:t>
      </w:r>
      <w:r w:rsidR="001A0BA3" w:rsidRPr="00CB0F76">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CB0F76">
        <w:rPr>
          <w:rFonts w:ascii="Times New Roman" w:hAnsi="Times New Roman" w:cs="Times New Roman"/>
          <w:sz w:val="24"/>
          <w:szCs w:val="24"/>
        </w:rPr>
        <w:t>на электронной площадке,</w:t>
      </w:r>
      <w:r w:rsidRPr="00CB0F76">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CB0F76" w:rsidRDefault="002C37EE" w:rsidP="008F3C7E">
      <w:pPr>
        <w:spacing w:after="0" w:line="240" w:lineRule="auto"/>
        <w:jc w:val="both"/>
        <w:rPr>
          <w:rFonts w:ascii="Times New Roman" w:hAnsi="Times New Roman" w:cs="Times New Roman"/>
          <w:sz w:val="24"/>
          <w:szCs w:val="24"/>
        </w:rPr>
      </w:pPr>
    </w:p>
    <w:p w14:paraId="4B460AAC" w14:textId="77777777" w:rsidR="001A0BA3" w:rsidRPr="00CB0F76" w:rsidRDefault="001A0BA3" w:rsidP="001A0BA3">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CB0F76"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6.1.</w:t>
      </w:r>
      <w:r w:rsidR="00CA20D0"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 xml:space="preserve">6.2. Заявка (форма которой </w:t>
      </w:r>
      <w:r w:rsidR="00176875" w:rsidRPr="00CB0F76">
        <w:rPr>
          <w:rFonts w:ascii="Times New Roman" w:hAnsi="Times New Roman" w:cs="Times New Roman"/>
          <w:sz w:val="24"/>
          <w:szCs w:val="24"/>
        </w:rPr>
        <w:t>размещена во вложении к извещению</w:t>
      </w:r>
      <w:r w:rsidRPr="00CB0F76">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w:t>
      </w:r>
      <w:proofErr w:type="gramStart"/>
      <w:r w:rsidRPr="00CB0F76">
        <w:rPr>
          <w:rFonts w:ascii="Times New Roman" w:hAnsi="Times New Roman" w:cs="Times New Roman"/>
          <w:sz w:val="24"/>
          <w:szCs w:val="24"/>
        </w:rPr>
        <w:t>надлежащим образом</w:t>
      </w:r>
      <w:proofErr w:type="gramEnd"/>
      <w:r w:rsidRPr="00CB0F76">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документы, подтверждающие внесение задатка.</w:t>
      </w:r>
    </w:p>
    <w:p w14:paraId="0F83179F" w14:textId="77777777" w:rsidR="00DE0FCF" w:rsidRPr="00CB0F76"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7. Условия допуска к участию в аукционе</w:t>
      </w:r>
    </w:p>
    <w:p w14:paraId="1D450E6A" w14:textId="77777777" w:rsidR="00807B3D" w:rsidRPr="00CB0F76" w:rsidRDefault="00807B3D" w:rsidP="00DE0FCF">
      <w:pPr>
        <w:spacing w:after="0" w:line="240" w:lineRule="auto"/>
        <w:ind w:firstLine="709"/>
        <w:jc w:val="both"/>
        <w:rPr>
          <w:rFonts w:ascii="Times New Roman" w:hAnsi="Times New Roman" w:cs="Times New Roman"/>
          <w:sz w:val="24"/>
          <w:szCs w:val="24"/>
        </w:rPr>
      </w:pPr>
    </w:p>
    <w:p w14:paraId="043E5976" w14:textId="12695921"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7.1. Участником аукциона может быть любое физическое лицо, претендующее на заключение договора аренды</w:t>
      </w:r>
      <w:r w:rsidR="004A2D28"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и подавшее заявку на участие в аукционе. </w:t>
      </w:r>
    </w:p>
    <w:p w14:paraId="66FAC6DA"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2) </w:t>
      </w:r>
      <w:proofErr w:type="spellStart"/>
      <w:r w:rsidRPr="00CB0F76">
        <w:rPr>
          <w:rFonts w:ascii="Times New Roman" w:hAnsi="Times New Roman" w:cs="Times New Roman"/>
          <w:sz w:val="24"/>
          <w:szCs w:val="24"/>
        </w:rPr>
        <w:t>непоступления</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w:t>
      </w:r>
    </w:p>
    <w:p w14:paraId="208C6A4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CB0F76" w:rsidRDefault="002C37EE" w:rsidP="007E1CE6">
      <w:pPr>
        <w:spacing w:after="0" w:line="240" w:lineRule="auto"/>
        <w:jc w:val="both"/>
        <w:rPr>
          <w:rFonts w:ascii="Times New Roman" w:hAnsi="Times New Roman" w:cs="Times New Roman"/>
          <w:sz w:val="24"/>
          <w:szCs w:val="24"/>
        </w:rPr>
      </w:pPr>
    </w:p>
    <w:p w14:paraId="440C39B4" w14:textId="2C0F5CE2" w:rsidR="00DE0FCF" w:rsidRPr="00CB0F76" w:rsidRDefault="00DE0FCF" w:rsidP="00DE0FCF">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8. Порядок, форма подачи заявок и срок отзыва заявок на участие в аукционе </w:t>
      </w:r>
    </w:p>
    <w:p w14:paraId="240E82E9"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Pr="00CB0F76" w:rsidRDefault="00DE0FCF" w:rsidP="00EB000B">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E60FCA6" w14:textId="77777777" w:rsidR="00CB0F76" w:rsidRDefault="00CB0F76" w:rsidP="002C4EF1">
      <w:pPr>
        <w:spacing w:after="0" w:line="240" w:lineRule="auto"/>
        <w:ind w:firstLine="709"/>
        <w:jc w:val="center"/>
        <w:rPr>
          <w:rFonts w:ascii="Times New Roman" w:hAnsi="Times New Roman" w:cs="Times New Roman"/>
          <w:b/>
          <w:bCs/>
          <w:sz w:val="24"/>
          <w:szCs w:val="24"/>
        </w:rPr>
      </w:pPr>
    </w:p>
    <w:p w14:paraId="27D3FB0B" w14:textId="79C24F16"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9. Рассмотрение заявок</w:t>
      </w:r>
    </w:p>
    <w:p w14:paraId="0A5299B5"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9.1. Допуск Заявителей к участию в аукционе проводится </w:t>
      </w:r>
      <w:r w:rsidR="00632AEF" w:rsidRPr="00CB0F76">
        <w:rPr>
          <w:rFonts w:ascii="Times New Roman" w:hAnsi="Times New Roman" w:cs="Times New Roman"/>
          <w:sz w:val="24"/>
          <w:szCs w:val="24"/>
        </w:rPr>
        <w:t>председателем аукционной комиссии</w:t>
      </w:r>
      <w:r w:rsidRPr="00CB0F76">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w:t>
      </w:r>
      <w:r w:rsidRPr="00CB0F76">
        <w:rPr>
          <w:rFonts w:ascii="Times New Roman" w:hAnsi="Times New Roman" w:cs="Times New Roman"/>
          <w:sz w:val="24"/>
          <w:szCs w:val="24"/>
        </w:rPr>
        <w:lastRenderedPageBreak/>
        <w:t xml:space="preserve">(приложение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9.3. По результатам рассмотрения заявок и документов </w:t>
      </w:r>
      <w:r w:rsidR="00632AEF" w:rsidRPr="00CB0F76">
        <w:rPr>
          <w:rFonts w:ascii="Times New Roman" w:hAnsi="Times New Roman" w:cs="Times New Roman"/>
          <w:sz w:val="24"/>
          <w:szCs w:val="24"/>
        </w:rPr>
        <w:t>председатель аукционной комиссии</w:t>
      </w:r>
      <w:r w:rsidRPr="00CB0F76">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CB0F76">
        <w:rPr>
          <w:rFonts w:ascii="Times New Roman" w:hAnsi="Times New Roman" w:cs="Times New Roman"/>
          <w:sz w:val="24"/>
          <w:szCs w:val="24"/>
        </w:rPr>
        <w:t>ния</w:t>
      </w:r>
      <w:r w:rsidR="007E1CE6" w:rsidRPr="00CB0F76">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9.5</w:t>
      </w:r>
      <w:r w:rsidR="00DE0FCF" w:rsidRPr="00CB0F76">
        <w:rPr>
          <w:rFonts w:ascii="Times New Roman" w:hAnsi="Times New Roman" w:cs="Times New Roman"/>
          <w:sz w:val="24"/>
          <w:szCs w:val="24"/>
        </w:rPr>
        <w:t xml:space="preserve">. </w:t>
      </w:r>
      <w:r w:rsidR="00A56C17" w:rsidRPr="00CB0F76">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CB0F76">
        <w:rPr>
          <w:rFonts w:ascii="Times New Roman" w:hAnsi="Times New Roman" w:cs="Times New Roman"/>
          <w:sz w:val="24"/>
          <w:szCs w:val="24"/>
        </w:rPr>
        <w:t xml:space="preserve">. </w:t>
      </w:r>
    </w:p>
    <w:p w14:paraId="0F1B4582" w14:textId="61F28392"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9.6</w:t>
      </w:r>
      <w:r w:rsidR="00DE0FCF" w:rsidRPr="00CB0F76">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280B2FFC" w14:textId="77777777" w:rsidR="00EE2108" w:rsidRDefault="00EE2108" w:rsidP="002C4EF1">
      <w:pPr>
        <w:spacing w:after="0" w:line="240" w:lineRule="auto"/>
        <w:ind w:firstLine="709"/>
        <w:jc w:val="center"/>
        <w:rPr>
          <w:rFonts w:ascii="Times New Roman" w:hAnsi="Times New Roman" w:cs="Times New Roman"/>
          <w:b/>
          <w:bCs/>
          <w:sz w:val="24"/>
          <w:szCs w:val="24"/>
        </w:rPr>
      </w:pPr>
    </w:p>
    <w:p w14:paraId="386812A5" w14:textId="71DC35DC"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10. Порядок проведения аукциона</w:t>
      </w:r>
    </w:p>
    <w:p w14:paraId="0BA02607" w14:textId="77777777" w:rsidR="00632AEF" w:rsidRPr="00CB0F76"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w:t>
      </w:r>
      <w:r w:rsidRPr="00CB0F76">
        <w:rPr>
          <w:rFonts w:ascii="Times New Roman" w:hAnsi="Times New Roman" w:cs="Times New Roman"/>
          <w:sz w:val="24"/>
          <w:szCs w:val="24"/>
        </w:rPr>
        <w:lastRenderedPageBreak/>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CB0F76"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lastRenderedPageBreak/>
        <w:t>11. Заключение договора по итогам проведения аукциона</w:t>
      </w:r>
    </w:p>
    <w:p w14:paraId="301FD172" w14:textId="77777777" w:rsidR="004B6A7C" w:rsidRPr="004B6A7C" w:rsidRDefault="004B6A7C" w:rsidP="004B6A7C">
      <w:pPr>
        <w:spacing w:after="0" w:line="240" w:lineRule="auto"/>
        <w:ind w:firstLine="709"/>
        <w:jc w:val="both"/>
        <w:rPr>
          <w:rFonts w:ascii="Times New Roman" w:hAnsi="Times New Roman" w:cs="Times New Roman"/>
          <w:sz w:val="24"/>
          <w:szCs w:val="24"/>
        </w:rPr>
      </w:pPr>
    </w:p>
    <w:p w14:paraId="4FB2DECD"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275F65AB" w14:textId="11CC17A2" w:rsidR="00217CF4" w:rsidRPr="00217CF4" w:rsidRDefault="004B6A7C" w:rsidP="00217CF4">
      <w:pPr>
        <w:suppressAutoHyphens/>
        <w:spacing w:after="0" w:line="240" w:lineRule="auto"/>
        <w:ind w:firstLine="708"/>
        <w:jc w:val="both"/>
        <w:rPr>
          <w:rFonts w:ascii="Times New Roman" w:hAnsi="Times New Roman" w:cs="Times New Roman"/>
          <w:bCs/>
          <w:sz w:val="24"/>
          <w:szCs w:val="24"/>
        </w:rPr>
      </w:pPr>
      <w:r w:rsidRPr="004B6A7C">
        <w:rPr>
          <w:rFonts w:ascii="Times New Roman" w:hAnsi="Times New Roman" w:cs="Times New Roman"/>
          <w:sz w:val="24"/>
          <w:szCs w:val="24"/>
        </w:rPr>
        <w:t xml:space="preserve">11.2. </w:t>
      </w:r>
      <w:r w:rsidR="00217CF4" w:rsidRPr="00217CF4">
        <w:rPr>
          <w:rFonts w:ascii="Times New Roman" w:hAnsi="Times New Roman" w:cs="Times New Roman"/>
          <w:bCs/>
          <w:sz w:val="24"/>
          <w:szCs w:val="24"/>
        </w:rPr>
        <w:t xml:space="preserve">Победитель аукциона, иное лицо с которым договор заключается в соответствии с п. 20 ст. 39.12 Земельного Кодекса Российской Федерации (далее – ЗК РФ),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w:t>
      </w:r>
      <w:r w:rsidR="00217CF4">
        <w:rPr>
          <w:rFonts w:ascii="Times New Roman" w:hAnsi="Times New Roman" w:cs="Times New Roman"/>
          <w:bCs/>
          <w:sz w:val="24"/>
          <w:szCs w:val="24"/>
        </w:rPr>
        <w:br/>
      </w:r>
      <w:r w:rsidR="00217CF4" w:rsidRPr="00217CF4">
        <w:rPr>
          <w:rFonts w:ascii="Times New Roman" w:hAnsi="Times New Roman" w:cs="Times New Roman"/>
          <w:bCs/>
          <w:sz w:val="24"/>
          <w:szCs w:val="24"/>
        </w:rPr>
        <w:t>ООО «РТС-ТЕНДЕР».</w:t>
      </w:r>
    </w:p>
    <w:p w14:paraId="34B88931" w14:textId="37A09ACC"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14:paraId="2673F7C4"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14:paraId="49F4E14F"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14:paraId="52747C00"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14:paraId="007D9E29" w14:textId="59C5DFD8" w:rsidR="008B0D50" w:rsidRPr="00CB0F76"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Pr="00CB0F76" w:rsidRDefault="008B6DEC" w:rsidP="00DE0FCF">
      <w:pPr>
        <w:spacing w:after="0" w:line="240" w:lineRule="auto"/>
        <w:ind w:firstLine="709"/>
        <w:jc w:val="both"/>
        <w:rPr>
          <w:rFonts w:ascii="Times New Roman" w:hAnsi="Times New Roman" w:cs="Times New Roman"/>
          <w:sz w:val="24"/>
          <w:szCs w:val="24"/>
        </w:rPr>
      </w:pPr>
    </w:p>
    <w:p w14:paraId="77547CD8" w14:textId="77777777" w:rsidR="009C4667" w:rsidRPr="00CB0F76" w:rsidRDefault="009C4667"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CB0F76"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Согласно тарифам, утвержденным приказом Генерального директора </w:t>
      </w:r>
      <w:r w:rsidR="00102B61" w:rsidRPr="00CB0F76">
        <w:rPr>
          <w:rFonts w:ascii="Times New Roman" w:hAnsi="Times New Roman" w:cs="Times New Roman"/>
          <w:sz w:val="24"/>
          <w:szCs w:val="24"/>
        </w:rPr>
        <w:t xml:space="preserve">ООО «РТС-ТЕНДЕР» </w:t>
      </w:r>
      <w:r w:rsidRPr="00CB0F76">
        <w:rPr>
          <w:rFonts w:ascii="Times New Roman" w:hAnsi="Times New Roman" w:cs="Times New Roman"/>
          <w:sz w:val="24"/>
          <w:szCs w:val="24"/>
        </w:rPr>
        <w:t xml:space="preserve">и Регламента, размещенного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w:t>
      </w:r>
      <w:r w:rsidRPr="00CB0F76">
        <w:rPr>
          <w:rFonts w:ascii="Times New Roman" w:hAnsi="Times New Roman" w:cs="Times New Roman"/>
          <w:sz w:val="24"/>
          <w:szCs w:val="24"/>
        </w:rPr>
        <w:lastRenderedPageBreak/>
        <w:t xml:space="preserve">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CB0F76" w:rsidRDefault="009C4667" w:rsidP="00D13C1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CB0F76" w:rsidRDefault="005E5E61" w:rsidP="005E5E61">
      <w:pPr>
        <w:rPr>
          <w:rFonts w:ascii="Times New Roman" w:hAnsi="Times New Roman" w:cs="Times New Roman"/>
          <w:sz w:val="24"/>
          <w:szCs w:val="24"/>
        </w:rPr>
      </w:pPr>
    </w:p>
    <w:p w14:paraId="067A964C" w14:textId="77777777" w:rsidR="005E5E61" w:rsidRPr="00CB0F76" w:rsidRDefault="005E5E61" w:rsidP="005E5E61">
      <w:pPr>
        <w:rPr>
          <w:rFonts w:ascii="Times New Roman" w:hAnsi="Times New Roman" w:cs="Times New Roman"/>
          <w:sz w:val="24"/>
          <w:szCs w:val="24"/>
        </w:rPr>
      </w:pPr>
    </w:p>
    <w:p w14:paraId="065DC87F" w14:textId="77777777" w:rsidR="005E5E61" w:rsidRPr="00CB0F76" w:rsidRDefault="005E5E61" w:rsidP="005E5E61">
      <w:pPr>
        <w:rPr>
          <w:rFonts w:ascii="Times New Roman" w:hAnsi="Times New Roman" w:cs="Times New Roman"/>
          <w:sz w:val="24"/>
          <w:szCs w:val="24"/>
        </w:rPr>
      </w:pPr>
    </w:p>
    <w:p w14:paraId="1F525A45" w14:textId="69E372C0" w:rsidR="00295F19" w:rsidRDefault="00295F19" w:rsidP="00EF3EB8">
      <w:pPr>
        <w:tabs>
          <w:tab w:val="left" w:pos="982"/>
        </w:tabs>
        <w:rPr>
          <w:rFonts w:ascii="Times New Roman" w:hAnsi="Times New Roman" w:cs="Times New Roman"/>
          <w:sz w:val="24"/>
          <w:szCs w:val="24"/>
        </w:rPr>
      </w:pPr>
    </w:p>
    <w:p w14:paraId="0D24669F" w14:textId="77777777" w:rsidR="00295F19" w:rsidRPr="00295F19" w:rsidRDefault="00295F19" w:rsidP="00295F19">
      <w:pPr>
        <w:rPr>
          <w:rFonts w:ascii="Times New Roman" w:hAnsi="Times New Roman" w:cs="Times New Roman"/>
          <w:sz w:val="24"/>
          <w:szCs w:val="24"/>
        </w:rPr>
      </w:pPr>
    </w:p>
    <w:p w14:paraId="2F388BF8" w14:textId="77777777" w:rsidR="00295F19" w:rsidRPr="00295F19" w:rsidRDefault="00295F19" w:rsidP="00295F19">
      <w:pPr>
        <w:rPr>
          <w:rFonts w:ascii="Times New Roman" w:hAnsi="Times New Roman" w:cs="Times New Roman"/>
          <w:sz w:val="24"/>
          <w:szCs w:val="24"/>
        </w:rPr>
      </w:pPr>
    </w:p>
    <w:p w14:paraId="6F9E1ED2" w14:textId="77777777" w:rsidR="00295F19" w:rsidRPr="00295F19" w:rsidRDefault="00295F19" w:rsidP="00295F19">
      <w:pPr>
        <w:rPr>
          <w:rFonts w:ascii="Times New Roman" w:hAnsi="Times New Roman" w:cs="Times New Roman"/>
          <w:sz w:val="24"/>
          <w:szCs w:val="24"/>
        </w:rPr>
      </w:pPr>
    </w:p>
    <w:p w14:paraId="54EFDEB1" w14:textId="77777777" w:rsidR="00295F19" w:rsidRPr="00295F19" w:rsidRDefault="00295F19" w:rsidP="00295F19">
      <w:pPr>
        <w:rPr>
          <w:rFonts w:ascii="Times New Roman" w:hAnsi="Times New Roman" w:cs="Times New Roman"/>
          <w:sz w:val="24"/>
          <w:szCs w:val="24"/>
        </w:rPr>
      </w:pPr>
    </w:p>
    <w:p w14:paraId="3C8A65D7" w14:textId="77777777" w:rsidR="00295F19" w:rsidRPr="00295F19" w:rsidRDefault="00295F19" w:rsidP="00295F19">
      <w:pPr>
        <w:rPr>
          <w:rFonts w:ascii="Times New Roman" w:hAnsi="Times New Roman" w:cs="Times New Roman"/>
          <w:sz w:val="24"/>
          <w:szCs w:val="24"/>
        </w:rPr>
      </w:pPr>
    </w:p>
    <w:p w14:paraId="3D1F5AC4" w14:textId="77777777" w:rsidR="00295F19" w:rsidRPr="00295F19" w:rsidRDefault="00295F19" w:rsidP="00295F19">
      <w:pPr>
        <w:rPr>
          <w:rFonts w:ascii="Times New Roman" w:hAnsi="Times New Roman" w:cs="Times New Roman"/>
          <w:sz w:val="24"/>
          <w:szCs w:val="24"/>
        </w:rPr>
      </w:pPr>
    </w:p>
    <w:p w14:paraId="05278AFA" w14:textId="77777777" w:rsidR="00295F19" w:rsidRPr="00295F19" w:rsidRDefault="00295F19" w:rsidP="00295F19">
      <w:pPr>
        <w:rPr>
          <w:rFonts w:ascii="Times New Roman" w:hAnsi="Times New Roman" w:cs="Times New Roman"/>
          <w:sz w:val="24"/>
          <w:szCs w:val="24"/>
        </w:rPr>
      </w:pPr>
    </w:p>
    <w:p w14:paraId="20A61ADB" w14:textId="77777777" w:rsidR="00295F19" w:rsidRPr="00295F19" w:rsidRDefault="00295F19" w:rsidP="00295F19">
      <w:pPr>
        <w:rPr>
          <w:rFonts w:ascii="Times New Roman" w:hAnsi="Times New Roman" w:cs="Times New Roman"/>
          <w:sz w:val="24"/>
          <w:szCs w:val="24"/>
        </w:rPr>
      </w:pPr>
    </w:p>
    <w:p w14:paraId="6595EA14" w14:textId="77777777" w:rsidR="00295F19" w:rsidRPr="00295F19" w:rsidRDefault="00295F19" w:rsidP="00295F19">
      <w:pPr>
        <w:rPr>
          <w:rFonts w:ascii="Times New Roman" w:hAnsi="Times New Roman" w:cs="Times New Roman"/>
          <w:sz w:val="24"/>
          <w:szCs w:val="24"/>
        </w:rPr>
      </w:pPr>
    </w:p>
    <w:p w14:paraId="52F21049" w14:textId="77777777" w:rsidR="00295F19" w:rsidRPr="00295F19" w:rsidRDefault="00295F19" w:rsidP="00295F19">
      <w:pPr>
        <w:rPr>
          <w:rFonts w:ascii="Times New Roman" w:hAnsi="Times New Roman" w:cs="Times New Roman"/>
          <w:sz w:val="24"/>
          <w:szCs w:val="24"/>
        </w:rPr>
      </w:pPr>
    </w:p>
    <w:p w14:paraId="55B62430" w14:textId="2B67B03D" w:rsidR="00295F19" w:rsidRDefault="00295F19" w:rsidP="00295F19">
      <w:pPr>
        <w:rPr>
          <w:rFonts w:ascii="Times New Roman" w:hAnsi="Times New Roman" w:cs="Times New Roman"/>
          <w:sz w:val="24"/>
          <w:szCs w:val="24"/>
        </w:rPr>
      </w:pPr>
    </w:p>
    <w:p w14:paraId="43E0E755" w14:textId="2617732F" w:rsidR="00F23960" w:rsidRDefault="00F23960" w:rsidP="00295F19">
      <w:pPr>
        <w:rPr>
          <w:rFonts w:ascii="Times New Roman" w:hAnsi="Times New Roman" w:cs="Times New Roman"/>
          <w:sz w:val="24"/>
          <w:szCs w:val="24"/>
        </w:rPr>
      </w:pPr>
    </w:p>
    <w:p w14:paraId="6CAA9A9A" w14:textId="67F9FF8D" w:rsidR="00295F19" w:rsidRDefault="00295F19" w:rsidP="00295F19">
      <w:pPr>
        <w:rPr>
          <w:rFonts w:ascii="Times New Roman" w:hAnsi="Times New Roman" w:cs="Times New Roman"/>
          <w:sz w:val="24"/>
          <w:szCs w:val="24"/>
        </w:rPr>
      </w:pPr>
    </w:p>
    <w:p w14:paraId="7CCDBCEE" w14:textId="7BD5E833" w:rsidR="00295F19" w:rsidRDefault="00295F19" w:rsidP="00295F19">
      <w:pPr>
        <w:rPr>
          <w:rFonts w:ascii="Times New Roman" w:hAnsi="Times New Roman" w:cs="Times New Roman"/>
          <w:sz w:val="24"/>
          <w:szCs w:val="24"/>
        </w:rPr>
      </w:pPr>
    </w:p>
    <w:p w14:paraId="5839E28A" w14:textId="3FB4A545" w:rsidR="00295F19" w:rsidRDefault="00295F19" w:rsidP="00295F19">
      <w:pPr>
        <w:rPr>
          <w:rFonts w:ascii="Times New Roman" w:hAnsi="Times New Roman" w:cs="Times New Roman"/>
          <w:sz w:val="24"/>
          <w:szCs w:val="24"/>
        </w:rPr>
      </w:pPr>
    </w:p>
    <w:p w14:paraId="10351971" w14:textId="601DC191" w:rsidR="00295F19" w:rsidRDefault="00295F19" w:rsidP="00295F19">
      <w:pPr>
        <w:rPr>
          <w:rFonts w:ascii="Times New Roman" w:hAnsi="Times New Roman" w:cs="Times New Roman"/>
          <w:sz w:val="24"/>
          <w:szCs w:val="24"/>
        </w:rPr>
      </w:pPr>
    </w:p>
    <w:p w14:paraId="7097B662" w14:textId="073CBE39" w:rsidR="00295F19" w:rsidRDefault="00295F19" w:rsidP="00295F19">
      <w:pPr>
        <w:rPr>
          <w:rFonts w:ascii="Times New Roman" w:hAnsi="Times New Roman" w:cs="Times New Roman"/>
          <w:sz w:val="24"/>
          <w:szCs w:val="24"/>
        </w:rPr>
      </w:pPr>
    </w:p>
    <w:p w14:paraId="405A447C" w14:textId="7F2BD859" w:rsidR="00295F19" w:rsidRDefault="00295F19" w:rsidP="00295F19">
      <w:pPr>
        <w:jc w:val="right"/>
        <w:rPr>
          <w:rFonts w:ascii="Times New Roman" w:hAnsi="Times New Roman" w:cs="Times New Roman"/>
          <w:b/>
          <w:sz w:val="24"/>
          <w:szCs w:val="24"/>
        </w:rPr>
      </w:pPr>
      <w:r w:rsidRPr="00295F19">
        <w:rPr>
          <w:rFonts w:ascii="Times New Roman" w:hAnsi="Times New Roman" w:cs="Times New Roman"/>
          <w:b/>
          <w:sz w:val="24"/>
          <w:szCs w:val="24"/>
        </w:rPr>
        <w:lastRenderedPageBreak/>
        <w:t>Приложение к аукционной документации</w:t>
      </w:r>
    </w:p>
    <w:p w14:paraId="5017B9C7" w14:textId="4AC0FD94" w:rsidR="00295F19" w:rsidRDefault="00295F19" w:rsidP="00295F19">
      <w:pPr>
        <w:jc w:val="center"/>
        <w:rPr>
          <w:rFonts w:ascii="Times New Roman" w:hAnsi="Times New Roman" w:cs="Times New Roman"/>
          <w:b/>
          <w:sz w:val="24"/>
          <w:szCs w:val="24"/>
        </w:rPr>
      </w:pPr>
    </w:p>
    <w:p w14:paraId="34A4A0D0" w14:textId="77777777" w:rsidR="00295F19" w:rsidRPr="00295F19" w:rsidRDefault="00295F19" w:rsidP="00295F19">
      <w:pPr>
        <w:autoSpaceDE w:val="0"/>
        <w:autoSpaceDN w:val="0"/>
        <w:spacing w:after="0" w:line="240" w:lineRule="auto"/>
        <w:jc w:val="center"/>
        <w:rPr>
          <w:rFonts w:ascii="Cambria" w:eastAsia="Times New Roman" w:hAnsi="Cambria" w:cs="Cambria"/>
          <w:b/>
          <w:bCs/>
          <w:kern w:val="28"/>
          <w:sz w:val="32"/>
          <w:szCs w:val="32"/>
          <w:lang w:eastAsia="ru-RU"/>
        </w:rPr>
      </w:pPr>
      <w:r w:rsidRPr="00295F19">
        <w:rPr>
          <w:rFonts w:ascii="Cambria" w:eastAsia="Times New Roman" w:hAnsi="Cambria" w:cs="Cambria"/>
          <w:b/>
          <w:bCs/>
          <w:kern w:val="28"/>
          <w:sz w:val="32"/>
          <w:szCs w:val="32"/>
          <w:lang w:eastAsia="ru-RU"/>
        </w:rPr>
        <w:t>ДОГОВОР № ___</w:t>
      </w:r>
    </w:p>
    <w:p w14:paraId="2ABA1F2F" w14:textId="77777777" w:rsidR="00295F19" w:rsidRPr="00295F19" w:rsidRDefault="00295F19" w:rsidP="00295F19">
      <w:pPr>
        <w:autoSpaceDE w:val="0"/>
        <w:autoSpaceDN w:val="0"/>
        <w:spacing w:after="0" w:line="240" w:lineRule="auto"/>
        <w:jc w:val="center"/>
        <w:rPr>
          <w:rFonts w:ascii="Times New Roman" w:eastAsia="Times New Roman" w:hAnsi="Times New Roman" w:cs="Times New Roman"/>
          <w:b/>
          <w:bCs/>
          <w:sz w:val="24"/>
          <w:szCs w:val="24"/>
          <w:lang w:eastAsia="ru-RU"/>
        </w:rPr>
      </w:pPr>
      <w:r w:rsidRPr="00295F19">
        <w:rPr>
          <w:rFonts w:ascii="Times New Roman" w:eastAsia="Times New Roman" w:hAnsi="Times New Roman" w:cs="Times New Roman"/>
          <w:b/>
          <w:bCs/>
          <w:sz w:val="24"/>
          <w:szCs w:val="24"/>
          <w:lang w:eastAsia="ru-RU"/>
        </w:rPr>
        <w:t xml:space="preserve">аренды земельного участка </w:t>
      </w:r>
    </w:p>
    <w:p w14:paraId="414B1CD3" w14:textId="77777777" w:rsidR="00295F19" w:rsidRPr="00295F19" w:rsidRDefault="00295F19" w:rsidP="00295F19">
      <w:pPr>
        <w:keepNext/>
        <w:autoSpaceDE w:val="0"/>
        <w:autoSpaceDN w:val="0"/>
        <w:spacing w:before="240" w:after="60" w:line="240" w:lineRule="auto"/>
        <w:outlineLvl w:val="1"/>
        <w:rPr>
          <w:rFonts w:ascii="Cambria" w:eastAsia="Times New Roman" w:hAnsi="Cambria" w:cs="Times New Roman"/>
          <w:b/>
          <w:bCs/>
          <w:lang w:val="x-none" w:eastAsia="x-none"/>
        </w:rPr>
      </w:pPr>
      <w:bookmarkStart w:id="0" w:name="_Hlk161737160"/>
      <w:r w:rsidRPr="00295F19">
        <w:rPr>
          <w:rFonts w:ascii="Times New Roman" w:eastAsia="Times New Roman" w:hAnsi="Times New Roman" w:cs="Times New Roman"/>
          <w:b/>
          <w:bCs/>
          <w:lang w:val="x-none" w:eastAsia="x-none"/>
        </w:rPr>
        <w:t>Пермский край</w:t>
      </w:r>
      <w:r w:rsidRPr="00295F19">
        <w:rPr>
          <w:rFonts w:ascii="Cambria" w:eastAsia="Times New Roman" w:hAnsi="Cambria" w:cs="Times New Roman"/>
          <w:b/>
          <w:bCs/>
          <w:lang w:val="x-none" w:eastAsia="x-none"/>
        </w:rPr>
        <w:tab/>
      </w:r>
      <w:r w:rsidRPr="00295F19">
        <w:rPr>
          <w:rFonts w:ascii="Cambria" w:eastAsia="Times New Roman" w:hAnsi="Cambria" w:cs="Times New Roman"/>
          <w:b/>
          <w:bCs/>
          <w:lang w:val="x-none" w:eastAsia="x-none"/>
        </w:rPr>
        <w:tab/>
      </w:r>
      <w:r w:rsidRPr="00295F19">
        <w:rPr>
          <w:rFonts w:ascii="Cambria" w:eastAsia="Times New Roman" w:hAnsi="Cambria" w:cs="Times New Roman"/>
          <w:b/>
          <w:bCs/>
          <w:lang w:val="x-none" w:eastAsia="x-none"/>
        </w:rPr>
        <w:tab/>
      </w:r>
      <w:r w:rsidRPr="00295F19">
        <w:rPr>
          <w:rFonts w:ascii="Cambria" w:eastAsia="Times New Roman" w:hAnsi="Cambria" w:cs="Times New Roman"/>
          <w:b/>
          <w:bCs/>
          <w:lang w:val="x-none" w:eastAsia="x-none"/>
        </w:rPr>
        <w:tab/>
        <w:t xml:space="preserve">                                                                         </w:t>
      </w:r>
    </w:p>
    <w:p w14:paraId="799DA0D1"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b/>
          <w:bCs/>
          <w:lang w:eastAsia="ru-RU"/>
        </w:rPr>
        <w:t>Пермский муниципальный округ</w:t>
      </w:r>
      <w:r w:rsidRPr="00295F19">
        <w:rPr>
          <w:rFonts w:ascii="Times New Roman" w:eastAsia="Times New Roman" w:hAnsi="Times New Roman" w:cs="Times New Roman"/>
          <w:b/>
          <w:bCs/>
          <w:lang w:eastAsia="ru-RU"/>
        </w:rPr>
        <w:tab/>
        <w:t xml:space="preserve">                                 </w:t>
      </w:r>
      <w:proofErr w:type="gramStart"/>
      <w:r w:rsidRPr="00295F19">
        <w:rPr>
          <w:rFonts w:ascii="Times New Roman" w:eastAsia="Times New Roman" w:hAnsi="Times New Roman" w:cs="Times New Roman"/>
          <w:b/>
          <w:bCs/>
          <w:lang w:eastAsia="ru-RU"/>
        </w:rPr>
        <w:t xml:space="preserve">   «</w:t>
      </w:r>
      <w:proofErr w:type="gramEnd"/>
      <w:r w:rsidRPr="00295F19">
        <w:rPr>
          <w:rFonts w:ascii="Times New Roman" w:eastAsia="Times New Roman" w:hAnsi="Times New Roman" w:cs="Times New Roman"/>
          <w:b/>
          <w:bCs/>
          <w:lang w:eastAsia="ru-RU"/>
        </w:rPr>
        <w:t xml:space="preserve">        » _______________________ 20______</w:t>
      </w:r>
    </w:p>
    <w:bookmarkEnd w:id="0"/>
    <w:p w14:paraId="2F2F6DC9"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4993753C"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295F19">
        <w:rPr>
          <w:rFonts w:ascii="Times New Roman" w:eastAsia="Times New Roman" w:hAnsi="Times New Roman" w:cs="Times New Roman"/>
          <w:sz w:val="24"/>
          <w:szCs w:val="24"/>
          <w:lang w:eastAsia="ru-RU"/>
        </w:rPr>
        <w:t xml:space="preserve">__________________________ </w:t>
      </w:r>
      <w:r w:rsidRPr="00295F19">
        <w:rPr>
          <w:rFonts w:ascii="Times New Roman" w:eastAsia="Times New Roman" w:hAnsi="Times New Roman" w:cs="Times New Roman"/>
          <w:sz w:val="24"/>
          <w:szCs w:val="24"/>
          <w:lang w:val="x-none" w:eastAsia="ru-RU"/>
        </w:rPr>
        <w:t xml:space="preserve">от </w:t>
      </w:r>
      <w:r w:rsidRPr="00295F19">
        <w:rPr>
          <w:rFonts w:ascii="Times New Roman" w:eastAsia="Times New Roman" w:hAnsi="Times New Roman" w:cs="Times New Roman"/>
          <w:sz w:val="24"/>
          <w:szCs w:val="24"/>
          <w:lang w:eastAsia="ru-RU"/>
        </w:rPr>
        <w:t xml:space="preserve">«    » ________________ 20_____ </w:t>
      </w:r>
      <w:r w:rsidRPr="00295F19">
        <w:rPr>
          <w:rFonts w:ascii="Times New Roman" w:eastAsia="Times New Roman" w:hAnsi="Times New Roman" w:cs="Times New Roman"/>
          <w:sz w:val="24"/>
          <w:szCs w:val="24"/>
          <w:lang w:val="x-none" w:eastAsia="ru-RU"/>
        </w:rPr>
        <w:t xml:space="preserve">г. </w:t>
      </w:r>
    </w:p>
    <w:p w14:paraId="390567FF"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F737C61"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r>
      <w:r w:rsidRPr="00295F19">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295F19">
        <w:rPr>
          <w:rFonts w:ascii="Times New Roman" w:eastAsia="Times New Roman" w:hAnsi="Times New Roman" w:cs="Times New Roman"/>
          <w:bCs/>
          <w:lang w:eastAsia="ru-RU"/>
        </w:rPr>
        <w:t>Демидовой Елены Александровны</w:t>
      </w:r>
      <w:r w:rsidRPr="00295F19">
        <w:rPr>
          <w:rFonts w:ascii="Times New Roman" w:eastAsia="Times New Roman" w:hAnsi="Times New Roman" w:cs="Times New Roman"/>
          <w:lang w:eastAsia="ru-RU"/>
        </w:rPr>
        <w:t xml:space="preserve">, действующего на основании Положения, именуемый </w:t>
      </w:r>
      <w:r w:rsidRPr="00295F19">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95F19" w:rsidRPr="00295F19" w14:paraId="76FC8859" w14:textId="77777777" w:rsidTr="00970F06">
        <w:tc>
          <w:tcPr>
            <w:tcW w:w="9923" w:type="dxa"/>
            <w:tcBorders>
              <w:top w:val="nil"/>
              <w:left w:val="nil"/>
              <w:bottom w:val="nil"/>
              <w:right w:val="nil"/>
            </w:tcBorders>
          </w:tcPr>
          <w:p w14:paraId="2C774771" w14:textId="77777777" w:rsidR="00295F19" w:rsidRPr="00295F19" w:rsidRDefault="00295F19" w:rsidP="00295F19">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295F19">
              <w:rPr>
                <w:rFonts w:ascii="Times New Roman" w:eastAsia="Times New Roman" w:hAnsi="Times New Roman" w:cs="Times New Roman"/>
                <w:b/>
                <w:bCs/>
                <w:sz w:val="24"/>
                <w:szCs w:val="24"/>
                <w:lang w:eastAsia="ru-RU"/>
              </w:rPr>
              <w:t>- …,</w:t>
            </w:r>
          </w:p>
        </w:tc>
      </w:tr>
    </w:tbl>
    <w:p w14:paraId="5107B76A"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b/>
          <w:bCs/>
          <w:sz w:val="24"/>
          <w:szCs w:val="24"/>
          <w:lang w:val="x-none" w:eastAsia="ru-RU"/>
        </w:rPr>
        <w:t>именуем</w:t>
      </w:r>
      <w:r w:rsidRPr="00295F19">
        <w:rPr>
          <w:rFonts w:ascii="Times New Roman" w:eastAsia="Times New Roman" w:hAnsi="Times New Roman" w:cs="Times New Roman"/>
          <w:b/>
          <w:bCs/>
          <w:sz w:val="24"/>
          <w:szCs w:val="24"/>
          <w:lang w:eastAsia="ru-RU"/>
        </w:rPr>
        <w:t>ый</w:t>
      </w:r>
      <w:r w:rsidRPr="00295F19">
        <w:rPr>
          <w:rFonts w:ascii="Times New Roman" w:eastAsia="Times New Roman" w:hAnsi="Times New Roman" w:cs="Times New Roman"/>
          <w:sz w:val="24"/>
          <w:szCs w:val="24"/>
          <w:lang w:eastAsia="ru-RU"/>
        </w:rPr>
        <w:t xml:space="preserve"> в дальнейшем </w:t>
      </w:r>
      <w:r w:rsidRPr="00295F19">
        <w:rPr>
          <w:rFonts w:ascii="Times New Roman" w:eastAsia="Times New Roman" w:hAnsi="Times New Roman" w:cs="Times New Roman"/>
          <w:b/>
          <w:bCs/>
          <w:sz w:val="24"/>
          <w:szCs w:val="24"/>
          <w:lang w:eastAsia="ru-RU"/>
        </w:rPr>
        <w:t>«Арендатор»</w:t>
      </w:r>
      <w:r w:rsidRPr="00295F19">
        <w:rPr>
          <w:rFonts w:ascii="Times New Roman" w:eastAsia="Times New Roman" w:hAnsi="Times New Roman" w:cs="Times New Roman"/>
          <w:sz w:val="24"/>
          <w:szCs w:val="24"/>
          <w:lang w:eastAsia="ru-RU"/>
        </w:rPr>
        <w:t xml:space="preserve">, с другой стороны, далее именуемые </w:t>
      </w:r>
      <w:r w:rsidRPr="00295F19">
        <w:rPr>
          <w:rFonts w:ascii="Times New Roman" w:eastAsia="Times New Roman" w:hAnsi="Times New Roman" w:cs="Times New Roman"/>
          <w:b/>
          <w:bCs/>
          <w:sz w:val="24"/>
          <w:szCs w:val="24"/>
          <w:lang w:eastAsia="ru-RU"/>
        </w:rPr>
        <w:t>«Стороны»,</w:t>
      </w:r>
      <w:r w:rsidRPr="00295F19">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30144BBB"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5A9FFD5" w14:textId="77777777" w:rsidR="00295F19" w:rsidRPr="00295F19" w:rsidRDefault="00295F19" w:rsidP="00295F19">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295F19">
        <w:rPr>
          <w:rFonts w:ascii="Times New Roman" w:eastAsia="Times New Roman" w:hAnsi="Times New Roman" w:cs="Times New Roman"/>
          <w:b/>
          <w:bCs/>
          <w:i/>
          <w:iCs/>
          <w:sz w:val="24"/>
          <w:szCs w:val="24"/>
          <w:lang w:eastAsia="ru-RU"/>
        </w:rPr>
        <w:t>ПРЕДМЕТ И ЦЕЛЬ ДОГОВОРА</w:t>
      </w:r>
    </w:p>
    <w:p w14:paraId="35C83904"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5D400F7D"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1.1. </w:t>
      </w:r>
      <w:r w:rsidRPr="00295F19">
        <w:rPr>
          <w:rFonts w:ascii="Times New Roman" w:eastAsia="Times New Roman" w:hAnsi="Times New Roman" w:cs="Times New Roman"/>
          <w:b/>
          <w:bCs/>
          <w:sz w:val="24"/>
          <w:szCs w:val="24"/>
          <w:lang w:eastAsia="ru-RU"/>
        </w:rPr>
        <w:t xml:space="preserve">Арендодатель </w:t>
      </w:r>
      <w:r w:rsidRPr="00295F19">
        <w:rPr>
          <w:rFonts w:ascii="Times New Roman" w:eastAsia="Times New Roman" w:hAnsi="Times New Roman" w:cs="Times New Roman"/>
          <w:sz w:val="24"/>
          <w:szCs w:val="24"/>
          <w:lang w:eastAsia="ru-RU"/>
        </w:rPr>
        <w:t xml:space="preserve">передает, а </w:t>
      </w:r>
      <w:r w:rsidRPr="00295F19">
        <w:rPr>
          <w:rFonts w:ascii="Times New Roman" w:eastAsia="Times New Roman" w:hAnsi="Times New Roman" w:cs="Times New Roman"/>
          <w:b/>
          <w:bCs/>
          <w:sz w:val="24"/>
          <w:szCs w:val="24"/>
          <w:lang w:eastAsia="ru-RU"/>
        </w:rPr>
        <w:t xml:space="preserve">Арендатор </w:t>
      </w:r>
      <w:r w:rsidRPr="00295F19">
        <w:rPr>
          <w:rFonts w:ascii="Times New Roman" w:eastAsia="Times New Roman" w:hAnsi="Times New Roman" w:cs="Times New Roman"/>
          <w:sz w:val="24"/>
          <w:szCs w:val="24"/>
          <w:lang w:eastAsia="ru-RU"/>
        </w:rPr>
        <w:t>принимает во временное пользование на условиях аренды</w:t>
      </w:r>
      <w:r w:rsidRPr="00295F19">
        <w:rPr>
          <w:rFonts w:ascii="Times New Roman" w:eastAsia="Times New Roman" w:hAnsi="Times New Roman" w:cs="Times New Roman"/>
          <w:b/>
          <w:color w:val="FF0000"/>
          <w:sz w:val="24"/>
          <w:szCs w:val="24"/>
          <w:lang w:eastAsia="ru-RU"/>
        </w:rPr>
        <w:t xml:space="preserve"> </w:t>
      </w:r>
      <w:r w:rsidRPr="00295F19">
        <w:rPr>
          <w:rFonts w:ascii="Times New Roman" w:eastAsia="Times New Roman" w:hAnsi="Times New Roman" w:cs="Times New Roman"/>
          <w:sz w:val="24"/>
          <w:szCs w:val="24"/>
          <w:lang w:eastAsia="ru-RU"/>
        </w:rPr>
        <w:t>земельный участок (далее – Участок)</w:t>
      </w:r>
      <w:r w:rsidRPr="00295F19">
        <w:rPr>
          <w:rFonts w:ascii="Times New Roman" w:eastAsia="Times New Roman" w:hAnsi="Times New Roman" w:cs="Times New Roman"/>
          <w:b/>
          <w:i/>
          <w:sz w:val="24"/>
          <w:szCs w:val="24"/>
          <w:lang w:eastAsia="ru-RU"/>
        </w:rPr>
        <w:t xml:space="preserve"> </w:t>
      </w:r>
      <w:r w:rsidRPr="00295F19">
        <w:rPr>
          <w:rFonts w:ascii="Times New Roman" w:eastAsia="Times New Roman" w:hAnsi="Times New Roman" w:cs="Times New Roman"/>
          <w:sz w:val="24"/>
          <w:szCs w:val="24"/>
          <w:lang w:eastAsia="ru-RU"/>
        </w:rPr>
        <w:t>в</w:t>
      </w:r>
      <w:r w:rsidRPr="00295F19">
        <w:rPr>
          <w:rFonts w:ascii="Times New Roman" w:eastAsia="Times New Roman" w:hAnsi="Times New Roman" w:cs="Times New Roman"/>
          <w:b/>
          <w:bCs/>
          <w:i/>
          <w:iCs/>
          <w:sz w:val="24"/>
          <w:szCs w:val="24"/>
          <w:lang w:eastAsia="ru-RU"/>
        </w:rPr>
        <w:t xml:space="preserve"> </w:t>
      </w:r>
      <w:r w:rsidRPr="00295F19">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295F19">
        <w:rPr>
          <w:rFonts w:ascii="Times New Roman" w:eastAsia="Times New Roman" w:hAnsi="Times New Roman" w:cs="Times New Roman"/>
          <w:sz w:val="24"/>
          <w:szCs w:val="24"/>
          <w:lang w:eastAsia="ru-RU"/>
        </w:rPr>
        <w:t>кв.м</w:t>
      </w:r>
      <w:proofErr w:type="spellEnd"/>
      <w:r w:rsidRPr="00295F19">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7D9F21B9"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категория земель: ______________________</w:t>
      </w:r>
    </w:p>
    <w:p w14:paraId="5CDDA4F3"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кадастровый номер: ____________________</w:t>
      </w:r>
    </w:p>
    <w:p w14:paraId="3E0DEA19"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разрешенное </w:t>
      </w:r>
      <w:proofErr w:type="gramStart"/>
      <w:r w:rsidRPr="00295F19">
        <w:rPr>
          <w:rFonts w:ascii="Times New Roman" w:eastAsia="Times New Roman" w:hAnsi="Times New Roman" w:cs="Times New Roman"/>
          <w:sz w:val="24"/>
          <w:szCs w:val="24"/>
          <w:lang w:eastAsia="ru-RU"/>
        </w:rPr>
        <w:t>использование:_</w:t>
      </w:r>
      <w:proofErr w:type="gramEnd"/>
      <w:r w:rsidRPr="00295F19">
        <w:rPr>
          <w:rFonts w:ascii="Times New Roman" w:eastAsia="Times New Roman" w:hAnsi="Times New Roman" w:cs="Times New Roman"/>
          <w:sz w:val="24"/>
          <w:szCs w:val="24"/>
          <w:lang w:eastAsia="ru-RU"/>
        </w:rPr>
        <w:t>_____________</w:t>
      </w:r>
    </w:p>
    <w:p w14:paraId="36DAA988"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295F19">
        <w:rPr>
          <w:rFonts w:ascii="Times New Roman" w:eastAsia="Times New Roman" w:hAnsi="Times New Roman" w:cs="Times New Roman"/>
          <w:b/>
          <w:bCs/>
          <w:sz w:val="24"/>
          <w:szCs w:val="24"/>
          <w:lang w:eastAsia="ru-RU"/>
        </w:rPr>
        <w:t>Арендатором</w:t>
      </w:r>
      <w:r w:rsidRPr="00295F19">
        <w:rPr>
          <w:rFonts w:ascii="Times New Roman" w:eastAsia="Times New Roman" w:hAnsi="Times New Roman" w:cs="Times New Roman"/>
          <w:sz w:val="24"/>
          <w:szCs w:val="24"/>
          <w:lang w:eastAsia="ru-RU"/>
        </w:rPr>
        <w:t>.</w:t>
      </w:r>
    </w:p>
    <w:p w14:paraId="7DA6A82F"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1.3. Настоящий Договор заключен с </w:t>
      </w:r>
      <w:r w:rsidRPr="00295F19">
        <w:rPr>
          <w:rFonts w:ascii="Times New Roman" w:eastAsia="Times New Roman" w:hAnsi="Times New Roman" w:cs="Times New Roman"/>
          <w:b/>
          <w:bCs/>
          <w:sz w:val="24"/>
          <w:szCs w:val="24"/>
          <w:lang w:eastAsia="ru-RU"/>
        </w:rPr>
        <w:t>_</w:t>
      </w:r>
      <w:proofErr w:type="gramStart"/>
      <w:r w:rsidRPr="00295F19">
        <w:rPr>
          <w:rFonts w:ascii="Times New Roman" w:eastAsia="Times New Roman" w:hAnsi="Times New Roman" w:cs="Times New Roman"/>
          <w:b/>
          <w:bCs/>
          <w:sz w:val="24"/>
          <w:szCs w:val="24"/>
          <w:lang w:eastAsia="ru-RU"/>
        </w:rPr>
        <w:t>_</w:t>
      </w:r>
      <w:r w:rsidRPr="00295F19">
        <w:rPr>
          <w:rFonts w:ascii="Times New Roman" w:eastAsia="Times New Roman" w:hAnsi="Times New Roman" w:cs="Times New Roman"/>
          <w:b/>
          <w:bCs/>
          <w:sz w:val="24"/>
          <w:szCs w:val="24"/>
          <w:lang w:val="x-none" w:eastAsia="ru-RU"/>
        </w:rPr>
        <w:t>.</w:t>
      </w:r>
      <w:r w:rsidRPr="00295F19">
        <w:rPr>
          <w:rFonts w:ascii="Times New Roman" w:eastAsia="Times New Roman" w:hAnsi="Times New Roman" w:cs="Times New Roman"/>
          <w:b/>
          <w:bCs/>
          <w:sz w:val="24"/>
          <w:szCs w:val="24"/>
          <w:lang w:eastAsia="ru-RU"/>
        </w:rPr>
        <w:t>_</w:t>
      </w:r>
      <w:proofErr w:type="gramEnd"/>
      <w:r w:rsidRPr="00295F19">
        <w:rPr>
          <w:rFonts w:ascii="Times New Roman" w:eastAsia="Times New Roman" w:hAnsi="Times New Roman" w:cs="Times New Roman"/>
          <w:b/>
          <w:bCs/>
          <w:sz w:val="24"/>
          <w:szCs w:val="24"/>
          <w:lang w:eastAsia="ru-RU"/>
        </w:rPr>
        <w:t>_</w:t>
      </w:r>
      <w:r w:rsidRPr="00295F19">
        <w:rPr>
          <w:rFonts w:ascii="Times New Roman" w:eastAsia="Times New Roman" w:hAnsi="Times New Roman" w:cs="Times New Roman"/>
          <w:b/>
          <w:bCs/>
          <w:sz w:val="24"/>
          <w:szCs w:val="24"/>
          <w:lang w:val="x-none" w:eastAsia="ru-RU"/>
        </w:rPr>
        <w:t>.</w:t>
      </w:r>
      <w:r w:rsidRPr="00295F19">
        <w:rPr>
          <w:rFonts w:ascii="Times New Roman" w:eastAsia="Times New Roman" w:hAnsi="Times New Roman" w:cs="Times New Roman"/>
          <w:b/>
          <w:bCs/>
          <w:sz w:val="24"/>
          <w:szCs w:val="24"/>
          <w:lang w:eastAsia="ru-RU"/>
        </w:rPr>
        <w:t xml:space="preserve">____ </w:t>
      </w:r>
      <w:r w:rsidRPr="00295F19">
        <w:rPr>
          <w:rFonts w:ascii="Times New Roman" w:eastAsia="Times New Roman" w:hAnsi="Times New Roman" w:cs="Times New Roman"/>
          <w:b/>
          <w:bCs/>
          <w:i/>
          <w:iCs/>
          <w:sz w:val="24"/>
          <w:szCs w:val="24"/>
          <w:lang w:eastAsia="ru-RU"/>
        </w:rPr>
        <w:t xml:space="preserve"> </w:t>
      </w:r>
      <w:r w:rsidRPr="00295F19">
        <w:rPr>
          <w:rFonts w:ascii="Times New Roman" w:eastAsia="Times New Roman" w:hAnsi="Times New Roman" w:cs="Times New Roman"/>
          <w:sz w:val="24"/>
          <w:szCs w:val="24"/>
          <w:lang w:eastAsia="ru-RU"/>
        </w:rPr>
        <w:t>по __</w:t>
      </w:r>
      <w:r w:rsidRPr="00295F19">
        <w:rPr>
          <w:rFonts w:ascii="Times New Roman" w:eastAsia="Times New Roman" w:hAnsi="Times New Roman" w:cs="Times New Roman"/>
          <w:b/>
          <w:bCs/>
          <w:sz w:val="24"/>
          <w:szCs w:val="24"/>
          <w:lang w:val="x-none" w:eastAsia="ru-RU"/>
        </w:rPr>
        <w:t>.</w:t>
      </w:r>
      <w:r w:rsidRPr="00295F19">
        <w:rPr>
          <w:rFonts w:ascii="Times New Roman" w:eastAsia="Times New Roman" w:hAnsi="Times New Roman" w:cs="Times New Roman"/>
          <w:b/>
          <w:bCs/>
          <w:sz w:val="24"/>
          <w:szCs w:val="24"/>
          <w:lang w:eastAsia="ru-RU"/>
        </w:rPr>
        <w:t>__</w:t>
      </w:r>
      <w:r w:rsidRPr="00295F19">
        <w:rPr>
          <w:rFonts w:ascii="Times New Roman" w:eastAsia="Times New Roman" w:hAnsi="Times New Roman" w:cs="Times New Roman"/>
          <w:b/>
          <w:bCs/>
          <w:sz w:val="24"/>
          <w:szCs w:val="24"/>
          <w:lang w:val="x-none" w:eastAsia="ru-RU"/>
        </w:rPr>
        <w:t>.</w:t>
      </w:r>
      <w:r w:rsidRPr="00295F19">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295F19">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7D8F14D9"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751FB9BF"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 (наличие обременений).</w:t>
      </w:r>
    </w:p>
    <w:p w14:paraId="5D25CA66"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r>
    </w:p>
    <w:p w14:paraId="0DD28832" w14:textId="77777777" w:rsidR="00295F19" w:rsidRPr="00295F19" w:rsidRDefault="00295F19" w:rsidP="00295F19">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295F19">
        <w:rPr>
          <w:rFonts w:ascii="Times New Roman" w:eastAsia="Times New Roman" w:hAnsi="Times New Roman" w:cs="Times New Roman"/>
          <w:b/>
          <w:bCs/>
          <w:i/>
          <w:iCs/>
          <w:sz w:val="24"/>
          <w:szCs w:val="24"/>
          <w:lang w:eastAsia="ru-RU"/>
        </w:rPr>
        <w:t>АРЕНДНАЯ ПЛАТА</w:t>
      </w:r>
    </w:p>
    <w:p w14:paraId="60BF912C"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303128DD" w14:textId="77777777" w:rsidR="00295F19" w:rsidRPr="00295F19" w:rsidRDefault="00295F19" w:rsidP="00295F19">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295F19">
        <w:rPr>
          <w:rFonts w:ascii="Times New Roman" w:eastAsia="Times New Roman" w:hAnsi="Times New Roman" w:cs="Times New Roman"/>
          <w:sz w:val="24"/>
          <w:szCs w:val="24"/>
          <w:lang w:eastAsia="ru-RU"/>
        </w:rPr>
        <w:t>_._</w:t>
      </w:r>
      <w:proofErr w:type="gramEnd"/>
      <w:r w:rsidRPr="00295F19">
        <w:rPr>
          <w:rFonts w:ascii="Times New Roman" w:eastAsia="Times New Roman" w:hAnsi="Times New Roman" w:cs="Times New Roman"/>
          <w:sz w:val="24"/>
          <w:szCs w:val="24"/>
          <w:lang w:eastAsia="ru-RU"/>
        </w:rPr>
        <w:t xml:space="preserve">_____ г. и составляет (без НДС): </w:t>
      </w:r>
      <w:r w:rsidRPr="00295F19">
        <w:rPr>
          <w:rFonts w:ascii="Times New Roman" w:eastAsia="Times New Roman" w:hAnsi="Times New Roman" w:cs="Times New Roman"/>
          <w:b/>
          <w:i/>
          <w:sz w:val="24"/>
          <w:szCs w:val="24"/>
          <w:lang w:eastAsia="ru-RU"/>
        </w:rPr>
        <w:t>______-__</w:t>
      </w:r>
      <w:r w:rsidRPr="00295F19">
        <w:rPr>
          <w:rFonts w:ascii="Times New Roman" w:eastAsia="Times New Roman" w:hAnsi="Times New Roman" w:cs="Times New Roman"/>
          <w:i/>
          <w:sz w:val="24"/>
          <w:szCs w:val="24"/>
          <w:lang w:eastAsia="ru-RU"/>
        </w:rPr>
        <w:t xml:space="preserve"> (_____  тысяч) руб. 00 коп</w:t>
      </w:r>
      <w:r w:rsidRPr="00295F19">
        <w:rPr>
          <w:rFonts w:ascii="Times New Roman" w:eastAsia="Times New Roman" w:hAnsi="Times New Roman" w:cs="Times New Roman"/>
          <w:sz w:val="24"/>
          <w:szCs w:val="24"/>
          <w:lang w:eastAsia="ru-RU"/>
        </w:rPr>
        <w:t>.  Начиная с _</w:t>
      </w:r>
      <w:proofErr w:type="gramStart"/>
      <w:r w:rsidRPr="00295F19">
        <w:rPr>
          <w:rFonts w:ascii="Times New Roman" w:eastAsia="Times New Roman" w:hAnsi="Times New Roman" w:cs="Times New Roman"/>
          <w:sz w:val="24"/>
          <w:szCs w:val="24"/>
          <w:lang w:eastAsia="ru-RU"/>
        </w:rPr>
        <w:t>_._</w:t>
      </w:r>
      <w:proofErr w:type="gramEnd"/>
      <w:r w:rsidRPr="00295F19">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295F19">
        <w:rPr>
          <w:rFonts w:ascii="Times New Roman" w:eastAsia="Times New Roman" w:hAnsi="Times New Roman" w:cs="Times New Roman"/>
          <w:i/>
          <w:sz w:val="24"/>
          <w:szCs w:val="24"/>
          <w:lang w:eastAsia="ru-RU"/>
        </w:rPr>
        <w:t>Приложении 2</w:t>
      </w:r>
      <w:r w:rsidRPr="00295F19">
        <w:rPr>
          <w:rFonts w:ascii="Times New Roman" w:eastAsia="Times New Roman" w:hAnsi="Times New Roman" w:cs="Times New Roman"/>
          <w:sz w:val="24"/>
          <w:szCs w:val="24"/>
          <w:lang w:eastAsia="ru-RU"/>
        </w:rPr>
        <w:t>.</w:t>
      </w:r>
    </w:p>
    <w:p w14:paraId="68F984FE" w14:textId="77777777" w:rsidR="00295F19" w:rsidRPr="00295F19" w:rsidRDefault="00295F19" w:rsidP="00295F19">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lastRenderedPageBreak/>
        <w:t>2.2. Арендатор обязан в течение 15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476FF4E4" w14:textId="77777777" w:rsidR="00295F19" w:rsidRPr="00295F19" w:rsidRDefault="00295F19" w:rsidP="00295F19">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2D12A8E5"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295F19">
        <w:rPr>
          <w:rFonts w:ascii="Times New Roman" w:eastAsia="Times New Roman" w:hAnsi="Times New Roman" w:cs="Times New Roman"/>
          <w:b/>
          <w:sz w:val="24"/>
          <w:szCs w:val="24"/>
          <w:lang w:eastAsia="ru-RU"/>
        </w:rPr>
        <w:t xml:space="preserve">Арендодатель </w:t>
      </w:r>
      <w:r w:rsidRPr="00295F19">
        <w:rPr>
          <w:rFonts w:ascii="Times New Roman" w:eastAsia="Times New Roman" w:hAnsi="Times New Roman" w:cs="Times New Roman"/>
          <w:sz w:val="24"/>
          <w:szCs w:val="24"/>
          <w:lang w:eastAsia="ru-RU"/>
        </w:rPr>
        <w:t>извещает</w:t>
      </w:r>
      <w:r w:rsidRPr="00295F19">
        <w:rPr>
          <w:rFonts w:ascii="Times New Roman" w:eastAsia="Times New Roman" w:hAnsi="Times New Roman" w:cs="Times New Roman"/>
          <w:b/>
          <w:sz w:val="24"/>
          <w:szCs w:val="24"/>
          <w:lang w:eastAsia="ru-RU"/>
        </w:rPr>
        <w:t xml:space="preserve"> Арендатора </w:t>
      </w:r>
      <w:r w:rsidRPr="00295F19">
        <w:rPr>
          <w:rFonts w:ascii="Times New Roman" w:eastAsia="Times New Roman" w:hAnsi="Times New Roman" w:cs="Times New Roman"/>
          <w:sz w:val="24"/>
          <w:szCs w:val="24"/>
          <w:lang w:eastAsia="ru-RU"/>
        </w:rPr>
        <w:t>об уточненных реквизитах</w:t>
      </w:r>
      <w:r w:rsidRPr="00295F19">
        <w:rPr>
          <w:rFonts w:ascii="Times New Roman" w:eastAsia="Times New Roman" w:hAnsi="Times New Roman" w:cs="Times New Roman"/>
          <w:b/>
          <w:sz w:val="24"/>
          <w:szCs w:val="24"/>
          <w:lang w:eastAsia="ru-RU"/>
        </w:rPr>
        <w:t xml:space="preserve"> </w:t>
      </w:r>
      <w:r w:rsidRPr="00295F19">
        <w:rPr>
          <w:rFonts w:ascii="Times New Roman" w:eastAsia="Times New Roman" w:hAnsi="Times New Roman" w:cs="Times New Roman"/>
          <w:sz w:val="24"/>
          <w:szCs w:val="24"/>
          <w:lang w:eastAsia="ru-RU"/>
        </w:rPr>
        <w:t xml:space="preserve">путем </w:t>
      </w:r>
      <w:proofErr w:type="gramStart"/>
      <w:r w:rsidRPr="00295F19">
        <w:rPr>
          <w:rFonts w:ascii="Times New Roman" w:eastAsia="Times New Roman" w:hAnsi="Times New Roman" w:cs="Times New Roman"/>
          <w:sz w:val="24"/>
          <w:szCs w:val="24"/>
          <w:lang w:eastAsia="ru-RU"/>
        </w:rPr>
        <w:t>направления</w:t>
      </w:r>
      <w:r w:rsidRPr="00295F19">
        <w:rPr>
          <w:rFonts w:ascii="Times New Roman" w:eastAsia="Times New Roman" w:hAnsi="Times New Roman" w:cs="Times New Roman"/>
          <w:b/>
          <w:sz w:val="24"/>
          <w:szCs w:val="24"/>
          <w:lang w:eastAsia="ru-RU"/>
        </w:rPr>
        <w:t xml:space="preserve">  </w:t>
      </w:r>
      <w:r w:rsidRPr="00295F19">
        <w:rPr>
          <w:rFonts w:ascii="Times New Roman" w:eastAsia="Times New Roman" w:hAnsi="Times New Roman" w:cs="Times New Roman"/>
          <w:sz w:val="24"/>
          <w:szCs w:val="24"/>
          <w:lang w:eastAsia="ru-RU"/>
        </w:rPr>
        <w:t>Уведомления</w:t>
      </w:r>
      <w:proofErr w:type="gramEnd"/>
      <w:r w:rsidRPr="00295F19">
        <w:rPr>
          <w:rFonts w:ascii="Times New Roman" w:eastAsia="Times New Roman" w:hAnsi="Times New Roman" w:cs="Times New Roman"/>
          <w:sz w:val="24"/>
          <w:szCs w:val="24"/>
          <w:lang w:eastAsia="ru-RU"/>
        </w:rPr>
        <w:t>.</w:t>
      </w:r>
    </w:p>
    <w:p w14:paraId="3FE61968"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2.4. В случае просрочки уплаты или неуплаты </w:t>
      </w:r>
      <w:r w:rsidRPr="00295F19">
        <w:rPr>
          <w:rFonts w:ascii="Times New Roman" w:eastAsia="Times New Roman" w:hAnsi="Times New Roman" w:cs="Times New Roman"/>
          <w:b/>
          <w:bCs/>
          <w:sz w:val="24"/>
          <w:szCs w:val="24"/>
          <w:lang w:eastAsia="ru-RU"/>
        </w:rPr>
        <w:t xml:space="preserve">Арендатором </w:t>
      </w:r>
      <w:r w:rsidRPr="00295F19">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295F19">
        <w:rPr>
          <w:rFonts w:ascii="Times New Roman" w:eastAsia="Times New Roman" w:hAnsi="Times New Roman" w:cs="Times New Roman"/>
          <w:b/>
          <w:bCs/>
          <w:sz w:val="24"/>
          <w:szCs w:val="24"/>
          <w:lang w:eastAsia="ru-RU"/>
        </w:rPr>
        <w:t xml:space="preserve">Арендатором </w:t>
      </w:r>
      <w:r w:rsidRPr="00295F19">
        <w:rPr>
          <w:rFonts w:ascii="Times New Roman" w:eastAsia="Times New Roman" w:hAnsi="Times New Roman" w:cs="Times New Roman"/>
          <w:sz w:val="24"/>
          <w:szCs w:val="24"/>
          <w:lang w:eastAsia="ru-RU"/>
        </w:rPr>
        <w:t xml:space="preserve">на счет и </w:t>
      </w:r>
      <w:proofErr w:type="gramStart"/>
      <w:r w:rsidRPr="00295F19">
        <w:rPr>
          <w:rFonts w:ascii="Times New Roman" w:eastAsia="Times New Roman" w:hAnsi="Times New Roman" w:cs="Times New Roman"/>
          <w:sz w:val="24"/>
          <w:szCs w:val="24"/>
          <w:lang w:eastAsia="ru-RU"/>
        </w:rPr>
        <w:t>в порядке</w:t>
      </w:r>
      <w:proofErr w:type="gramEnd"/>
      <w:r w:rsidRPr="00295F19">
        <w:rPr>
          <w:rFonts w:ascii="Times New Roman" w:eastAsia="Times New Roman" w:hAnsi="Times New Roman" w:cs="Times New Roman"/>
          <w:sz w:val="24"/>
          <w:szCs w:val="24"/>
          <w:lang w:eastAsia="ru-RU"/>
        </w:rPr>
        <w:t xml:space="preserve"> указанном п. 2.1 Договора.</w:t>
      </w:r>
    </w:p>
    <w:p w14:paraId="796977CE"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2.5. Неиспользование Участка </w:t>
      </w:r>
      <w:r w:rsidRPr="00295F19">
        <w:rPr>
          <w:rFonts w:ascii="Times New Roman" w:eastAsia="Times New Roman" w:hAnsi="Times New Roman" w:cs="Times New Roman"/>
          <w:b/>
          <w:bCs/>
          <w:sz w:val="24"/>
          <w:szCs w:val="24"/>
          <w:lang w:eastAsia="ru-RU"/>
        </w:rPr>
        <w:t xml:space="preserve">Арендатором </w:t>
      </w:r>
      <w:r w:rsidRPr="00295F19">
        <w:rPr>
          <w:rFonts w:ascii="Times New Roman" w:eastAsia="Times New Roman" w:hAnsi="Times New Roman" w:cs="Times New Roman"/>
          <w:sz w:val="24"/>
          <w:szCs w:val="24"/>
          <w:lang w:eastAsia="ru-RU"/>
        </w:rPr>
        <w:t xml:space="preserve">не может служить основанием </w:t>
      </w:r>
      <w:proofErr w:type="gramStart"/>
      <w:r w:rsidRPr="00295F19">
        <w:rPr>
          <w:rFonts w:ascii="Times New Roman" w:eastAsia="Times New Roman" w:hAnsi="Times New Roman" w:cs="Times New Roman"/>
          <w:sz w:val="24"/>
          <w:szCs w:val="24"/>
          <w:lang w:eastAsia="ru-RU"/>
        </w:rPr>
        <w:t>для  невнесения</w:t>
      </w:r>
      <w:proofErr w:type="gramEnd"/>
      <w:r w:rsidRPr="00295F19">
        <w:rPr>
          <w:rFonts w:ascii="Times New Roman" w:eastAsia="Times New Roman" w:hAnsi="Times New Roman" w:cs="Times New Roman"/>
          <w:sz w:val="24"/>
          <w:szCs w:val="24"/>
          <w:lang w:eastAsia="ru-RU"/>
        </w:rPr>
        <w:t xml:space="preserve"> арендной платы в установленные сроки.</w:t>
      </w:r>
    </w:p>
    <w:p w14:paraId="5E260F8C"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2.6. </w:t>
      </w:r>
      <w:bookmarkStart w:id="1" w:name="_Hlk161836134"/>
      <w:r w:rsidRPr="00295F19">
        <w:rPr>
          <w:rFonts w:ascii="Times New Roman" w:eastAsia="Times New Roman" w:hAnsi="Times New Roman" w:cs="Times New Roman"/>
          <w:sz w:val="24"/>
          <w:szCs w:val="24"/>
          <w:lang w:eastAsia="ru-RU"/>
        </w:rPr>
        <w:t xml:space="preserve">При окончании срока договора аренды земельного участка договор считается расторгнутым.  </w:t>
      </w:r>
    </w:p>
    <w:bookmarkEnd w:id="1"/>
    <w:p w14:paraId="752F557B"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3EF57E8" w14:textId="77777777" w:rsidR="00295F19" w:rsidRPr="00295F19" w:rsidRDefault="00295F19" w:rsidP="00295F19">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295F19">
        <w:rPr>
          <w:rFonts w:ascii="Times New Roman" w:eastAsia="Times New Roman" w:hAnsi="Times New Roman" w:cs="Times New Roman"/>
          <w:b/>
          <w:bCs/>
          <w:i/>
          <w:iCs/>
          <w:sz w:val="24"/>
          <w:szCs w:val="24"/>
          <w:lang w:eastAsia="ru-RU"/>
        </w:rPr>
        <w:t>ПРАВА И ОБЯЗАННОСТИ АРЕНДОДАТЕЛЯ</w:t>
      </w:r>
    </w:p>
    <w:p w14:paraId="000C1B74"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6B85DF25" w14:textId="77777777" w:rsidR="00295F19" w:rsidRPr="00295F19" w:rsidRDefault="00295F19" w:rsidP="00295F19">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3.1.  </w:t>
      </w:r>
      <w:r w:rsidRPr="00295F19">
        <w:rPr>
          <w:rFonts w:ascii="Times New Roman" w:eastAsia="Times New Roman" w:hAnsi="Times New Roman" w:cs="Times New Roman"/>
          <w:b/>
          <w:bCs/>
          <w:sz w:val="24"/>
          <w:szCs w:val="24"/>
          <w:lang w:eastAsia="ru-RU"/>
        </w:rPr>
        <w:t xml:space="preserve">Арендодатель </w:t>
      </w:r>
      <w:r w:rsidRPr="00295F19">
        <w:rPr>
          <w:rFonts w:ascii="Times New Roman" w:eastAsia="Times New Roman" w:hAnsi="Times New Roman" w:cs="Times New Roman"/>
          <w:sz w:val="24"/>
          <w:szCs w:val="24"/>
          <w:lang w:eastAsia="ru-RU"/>
        </w:rPr>
        <w:t xml:space="preserve">имеет право: </w:t>
      </w:r>
    </w:p>
    <w:p w14:paraId="09CE7C84"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295F19">
        <w:rPr>
          <w:rFonts w:ascii="Times New Roman" w:eastAsia="Times New Roman" w:hAnsi="Times New Roman" w:cs="Times New Roman"/>
          <w:b/>
          <w:bCs/>
          <w:sz w:val="24"/>
          <w:szCs w:val="24"/>
          <w:lang w:eastAsia="ru-RU"/>
        </w:rPr>
        <w:t xml:space="preserve">Арендатором </w:t>
      </w:r>
      <w:r w:rsidRPr="00295F19">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295F19">
        <w:rPr>
          <w:rFonts w:ascii="Times New Roman" w:eastAsia="Times New Roman" w:hAnsi="Times New Roman" w:cs="Times New Roman"/>
          <w:b/>
          <w:bCs/>
          <w:sz w:val="24"/>
          <w:szCs w:val="24"/>
          <w:lang w:eastAsia="ru-RU"/>
        </w:rPr>
        <w:t>один месяц</w:t>
      </w:r>
      <w:r w:rsidRPr="00295F19">
        <w:rPr>
          <w:rFonts w:ascii="Times New Roman" w:eastAsia="Times New Roman" w:hAnsi="Times New Roman" w:cs="Times New Roman"/>
          <w:sz w:val="24"/>
          <w:szCs w:val="24"/>
          <w:lang w:eastAsia="ru-RU"/>
        </w:rPr>
        <w:t xml:space="preserve"> до даты расторжения Договора.</w:t>
      </w:r>
    </w:p>
    <w:p w14:paraId="518B8E9F"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3.1.2. Осуществлять контроль за выполнением </w:t>
      </w:r>
      <w:r w:rsidRPr="00295F19">
        <w:rPr>
          <w:rFonts w:ascii="Times New Roman" w:eastAsia="Times New Roman" w:hAnsi="Times New Roman" w:cs="Times New Roman"/>
          <w:b/>
          <w:bCs/>
          <w:sz w:val="24"/>
          <w:szCs w:val="24"/>
          <w:lang w:eastAsia="ru-RU"/>
        </w:rPr>
        <w:t xml:space="preserve">Арендатором </w:t>
      </w:r>
      <w:r w:rsidRPr="00295F19">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71EB4C37"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6AD7CDBE"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295F19">
        <w:rPr>
          <w:rFonts w:ascii="Times New Roman" w:eastAsia="Times New Roman" w:hAnsi="Times New Roman" w:cs="Times New Roman"/>
          <w:b/>
          <w:bCs/>
          <w:sz w:val="24"/>
          <w:szCs w:val="24"/>
          <w:lang w:eastAsia="ru-RU"/>
        </w:rPr>
        <w:t xml:space="preserve">Арендатора, </w:t>
      </w:r>
      <w:r w:rsidRPr="00295F19">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295F19">
        <w:rPr>
          <w:rFonts w:ascii="Times New Roman" w:eastAsia="Times New Roman" w:hAnsi="Times New Roman" w:cs="Times New Roman"/>
          <w:b/>
          <w:bCs/>
          <w:sz w:val="24"/>
          <w:szCs w:val="24"/>
          <w:lang w:eastAsia="ru-RU"/>
        </w:rPr>
        <w:t>.</w:t>
      </w:r>
      <w:r w:rsidRPr="00295F19">
        <w:rPr>
          <w:rFonts w:ascii="Times New Roman" w:eastAsia="Times New Roman" w:hAnsi="Times New Roman" w:cs="Times New Roman"/>
          <w:sz w:val="24"/>
          <w:szCs w:val="24"/>
          <w:lang w:eastAsia="ru-RU"/>
        </w:rPr>
        <w:tab/>
      </w:r>
    </w:p>
    <w:p w14:paraId="73FCE449"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47CEC4DF"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3.2. </w:t>
      </w:r>
      <w:r w:rsidRPr="00295F19">
        <w:rPr>
          <w:rFonts w:ascii="Times New Roman" w:eastAsia="Times New Roman" w:hAnsi="Times New Roman" w:cs="Times New Roman"/>
          <w:b/>
          <w:bCs/>
          <w:sz w:val="24"/>
          <w:szCs w:val="24"/>
          <w:lang w:eastAsia="ru-RU"/>
        </w:rPr>
        <w:t xml:space="preserve">Арендодатель </w:t>
      </w:r>
      <w:r w:rsidRPr="00295F19">
        <w:rPr>
          <w:rFonts w:ascii="Times New Roman" w:eastAsia="Times New Roman" w:hAnsi="Times New Roman" w:cs="Times New Roman"/>
          <w:sz w:val="24"/>
          <w:szCs w:val="24"/>
          <w:lang w:eastAsia="ru-RU"/>
        </w:rPr>
        <w:t>обязан:</w:t>
      </w:r>
    </w:p>
    <w:p w14:paraId="62637EB2"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3.2.1. Выполнять в полном объеме все условия Договора.</w:t>
      </w:r>
    </w:p>
    <w:p w14:paraId="1E004AC8"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3.2.2. Передать </w:t>
      </w:r>
      <w:r w:rsidRPr="00295F19">
        <w:rPr>
          <w:rFonts w:ascii="Times New Roman" w:eastAsia="Times New Roman" w:hAnsi="Times New Roman" w:cs="Times New Roman"/>
          <w:b/>
          <w:bCs/>
          <w:sz w:val="24"/>
          <w:szCs w:val="24"/>
          <w:lang w:eastAsia="ru-RU"/>
        </w:rPr>
        <w:t xml:space="preserve">Арендатору </w:t>
      </w:r>
      <w:r w:rsidRPr="00295F19">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0C41A583"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295F19">
        <w:rPr>
          <w:rFonts w:ascii="Times New Roman" w:eastAsia="Times New Roman" w:hAnsi="Times New Roman" w:cs="Times New Roman"/>
          <w:b/>
          <w:bCs/>
          <w:sz w:val="24"/>
          <w:szCs w:val="24"/>
          <w:lang w:eastAsia="ru-RU"/>
        </w:rPr>
        <w:t>Арендатора</w:t>
      </w:r>
      <w:r w:rsidRPr="00295F19">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4D7757AC"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295F19">
        <w:rPr>
          <w:rFonts w:ascii="Times New Roman" w:eastAsia="Times New Roman" w:hAnsi="Times New Roman" w:cs="Times New Roman"/>
          <w:b/>
          <w:bCs/>
          <w:sz w:val="24"/>
          <w:szCs w:val="24"/>
          <w:lang w:eastAsia="ru-RU"/>
        </w:rPr>
        <w:t xml:space="preserve">Арендатору </w:t>
      </w:r>
      <w:r w:rsidRPr="00295F19">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766B4D74"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D875188" w14:textId="77777777" w:rsidR="00295F19" w:rsidRPr="00295F19" w:rsidRDefault="00295F19" w:rsidP="00295F19">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295F19">
        <w:rPr>
          <w:rFonts w:ascii="Times New Roman" w:eastAsia="Times New Roman" w:hAnsi="Times New Roman" w:cs="Times New Roman"/>
          <w:b/>
          <w:bCs/>
          <w:i/>
          <w:iCs/>
          <w:sz w:val="24"/>
          <w:szCs w:val="24"/>
          <w:lang w:eastAsia="ru-RU"/>
        </w:rPr>
        <w:t>ПРАВА И ОБЯЗАННОСТИ АРЕНДАТОРА</w:t>
      </w:r>
    </w:p>
    <w:p w14:paraId="1B4F8196"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542B0D4A" w14:textId="77777777" w:rsidR="00295F19" w:rsidRPr="00295F19" w:rsidRDefault="00295F19" w:rsidP="00295F19">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4.1. </w:t>
      </w:r>
      <w:r w:rsidRPr="00295F19">
        <w:rPr>
          <w:rFonts w:ascii="Times New Roman" w:eastAsia="Times New Roman" w:hAnsi="Times New Roman" w:cs="Times New Roman"/>
          <w:b/>
          <w:bCs/>
          <w:sz w:val="24"/>
          <w:szCs w:val="24"/>
          <w:lang w:eastAsia="ru-RU"/>
        </w:rPr>
        <w:t xml:space="preserve">Арендатор </w:t>
      </w:r>
      <w:r w:rsidRPr="00295F19">
        <w:rPr>
          <w:rFonts w:ascii="Times New Roman" w:eastAsia="Times New Roman" w:hAnsi="Times New Roman" w:cs="Times New Roman"/>
          <w:sz w:val="24"/>
          <w:szCs w:val="24"/>
          <w:lang w:eastAsia="ru-RU"/>
        </w:rPr>
        <w:t xml:space="preserve">имеет право: </w:t>
      </w:r>
    </w:p>
    <w:p w14:paraId="12A9B9C2"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14481435"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w:t>
      </w:r>
      <w:r w:rsidRPr="00295F19">
        <w:rPr>
          <w:rFonts w:ascii="Times New Roman" w:eastAsia="Times New Roman" w:hAnsi="Times New Roman" w:cs="Times New Roman"/>
          <w:sz w:val="24"/>
          <w:szCs w:val="24"/>
          <w:lang w:eastAsia="ru-RU"/>
        </w:rPr>
        <w:lastRenderedPageBreak/>
        <w:t>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14:paraId="2C3BE8BB"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4.2. </w:t>
      </w:r>
      <w:r w:rsidRPr="00295F19">
        <w:rPr>
          <w:rFonts w:ascii="Times New Roman" w:eastAsia="Times New Roman" w:hAnsi="Times New Roman" w:cs="Times New Roman"/>
          <w:b/>
          <w:bCs/>
          <w:sz w:val="24"/>
          <w:szCs w:val="24"/>
          <w:lang w:eastAsia="ru-RU"/>
        </w:rPr>
        <w:t xml:space="preserve">Арендатор </w:t>
      </w:r>
      <w:r w:rsidRPr="00295F19">
        <w:rPr>
          <w:rFonts w:ascii="Times New Roman" w:eastAsia="Times New Roman" w:hAnsi="Times New Roman" w:cs="Times New Roman"/>
          <w:sz w:val="24"/>
          <w:szCs w:val="24"/>
          <w:lang w:eastAsia="ru-RU"/>
        </w:rPr>
        <w:t>обязан:</w:t>
      </w:r>
    </w:p>
    <w:p w14:paraId="115C1F9C"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163556B3"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4.2.2. Принять у </w:t>
      </w:r>
      <w:r w:rsidRPr="00295F19">
        <w:rPr>
          <w:rFonts w:ascii="Times New Roman" w:eastAsia="Times New Roman" w:hAnsi="Times New Roman" w:cs="Times New Roman"/>
          <w:b/>
          <w:bCs/>
          <w:sz w:val="24"/>
          <w:szCs w:val="24"/>
          <w:lang w:eastAsia="ru-RU"/>
        </w:rPr>
        <w:t xml:space="preserve">Арендодателя </w:t>
      </w:r>
      <w:r w:rsidRPr="00295F19">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174BDF41"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295F19">
        <w:rPr>
          <w:rFonts w:ascii="Times New Roman" w:eastAsia="Times New Roman" w:hAnsi="Times New Roman" w:cs="Times New Roman"/>
          <w:b/>
          <w:bCs/>
          <w:sz w:val="24"/>
          <w:szCs w:val="24"/>
          <w:lang w:eastAsia="ru-RU"/>
        </w:rPr>
        <w:t xml:space="preserve">Арендатора </w:t>
      </w:r>
      <w:r w:rsidRPr="00295F19">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295F19">
        <w:rPr>
          <w:rFonts w:ascii="Times New Roman" w:eastAsia="Times New Roman" w:hAnsi="Times New Roman" w:cs="Times New Roman"/>
          <w:b/>
          <w:bCs/>
          <w:sz w:val="24"/>
          <w:szCs w:val="24"/>
          <w:lang w:eastAsia="ru-RU"/>
        </w:rPr>
        <w:t xml:space="preserve">Арендодателя </w:t>
      </w:r>
      <w:r w:rsidRPr="00295F19">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54C08C5D"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79D5BE1F"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4.2.5. Обеспечивать </w:t>
      </w:r>
      <w:r w:rsidRPr="00295F19">
        <w:rPr>
          <w:rFonts w:ascii="Times New Roman" w:eastAsia="Times New Roman" w:hAnsi="Times New Roman" w:cs="Times New Roman"/>
          <w:b/>
          <w:bCs/>
          <w:sz w:val="24"/>
          <w:szCs w:val="24"/>
          <w:lang w:eastAsia="ru-RU"/>
        </w:rPr>
        <w:t>Арендодателю</w:t>
      </w:r>
      <w:r w:rsidRPr="00295F19">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295F19">
        <w:rPr>
          <w:rFonts w:ascii="Times New Roman" w:eastAsia="Times New Roman" w:hAnsi="Times New Roman" w:cs="Times New Roman"/>
          <w:b/>
          <w:bCs/>
          <w:sz w:val="24"/>
          <w:szCs w:val="24"/>
          <w:lang w:eastAsia="ru-RU"/>
        </w:rPr>
        <w:t xml:space="preserve">Арендодателя </w:t>
      </w:r>
      <w:r w:rsidRPr="00295F19">
        <w:rPr>
          <w:rFonts w:ascii="Times New Roman" w:eastAsia="Times New Roman" w:hAnsi="Times New Roman" w:cs="Times New Roman"/>
          <w:sz w:val="24"/>
          <w:szCs w:val="24"/>
          <w:lang w:eastAsia="ru-RU"/>
        </w:rPr>
        <w:t>в ходе проверки.</w:t>
      </w:r>
    </w:p>
    <w:p w14:paraId="17EBB283" w14:textId="77777777" w:rsidR="00295F19" w:rsidRPr="00295F19" w:rsidRDefault="00295F19" w:rsidP="00295F19">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482BF9D2"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4.2.7.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5A1BC9E6"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4.2.8.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771D69DF"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295F19">
        <w:rPr>
          <w:rFonts w:ascii="Times New Roman" w:eastAsia="Times New Roman" w:hAnsi="Times New Roman" w:cs="Times New Roman"/>
          <w:sz w:val="24"/>
          <w:szCs w:val="24"/>
          <w:lang w:eastAsia="ru-RU"/>
        </w:rPr>
        <w:tab/>
        <w:t xml:space="preserve">4.2.9. </w:t>
      </w:r>
      <w:r w:rsidRPr="00295F19">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295F19">
        <w:rPr>
          <w:rFonts w:ascii="Times New Roman" w:eastAsia="Times New Roman" w:hAnsi="Times New Roman" w:cs="Times New Roman"/>
          <w:sz w:val="24"/>
          <w:szCs w:val="24"/>
          <w:lang w:eastAsia="ru-RU"/>
        </w:rPr>
        <w:t>.</w:t>
      </w:r>
      <w:r w:rsidRPr="00295F19">
        <w:rPr>
          <w:rFonts w:ascii="Times New Roman" w:eastAsia="Times New Roman" w:hAnsi="Times New Roman" w:cs="Times New Roman"/>
          <w:b/>
          <w:bCs/>
          <w:sz w:val="24"/>
          <w:szCs w:val="24"/>
          <w:lang w:eastAsia="ru-RU"/>
        </w:rPr>
        <w:t xml:space="preserve">  </w:t>
      </w:r>
    </w:p>
    <w:p w14:paraId="3E7390BD" w14:textId="77777777" w:rsidR="00295F19" w:rsidRPr="00295F19" w:rsidRDefault="00295F19" w:rsidP="00295F19">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4.2.10. </w:t>
      </w:r>
      <w:bookmarkStart w:id="2" w:name="_Hlk161836194"/>
      <w:r w:rsidRPr="00295F19">
        <w:rPr>
          <w:rFonts w:ascii="Times New Roman" w:eastAsia="Times New Roman" w:hAnsi="Times New Roman" w:cs="Times New Roman"/>
          <w:sz w:val="24"/>
          <w:szCs w:val="24"/>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2"/>
    <w:p w14:paraId="72847EE5" w14:textId="77777777" w:rsidR="00295F19" w:rsidRPr="00295F19" w:rsidRDefault="00295F19" w:rsidP="00295F19">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60050808" w14:textId="77777777" w:rsidR="00295F19" w:rsidRPr="00295F19" w:rsidRDefault="00295F19" w:rsidP="00295F19">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295F19">
        <w:rPr>
          <w:rFonts w:ascii="Times New Roman" w:eastAsia="Times New Roman" w:hAnsi="Times New Roman" w:cs="Times New Roman"/>
          <w:b/>
          <w:bCs/>
          <w:i/>
          <w:iCs/>
          <w:sz w:val="24"/>
          <w:szCs w:val="24"/>
          <w:lang w:eastAsia="ru-RU"/>
        </w:rPr>
        <w:t>ОТВЕТСТВЕННОСТЬ СТОРОН</w:t>
      </w:r>
    </w:p>
    <w:p w14:paraId="3C120A07" w14:textId="77777777" w:rsidR="00295F19" w:rsidRPr="00295F19" w:rsidRDefault="00295F19" w:rsidP="00295F19">
      <w:pPr>
        <w:suppressAutoHyphens/>
        <w:spacing w:after="0" w:line="240" w:lineRule="auto"/>
        <w:jc w:val="center"/>
        <w:rPr>
          <w:rFonts w:ascii="Times New Roman" w:eastAsia="Times New Roman" w:hAnsi="Times New Roman" w:cs="Times New Roman"/>
          <w:i/>
          <w:iCs/>
          <w:sz w:val="24"/>
          <w:szCs w:val="24"/>
          <w:lang w:eastAsia="ru-RU"/>
        </w:rPr>
      </w:pPr>
    </w:p>
    <w:p w14:paraId="1B177055"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6D3D32C9"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5.2. В случае обнаружения </w:t>
      </w:r>
      <w:r w:rsidRPr="00295F19">
        <w:rPr>
          <w:rFonts w:ascii="Times New Roman" w:eastAsia="Times New Roman" w:hAnsi="Times New Roman" w:cs="Times New Roman"/>
          <w:b/>
          <w:bCs/>
          <w:sz w:val="24"/>
          <w:szCs w:val="24"/>
          <w:lang w:eastAsia="ru-RU"/>
        </w:rPr>
        <w:t xml:space="preserve">Арендодателем </w:t>
      </w:r>
      <w:r w:rsidRPr="00295F19">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295F19">
        <w:rPr>
          <w:rFonts w:ascii="Times New Roman" w:eastAsia="Times New Roman" w:hAnsi="Times New Roman" w:cs="Times New Roman"/>
          <w:b/>
          <w:bCs/>
          <w:sz w:val="24"/>
          <w:szCs w:val="24"/>
          <w:lang w:eastAsia="ru-RU"/>
        </w:rPr>
        <w:t>Арендатором</w:t>
      </w:r>
      <w:r w:rsidRPr="00295F19">
        <w:rPr>
          <w:rFonts w:ascii="Times New Roman" w:eastAsia="Times New Roman" w:hAnsi="Times New Roman" w:cs="Times New Roman"/>
          <w:sz w:val="24"/>
          <w:szCs w:val="24"/>
          <w:lang w:eastAsia="ru-RU"/>
        </w:rPr>
        <w:t xml:space="preserve">, а Участок приведен в прежний вид за счет </w:t>
      </w:r>
      <w:r w:rsidRPr="00295F19">
        <w:rPr>
          <w:rFonts w:ascii="Times New Roman" w:eastAsia="Times New Roman" w:hAnsi="Times New Roman" w:cs="Times New Roman"/>
          <w:b/>
          <w:bCs/>
          <w:sz w:val="24"/>
          <w:szCs w:val="24"/>
          <w:lang w:eastAsia="ru-RU"/>
        </w:rPr>
        <w:t xml:space="preserve">Арендатора </w:t>
      </w:r>
      <w:r w:rsidRPr="00295F19">
        <w:rPr>
          <w:rFonts w:ascii="Times New Roman" w:eastAsia="Times New Roman" w:hAnsi="Times New Roman" w:cs="Times New Roman"/>
          <w:sz w:val="24"/>
          <w:szCs w:val="24"/>
          <w:lang w:eastAsia="ru-RU"/>
        </w:rPr>
        <w:t xml:space="preserve">в срок, определяемый односторонним предписанием </w:t>
      </w:r>
      <w:r w:rsidRPr="00295F19">
        <w:rPr>
          <w:rFonts w:ascii="Times New Roman" w:eastAsia="Times New Roman" w:hAnsi="Times New Roman" w:cs="Times New Roman"/>
          <w:b/>
          <w:bCs/>
          <w:sz w:val="24"/>
          <w:szCs w:val="24"/>
          <w:lang w:eastAsia="ru-RU"/>
        </w:rPr>
        <w:t>Арендодателя.</w:t>
      </w:r>
    </w:p>
    <w:p w14:paraId="5FD234EA"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295F19">
        <w:rPr>
          <w:rFonts w:ascii="Times New Roman" w:eastAsia="Times New Roman" w:hAnsi="Times New Roman" w:cs="Times New Roman"/>
          <w:b/>
          <w:bCs/>
          <w:sz w:val="24"/>
          <w:szCs w:val="24"/>
          <w:lang w:eastAsia="ru-RU"/>
        </w:rPr>
        <w:t>Арендодатель</w:t>
      </w:r>
      <w:r w:rsidRPr="00295F19">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295F19">
        <w:rPr>
          <w:rFonts w:ascii="Times New Roman" w:eastAsia="Times New Roman" w:hAnsi="Times New Roman" w:cs="Times New Roman"/>
          <w:b/>
          <w:bCs/>
          <w:sz w:val="24"/>
          <w:szCs w:val="24"/>
          <w:lang w:eastAsia="ru-RU"/>
        </w:rPr>
        <w:t>Арендатора</w:t>
      </w:r>
      <w:r w:rsidRPr="00295F19">
        <w:rPr>
          <w:rFonts w:ascii="Times New Roman" w:eastAsia="Times New Roman" w:hAnsi="Times New Roman" w:cs="Times New Roman"/>
          <w:sz w:val="24"/>
          <w:szCs w:val="24"/>
          <w:lang w:eastAsia="ru-RU"/>
        </w:rPr>
        <w:t xml:space="preserve"> за один месяц.</w:t>
      </w:r>
    </w:p>
    <w:p w14:paraId="1E44E46E"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295F19">
        <w:rPr>
          <w:rFonts w:ascii="Times New Roman" w:eastAsia="Times New Roman" w:hAnsi="Times New Roman" w:cs="Times New Roman"/>
          <w:b/>
          <w:bCs/>
          <w:sz w:val="24"/>
          <w:szCs w:val="24"/>
          <w:lang w:eastAsia="ru-RU"/>
        </w:rPr>
        <w:t xml:space="preserve">Арендатор </w:t>
      </w:r>
      <w:r w:rsidRPr="00295F19">
        <w:rPr>
          <w:rFonts w:ascii="Times New Roman" w:eastAsia="Times New Roman" w:hAnsi="Times New Roman" w:cs="Times New Roman"/>
          <w:sz w:val="24"/>
          <w:szCs w:val="24"/>
          <w:lang w:eastAsia="ru-RU"/>
        </w:rPr>
        <w:t xml:space="preserve">возмещает </w:t>
      </w:r>
      <w:r w:rsidRPr="00295F19">
        <w:rPr>
          <w:rFonts w:ascii="Times New Roman" w:eastAsia="Times New Roman" w:hAnsi="Times New Roman" w:cs="Times New Roman"/>
          <w:b/>
          <w:bCs/>
          <w:sz w:val="24"/>
          <w:szCs w:val="24"/>
          <w:lang w:eastAsia="ru-RU"/>
        </w:rPr>
        <w:t>Арендодателю</w:t>
      </w:r>
      <w:r w:rsidRPr="00295F19">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295F19">
        <w:rPr>
          <w:rFonts w:ascii="Times New Roman" w:eastAsia="Times New Roman" w:hAnsi="Times New Roman" w:cs="Times New Roman"/>
          <w:b/>
          <w:bCs/>
          <w:sz w:val="24"/>
          <w:szCs w:val="24"/>
          <w:lang w:eastAsia="ru-RU"/>
        </w:rPr>
        <w:t>Арендодателя</w:t>
      </w:r>
      <w:r w:rsidRPr="00295F19">
        <w:rPr>
          <w:rFonts w:ascii="Times New Roman" w:eastAsia="Times New Roman" w:hAnsi="Times New Roman" w:cs="Times New Roman"/>
          <w:sz w:val="24"/>
          <w:szCs w:val="24"/>
          <w:lang w:eastAsia="ru-RU"/>
        </w:rPr>
        <w:t xml:space="preserve"> и привлечением уполномоченных служб.</w:t>
      </w:r>
    </w:p>
    <w:p w14:paraId="53FC0742"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06AF4AC4"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DD4083D" w14:textId="77777777" w:rsidR="00295F19" w:rsidRPr="00295F19" w:rsidRDefault="00295F19" w:rsidP="00295F19">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295F19">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1A4CC722"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295F19">
        <w:rPr>
          <w:rFonts w:ascii="Times New Roman" w:eastAsia="Times New Roman" w:hAnsi="Times New Roman" w:cs="Times New Roman"/>
          <w:b/>
          <w:bCs/>
          <w:i/>
          <w:iCs/>
          <w:sz w:val="24"/>
          <w:szCs w:val="24"/>
          <w:lang w:eastAsia="ru-RU"/>
        </w:rPr>
        <w:t>ПРОДЛЕНИЯ ДОГОВОРА</w:t>
      </w:r>
    </w:p>
    <w:p w14:paraId="0E8014F5"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62B0B7EB"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3" w:name="_Hlk161836158"/>
      <w:r w:rsidRPr="00295F19">
        <w:rPr>
          <w:rFonts w:ascii="Times New Roman" w:eastAsia="Times New Roman" w:hAnsi="Times New Roman" w:cs="Times New Roman"/>
          <w:sz w:val="24"/>
          <w:szCs w:val="24"/>
          <w:lang w:eastAsia="ru-RU"/>
        </w:rPr>
        <w:t xml:space="preserve">в соответствии с законодательством Российской Федерации </w:t>
      </w:r>
      <w:bookmarkEnd w:id="3"/>
      <w:r w:rsidRPr="00295F19">
        <w:rPr>
          <w:rFonts w:ascii="Times New Roman" w:eastAsia="Times New Roman" w:hAnsi="Times New Roman" w:cs="Times New Roman"/>
          <w:sz w:val="24"/>
          <w:szCs w:val="24"/>
          <w:lang w:eastAsia="ru-RU"/>
        </w:rPr>
        <w:t>и оформляются дополнительными соглашениями (кроме условий по п.2.1. Договора).</w:t>
      </w:r>
    </w:p>
    <w:p w14:paraId="308CA610"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1ECB78AD"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7EE1358C"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20D03E9D"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6FFEBF29"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в) </w:t>
      </w:r>
      <w:bookmarkStart w:id="4" w:name="_Hlk161836176"/>
      <w:r w:rsidRPr="00295F19">
        <w:rPr>
          <w:rFonts w:ascii="Times New Roman" w:eastAsia="Times New Roman" w:hAnsi="Times New Roman" w:cs="Times New Roman"/>
          <w:sz w:val="24"/>
          <w:szCs w:val="24"/>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w:t>
      </w:r>
      <w:r w:rsidRPr="00295F19">
        <w:rPr>
          <w:rFonts w:ascii="Times New Roman" w:eastAsia="Times New Roman" w:hAnsi="Times New Roman" w:cs="Times New Roman"/>
          <w:sz w:val="20"/>
          <w:szCs w:val="20"/>
          <w:lang w:eastAsia="ru-RU"/>
        </w:rPr>
        <w:t xml:space="preserve"> </w:t>
      </w:r>
      <w:r w:rsidRPr="00295F19">
        <w:rPr>
          <w:rFonts w:ascii="Times New Roman" w:eastAsia="Times New Roman" w:hAnsi="Times New Roman" w:cs="Times New Roman"/>
          <w:sz w:val="24"/>
          <w:szCs w:val="24"/>
          <w:lang w:eastAsia="ru-RU"/>
        </w:rPr>
        <w:t>в соответствии с законодательством Российской Федерации.</w:t>
      </w:r>
    </w:p>
    <w:bookmarkEnd w:id="4"/>
    <w:p w14:paraId="1AF87598"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48C3F8B2"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2128B283"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1550A02"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295F19">
        <w:rPr>
          <w:rFonts w:ascii="Times New Roman" w:eastAsia="Times New Roman" w:hAnsi="Times New Roman" w:cs="Times New Roman"/>
          <w:b/>
          <w:bCs/>
          <w:i/>
          <w:iCs/>
          <w:sz w:val="24"/>
          <w:szCs w:val="24"/>
          <w:lang w:eastAsia="ru-RU"/>
        </w:rPr>
        <w:t>7. СУБАРЕНДА</w:t>
      </w:r>
    </w:p>
    <w:p w14:paraId="266DADF8"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lang w:eastAsia="ru-RU"/>
        </w:rPr>
      </w:pPr>
    </w:p>
    <w:p w14:paraId="58B7C242"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7.1. Арендатор вправе </w:t>
      </w:r>
      <w:proofErr w:type="gramStart"/>
      <w:r w:rsidRPr="00295F19">
        <w:rPr>
          <w:rFonts w:ascii="Times New Roman" w:eastAsia="Times New Roman" w:hAnsi="Times New Roman" w:cs="Times New Roman"/>
          <w:sz w:val="24"/>
          <w:szCs w:val="24"/>
          <w:lang w:eastAsia="ru-RU"/>
        </w:rPr>
        <w:t>передать  арендуемый</w:t>
      </w:r>
      <w:proofErr w:type="gramEnd"/>
      <w:r w:rsidRPr="00295F19">
        <w:rPr>
          <w:rFonts w:ascii="Times New Roman" w:eastAsia="Times New Roman" w:hAnsi="Times New Roman" w:cs="Times New Roman"/>
          <w:sz w:val="24"/>
          <w:szCs w:val="24"/>
          <w:lang w:eastAsia="ru-RU"/>
        </w:rPr>
        <w:t xml:space="preserve"> Участок в субаренду при условии:</w:t>
      </w:r>
    </w:p>
    <w:p w14:paraId="1CA43C8A"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получения письменного согласия Арендодателя, если срок настоящего договора аренды не превышает пяти лет;</w:t>
      </w:r>
    </w:p>
    <w:p w14:paraId="63B33673"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b/>
          <w:bCs/>
          <w:sz w:val="24"/>
          <w:szCs w:val="24"/>
          <w:lang w:eastAsia="ru-RU"/>
        </w:rPr>
      </w:pPr>
      <w:r w:rsidRPr="00295F19">
        <w:rPr>
          <w:rFonts w:ascii="Times New Roman" w:eastAsia="Times New Roman" w:hAnsi="Times New Roman" w:cs="Times New Roman"/>
          <w:sz w:val="24"/>
          <w:szCs w:val="24"/>
          <w:lang w:eastAsia="ru-RU"/>
        </w:rPr>
        <w:t xml:space="preserve">- направления письменного уведомления Арендодателю, если срок настоящего договора составляет более пяти лет. </w:t>
      </w:r>
    </w:p>
    <w:p w14:paraId="6D3CBC15"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7.2. </w:t>
      </w:r>
      <w:r w:rsidRPr="00295F19">
        <w:rPr>
          <w:rFonts w:ascii="Times New Roman" w:eastAsia="Times New Roman" w:hAnsi="Times New Roman" w:cs="Times New Roman"/>
          <w:b/>
          <w:sz w:val="24"/>
          <w:szCs w:val="24"/>
          <w:lang w:eastAsia="ru-RU"/>
        </w:rPr>
        <w:t>Арендатор</w:t>
      </w:r>
      <w:r w:rsidRPr="00295F19">
        <w:rPr>
          <w:rFonts w:ascii="Times New Roman" w:eastAsia="Times New Roman" w:hAnsi="Times New Roman" w:cs="Times New Roman"/>
          <w:sz w:val="24"/>
          <w:szCs w:val="24"/>
          <w:lang w:eastAsia="ru-RU"/>
        </w:rPr>
        <w:t xml:space="preserve"> вправе сдавать в субаренду земельный участок при условии отсутствия у него задолженности по арендной плате.</w:t>
      </w:r>
    </w:p>
    <w:p w14:paraId="4E085775"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7.3. </w:t>
      </w:r>
      <w:r w:rsidRPr="00295F19">
        <w:rPr>
          <w:rFonts w:ascii="Times New Roman" w:eastAsia="Times New Roman" w:hAnsi="Times New Roman" w:cs="Times New Roman"/>
          <w:b/>
          <w:bCs/>
          <w:sz w:val="24"/>
          <w:szCs w:val="24"/>
          <w:lang w:eastAsia="ru-RU"/>
        </w:rPr>
        <w:t>Арендатор</w:t>
      </w:r>
      <w:r w:rsidRPr="00295F19">
        <w:rPr>
          <w:rFonts w:ascii="Times New Roman" w:eastAsia="Times New Roman" w:hAnsi="Times New Roman" w:cs="Times New Roman"/>
          <w:sz w:val="24"/>
          <w:szCs w:val="24"/>
          <w:lang w:eastAsia="ru-RU"/>
        </w:rPr>
        <w:t xml:space="preserve"> уведомляет Арендодателя о заключении договора субаренды с указанием данных лица, с которым заключен договор субаренды.</w:t>
      </w:r>
    </w:p>
    <w:p w14:paraId="310FF7A6"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14:paraId="4C9C7478"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7.5. </w:t>
      </w:r>
      <w:r w:rsidRPr="00295F19">
        <w:rPr>
          <w:rFonts w:ascii="Times New Roman" w:eastAsia="Times New Roman" w:hAnsi="Times New Roman" w:cs="Times New Roman"/>
          <w:b/>
          <w:bCs/>
          <w:sz w:val="24"/>
          <w:szCs w:val="24"/>
          <w:lang w:eastAsia="ru-RU"/>
        </w:rPr>
        <w:t xml:space="preserve">Арендатор </w:t>
      </w:r>
      <w:r w:rsidRPr="00295F19">
        <w:rPr>
          <w:rFonts w:ascii="Times New Roman" w:eastAsia="Times New Roman" w:hAnsi="Times New Roman" w:cs="Times New Roman"/>
          <w:sz w:val="24"/>
          <w:szCs w:val="24"/>
          <w:lang w:eastAsia="ru-RU"/>
        </w:rPr>
        <w:t xml:space="preserve">обязан письменно уведомить </w:t>
      </w:r>
      <w:r w:rsidRPr="00295F19">
        <w:rPr>
          <w:rFonts w:ascii="Times New Roman" w:eastAsia="Times New Roman" w:hAnsi="Times New Roman" w:cs="Times New Roman"/>
          <w:b/>
          <w:bCs/>
          <w:sz w:val="24"/>
          <w:szCs w:val="24"/>
          <w:lang w:eastAsia="ru-RU"/>
        </w:rPr>
        <w:t xml:space="preserve">Арендодателя </w:t>
      </w:r>
      <w:r w:rsidRPr="00295F19">
        <w:rPr>
          <w:rFonts w:ascii="Times New Roman" w:eastAsia="Times New Roman" w:hAnsi="Times New Roman" w:cs="Times New Roman"/>
          <w:sz w:val="24"/>
          <w:szCs w:val="24"/>
          <w:lang w:eastAsia="ru-RU"/>
        </w:rPr>
        <w:t>о досрочном расторжении Договора субаренды в пятидневный срок.</w:t>
      </w:r>
    </w:p>
    <w:p w14:paraId="292CFF47"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14:paraId="3E4A1EE9"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3C909B80"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12AA4296"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295F19">
        <w:rPr>
          <w:rFonts w:ascii="Times New Roman" w:eastAsia="Times New Roman" w:hAnsi="Times New Roman" w:cs="Times New Roman"/>
          <w:b/>
          <w:bCs/>
          <w:i/>
          <w:iCs/>
          <w:sz w:val="24"/>
          <w:szCs w:val="24"/>
          <w:lang w:eastAsia="ru-RU"/>
        </w:rPr>
        <w:t>8. ОСОБЫЕ УСЛОВИЯ</w:t>
      </w:r>
    </w:p>
    <w:p w14:paraId="28C93A1A"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4AC6C778"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46DF2022"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8E09483"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295F19">
        <w:rPr>
          <w:rFonts w:ascii="Times New Roman" w:eastAsia="Times New Roman" w:hAnsi="Times New Roman" w:cs="Times New Roman"/>
          <w:b/>
          <w:bCs/>
          <w:i/>
          <w:iCs/>
          <w:sz w:val="24"/>
          <w:szCs w:val="24"/>
          <w:lang w:eastAsia="ru-RU"/>
        </w:rPr>
        <w:t>9. ДОПОЛНИТЕЛЬНЫЕ УСЛОВИЯ</w:t>
      </w:r>
    </w:p>
    <w:p w14:paraId="5AAE4F76"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6C2B5508"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295F19">
        <w:rPr>
          <w:rFonts w:ascii="Times New Roman" w:eastAsia="Times New Roman" w:hAnsi="Times New Roman" w:cs="Times New Roman"/>
          <w:b/>
          <w:bCs/>
          <w:sz w:val="24"/>
          <w:szCs w:val="24"/>
          <w:lang w:eastAsia="ru-RU"/>
        </w:rPr>
        <w:t xml:space="preserve">Арендодателя </w:t>
      </w:r>
      <w:r w:rsidRPr="00295F19">
        <w:rPr>
          <w:rFonts w:ascii="Times New Roman" w:eastAsia="Times New Roman" w:hAnsi="Times New Roman" w:cs="Times New Roman"/>
          <w:sz w:val="24"/>
          <w:szCs w:val="24"/>
          <w:lang w:eastAsia="ru-RU"/>
        </w:rPr>
        <w:t>по настоящему Договору.</w:t>
      </w:r>
    </w:p>
    <w:p w14:paraId="5569F4B6"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5CDDDE08"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469BB2AC" w14:textId="77777777" w:rsidR="00295F19" w:rsidRPr="00295F19" w:rsidRDefault="00295F19" w:rsidP="00295F19">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295F19">
        <w:rPr>
          <w:rFonts w:ascii="Times New Roman" w:eastAsia="Times New Roman" w:hAnsi="Times New Roman" w:cs="Times New Roman"/>
          <w:sz w:val="24"/>
          <w:szCs w:val="24"/>
          <w:lang w:val="x-none" w:eastAsia="x-none"/>
        </w:rPr>
        <w:tab/>
      </w:r>
      <w:r w:rsidRPr="00295F19">
        <w:rPr>
          <w:rFonts w:ascii="Times New Roman" w:eastAsia="Times New Roman" w:hAnsi="Times New Roman" w:cs="Times New Roman"/>
          <w:sz w:val="24"/>
          <w:szCs w:val="24"/>
          <w:lang w:eastAsia="x-none"/>
        </w:rPr>
        <w:t>9</w:t>
      </w:r>
      <w:r w:rsidRPr="00295F19">
        <w:rPr>
          <w:rFonts w:ascii="Times New Roman" w:eastAsia="Times New Roman" w:hAnsi="Times New Roman" w:cs="Times New Roman"/>
          <w:sz w:val="24"/>
          <w:szCs w:val="24"/>
          <w:lang w:val="x-none" w:eastAsia="x-none"/>
        </w:rPr>
        <w:t xml:space="preserve">.4. Настоящий Договор составлен в </w:t>
      </w:r>
      <w:r w:rsidRPr="00295F19">
        <w:rPr>
          <w:rFonts w:ascii="Times New Roman" w:eastAsia="Times New Roman" w:hAnsi="Times New Roman" w:cs="Times New Roman"/>
          <w:sz w:val="24"/>
          <w:szCs w:val="24"/>
          <w:lang w:eastAsia="x-none"/>
        </w:rPr>
        <w:t>2</w:t>
      </w:r>
      <w:r w:rsidRPr="00295F19">
        <w:rPr>
          <w:rFonts w:ascii="Times New Roman" w:eastAsia="Times New Roman" w:hAnsi="Times New Roman" w:cs="Times New Roman"/>
          <w:sz w:val="24"/>
          <w:szCs w:val="24"/>
          <w:lang w:val="x-none" w:eastAsia="x-none"/>
        </w:rPr>
        <w:t xml:space="preserve">-х </w:t>
      </w:r>
      <w:proofErr w:type="gramStart"/>
      <w:r w:rsidRPr="00295F19">
        <w:rPr>
          <w:rFonts w:ascii="Times New Roman" w:eastAsia="Times New Roman" w:hAnsi="Times New Roman" w:cs="Times New Roman"/>
          <w:sz w:val="24"/>
          <w:szCs w:val="24"/>
          <w:lang w:val="x-none" w:eastAsia="x-none"/>
        </w:rPr>
        <w:t>экземплярах</w:t>
      </w:r>
      <w:proofErr w:type="gramEnd"/>
      <w:r w:rsidRPr="00295F19">
        <w:rPr>
          <w:rFonts w:ascii="Times New Roman" w:eastAsia="Times New Roman" w:hAnsi="Times New Roman" w:cs="Times New Roman"/>
          <w:sz w:val="24"/>
          <w:szCs w:val="24"/>
          <w:lang w:val="x-none" w:eastAsia="x-none"/>
        </w:rPr>
        <w:t xml:space="preserve"> имеющих равную юридическую силу.</w:t>
      </w:r>
    </w:p>
    <w:p w14:paraId="5E223B30"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295F19">
        <w:rPr>
          <w:rFonts w:ascii="Times New Roman" w:eastAsia="Times New Roman" w:hAnsi="Times New Roman" w:cs="Times New Roman"/>
          <w:b/>
          <w:bCs/>
          <w:i/>
          <w:iCs/>
          <w:sz w:val="24"/>
          <w:szCs w:val="24"/>
          <w:lang w:eastAsia="ru-RU"/>
        </w:rPr>
        <w:t>10. ПРИЛОЖЕНИЯ</w:t>
      </w:r>
    </w:p>
    <w:p w14:paraId="62457DF2" w14:textId="77777777" w:rsidR="00295F19" w:rsidRPr="00295F19" w:rsidRDefault="00295F19" w:rsidP="00295F19">
      <w:pPr>
        <w:suppressAutoHyphens/>
        <w:autoSpaceDE w:val="0"/>
        <w:autoSpaceDN w:val="0"/>
        <w:spacing w:after="0" w:line="240" w:lineRule="auto"/>
        <w:rPr>
          <w:rFonts w:ascii="Times New Roman" w:eastAsia="Times New Roman" w:hAnsi="Times New Roman" w:cs="Times New Roman"/>
          <w:sz w:val="24"/>
          <w:szCs w:val="24"/>
          <w:lang w:eastAsia="ru-RU"/>
        </w:rPr>
      </w:pPr>
    </w:p>
    <w:p w14:paraId="1EFDA121" w14:textId="77777777" w:rsidR="00295F19" w:rsidRPr="00295F19" w:rsidRDefault="00295F19" w:rsidP="00295F19">
      <w:pPr>
        <w:suppressAutoHyphens/>
        <w:autoSpaceDE w:val="0"/>
        <w:autoSpaceDN w:val="0"/>
        <w:spacing w:after="0" w:line="240" w:lineRule="auto"/>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031B3E44" w14:textId="77777777" w:rsidR="00295F19" w:rsidRPr="00295F19" w:rsidRDefault="00295F19" w:rsidP="00295F19">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Акт приема-передачи земельного участка.</w:t>
      </w:r>
    </w:p>
    <w:p w14:paraId="473070EC" w14:textId="77777777" w:rsidR="00295F19" w:rsidRPr="00295F19" w:rsidRDefault="00295F19" w:rsidP="00295F19">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lastRenderedPageBreak/>
        <w:t>Расчет арендной платы.</w:t>
      </w:r>
    </w:p>
    <w:p w14:paraId="2868ECBF"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C4F3227" w14:textId="77777777" w:rsidR="00295F19" w:rsidRPr="00295F19" w:rsidRDefault="00295F19" w:rsidP="00295F19">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295F19">
        <w:rPr>
          <w:rFonts w:ascii="Times New Roman" w:eastAsia="Times New Roman" w:hAnsi="Times New Roman" w:cs="Times New Roman"/>
          <w:b/>
          <w:bCs/>
          <w:i/>
          <w:iCs/>
          <w:sz w:val="24"/>
          <w:szCs w:val="24"/>
          <w:lang w:eastAsia="x-none"/>
        </w:rPr>
        <w:t xml:space="preserve">11. </w:t>
      </w:r>
      <w:r w:rsidRPr="00295F19">
        <w:rPr>
          <w:rFonts w:ascii="Times New Roman" w:eastAsia="Times New Roman" w:hAnsi="Times New Roman" w:cs="Times New Roman"/>
          <w:b/>
          <w:bCs/>
          <w:i/>
          <w:iCs/>
          <w:sz w:val="24"/>
          <w:szCs w:val="24"/>
          <w:lang w:val="x-none" w:eastAsia="x-none"/>
        </w:rPr>
        <w:t>АДРЕСА</w:t>
      </w:r>
      <w:r w:rsidRPr="00295F19">
        <w:rPr>
          <w:rFonts w:ascii="Times New Roman" w:eastAsia="Times New Roman" w:hAnsi="Times New Roman" w:cs="Times New Roman"/>
          <w:b/>
          <w:bCs/>
          <w:i/>
          <w:iCs/>
          <w:sz w:val="24"/>
          <w:szCs w:val="24"/>
          <w:lang w:eastAsia="x-none"/>
        </w:rPr>
        <w:t xml:space="preserve"> </w:t>
      </w:r>
      <w:r w:rsidRPr="00295F19">
        <w:rPr>
          <w:rFonts w:ascii="Times New Roman" w:eastAsia="Times New Roman" w:hAnsi="Times New Roman" w:cs="Times New Roman"/>
          <w:b/>
          <w:bCs/>
          <w:i/>
          <w:iCs/>
          <w:sz w:val="24"/>
          <w:szCs w:val="24"/>
          <w:lang w:val="x-none" w:eastAsia="x-none"/>
        </w:rPr>
        <w:t>И РЕКВИ</w:t>
      </w:r>
      <w:bookmarkStart w:id="5" w:name="_GoBack"/>
      <w:bookmarkEnd w:id="5"/>
      <w:r w:rsidRPr="00295F19">
        <w:rPr>
          <w:rFonts w:ascii="Times New Roman" w:eastAsia="Times New Roman" w:hAnsi="Times New Roman" w:cs="Times New Roman"/>
          <w:b/>
          <w:bCs/>
          <w:i/>
          <w:iCs/>
          <w:sz w:val="24"/>
          <w:szCs w:val="24"/>
          <w:lang w:val="x-none" w:eastAsia="x-none"/>
        </w:rPr>
        <w:t>ЗИТЫ СТОРОН</w:t>
      </w:r>
    </w:p>
    <w:p w14:paraId="6543E90B" w14:textId="77777777" w:rsidR="00295F19" w:rsidRPr="00295F19" w:rsidRDefault="00295F19" w:rsidP="00295F19">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795033E4" w14:textId="793464B9" w:rsidR="00295F19" w:rsidRPr="00295F19" w:rsidRDefault="00295F19" w:rsidP="00295F19">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295F1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66ECADD" wp14:editId="398688A1">
                <wp:simplePos x="0" y="0"/>
                <wp:positionH relativeFrom="column">
                  <wp:posOffset>80645</wp:posOffset>
                </wp:positionH>
                <wp:positionV relativeFrom="paragraph">
                  <wp:posOffset>26035</wp:posOffset>
                </wp:positionV>
                <wp:extent cx="2762250" cy="2202180"/>
                <wp:effectExtent l="0" t="0" r="0" b="6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CDD6F" w14:textId="77777777" w:rsidR="00295F19" w:rsidRPr="00295F19" w:rsidRDefault="00295F19" w:rsidP="00295F19">
                            <w:pPr>
                              <w:spacing w:after="0" w:line="240" w:lineRule="auto"/>
                              <w:rPr>
                                <w:rFonts w:ascii="Times New Roman" w:hAnsi="Times New Roman" w:cs="Times New Roman"/>
                              </w:rPr>
                            </w:pPr>
                            <w:r w:rsidRPr="00295F19">
                              <w:rPr>
                                <w:rFonts w:ascii="Times New Roman" w:hAnsi="Times New Roman" w:cs="Times New Roman"/>
                              </w:rPr>
                              <w:t>Арендодатель:</w:t>
                            </w:r>
                          </w:p>
                          <w:p w14:paraId="0797967D" w14:textId="77777777" w:rsidR="00295F19" w:rsidRPr="00295F19" w:rsidRDefault="00295F19" w:rsidP="00295F19">
                            <w:pPr>
                              <w:pStyle w:val="a6"/>
                              <w:spacing w:after="0"/>
                              <w:ind w:left="0"/>
                              <w:rPr>
                                <w:sz w:val="22"/>
                                <w:szCs w:val="22"/>
                              </w:rPr>
                            </w:pPr>
                          </w:p>
                          <w:p w14:paraId="5D74DE80" w14:textId="77777777" w:rsidR="00295F19" w:rsidRPr="00295F19" w:rsidRDefault="00295F19" w:rsidP="00295F19">
                            <w:pPr>
                              <w:spacing w:after="0" w:line="240" w:lineRule="auto"/>
                              <w:rPr>
                                <w:rFonts w:ascii="Times New Roman" w:hAnsi="Times New Roman" w:cs="Times New Roman"/>
                                <w:lang w:eastAsia="x-none"/>
                              </w:rPr>
                            </w:pPr>
                            <w:r w:rsidRPr="00295F19">
                              <w:rPr>
                                <w:rFonts w:ascii="Times New Roman" w:hAnsi="Times New Roman" w:cs="Times New Roman"/>
                                <w:lang w:val="x-none" w:eastAsia="x-none"/>
                              </w:rPr>
                              <w:t>Комитет</w:t>
                            </w:r>
                          </w:p>
                          <w:p w14:paraId="6788AAF7" w14:textId="77777777" w:rsidR="00295F19" w:rsidRPr="00295F19" w:rsidRDefault="00295F19" w:rsidP="00295F19">
                            <w:pPr>
                              <w:spacing w:after="0" w:line="240" w:lineRule="auto"/>
                              <w:rPr>
                                <w:rFonts w:ascii="Times New Roman" w:hAnsi="Times New Roman" w:cs="Times New Roman"/>
                                <w:lang w:val="x-none" w:eastAsia="x-none"/>
                              </w:rPr>
                            </w:pPr>
                            <w:r w:rsidRPr="00295F19">
                              <w:rPr>
                                <w:rFonts w:ascii="Times New Roman" w:hAnsi="Times New Roman" w:cs="Times New Roman"/>
                                <w:lang w:val="x-none" w:eastAsia="x-none"/>
                              </w:rPr>
                              <w:t>имущественных отношений</w:t>
                            </w:r>
                          </w:p>
                          <w:p w14:paraId="0113B71A" w14:textId="77777777" w:rsidR="00295F19" w:rsidRPr="00295F19" w:rsidRDefault="00295F19" w:rsidP="00295F19">
                            <w:pPr>
                              <w:spacing w:after="0" w:line="240" w:lineRule="auto"/>
                              <w:rPr>
                                <w:rFonts w:ascii="Times New Roman" w:hAnsi="Times New Roman" w:cs="Times New Roman"/>
                                <w:lang w:val="x-none" w:eastAsia="x-none"/>
                              </w:rPr>
                            </w:pPr>
                            <w:r w:rsidRPr="00295F19">
                              <w:rPr>
                                <w:rFonts w:ascii="Times New Roman" w:hAnsi="Times New Roman" w:cs="Times New Roman"/>
                                <w:lang w:val="x-none" w:eastAsia="x-none"/>
                              </w:rPr>
                              <w:t>администрации Пермского</w:t>
                            </w:r>
                          </w:p>
                          <w:p w14:paraId="6C640D1A" w14:textId="77777777" w:rsidR="00295F19" w:rsidRPr="00295F19" w:rsidRDefault="00295F19" w:rsidP="00295F19">
                            <w:pPr>
                              <w:spacing w:after="0" w:line="240" w:lineRule="auto"/>
                              <w:rPr>
                                <w:rFonts w:ascii="Times New Roman" w:hAnsi="Times New Roman" w:cs="Times New Roman"/>
                                <w:lang w:eastAsia="x-none"/>
                              </w:rPr>
                            </w:pPr>
                            <w:r w:rsidRPr="00295F19">
                              <w:rPr>
                                <w:rFonts w:ascii="Times New Roman" w:hAnsi="Times New Roman" w:cs="Times New Roman"/>
                                <w:lang w:val="x-none" w:eastAsia="x-none"/>
                              </w:rPr>
                              <w:t xml:space="preserve">муниципального </w:t>
                            </w:r>
                            <w:r w:rsidRPr="00295F19">
                              <w:rPr>
                                <w:rFonts w:ascii="Times New Roman" w:hAnsi="Times New Roman" w:cs="Times New Roman"/>
                                <w:lang w:eastAsia="x-none"/>
                              </w:rPr>
                              <w:t>округа</w:t>
                            </w:r>
                          </w:p>
                          <w:p w14:paraId="5557822D" w14:textId="77777777" w:rsidR="00295F19" w:rsidRPr="00295F19" w:rsidRDefault="00295F19" w:rsidP="00295F19">
                            <w:pPr>
                              <w:spacing w:after="0" w:line="240" w:lineRule="auto"/>
                              <w:rPr>
                                <w:rFonts w:ascii="Times New Roman" w:hAnsi="Times New Roman" w:cs="Times New Roman"/>
                                <w:lang w:eastAsia="x-none"/>
                              </w:rPr>
                            </w:pPr>
                            <w:r w:rsidRPr="00295F19">
                              <w:rPr>
                                <w:rFonts w:ascii="Times New Roman" w:hAnsi="Times New Roman" w:cs="Times New Roman"/>
                                <w:lang w:val="x-none" w:eastAsia="x-none"/>
                              </w:rPr>
                              <w:t>г. Пермь, ул. Верхне</w:t>
                            </w:r>
                            <w:r w:rsidRPr="00295F19">
                              <w:rPr>
                                <w:rFonts w:ascii="Times New Roman" w:hAnsi="Times New Roman" w:cs="Times New Roman"/>
                                <w:lang w:eastAsia="x-none"/>
                              </w:rPr>
                              <w:t>-М</w:t>
                            </w:r>
                            <w:proofErr w:type="spellStart"/>
                            <w:r w:rsidRPr="00295F19">
                              <w:rPr>
                                <w:rFonts w:ascii="Times New Roman" w:hAnsi="Times New Roman" w:cs="Times New Roman"/>
                                <w:lang w:val="x-none" w:eastAsia="x-none"/>
                              </w:rPr>
                              <w:t>уллинская</w:t>
                            </w:r>
                            <w:proofErr w:type="spellEnd"/>
                            <w:r w:rsidRPr="00295F19">
                              <w:rPr>
                                <w:rFonts w:ascii="Times New Roman" w:hAnsi="Times New Roman" w:cs="Times New Roman"/>
                                <w:lang w:val="x-none" w:eastAsia="x-none"/>
                              </w:rPr>
                              <w:t>, 7</w:t>
                            </w:r>
                            <w:r w:rsidRPr="00295F19">
                              <w:rPr>
                                <w:rFonts w:ascii="Times New Roman" w:hAnsi="Times New Roman" w:cs="Times New Roman"/>
                                <w:lang w:eastAsia="x-none"/>
                              </w:rPr>
                              <w:t>4А</w:t>
                            </w:r>
                          </w:p>
                          <w:p w14:paraId="1929D4BD" w14:textId="77777777" w:rsidR="00295F19" w:rsidRPr="00295F19" w:rsidRDefault="00295F19" w:rsidP="00295F19">
                            <w:pPr>
                              <w:spacing w:after="0" w:line="240" w:lineRule="auto"/>
                              <w:rPr>
                                <w:rFonts w:ascii="Times New Roman" w:hAnsi="Times New Roman" w:cs="Times New Roman"/>
                                <w:lang w:eastAsia="x-none"/>
                              </w:rPr>
                            </w:pPr>
                            <w:r w:rsidRPr="00295F19">
                              <w:rPr>
                                <w:rFonts w:ascii="Times New Roman" w:hAnsi="Times New Roman" w:cs="Times New Roman"/>
                                <w:lang w:val="x-none" w:eastAsia="x-none"/>
                              </w:rPr>
                              <w:t>ИНН 5948</w:t>
                            </w:r>
                            <w:r w:rsidRPr="00295F19">
                              <w:rPr>
                                <w:rFonts w:ascii="Times New Roman" w:hAnsi="Times New Roman" w:cs="Times New Roman"/>
                                <w:lang w:eastAsia="x-none"/>
                              </w:rPr>
                              <w:t>066481</w:t>
                            </w:r>
                            <w:r w:rsidRPr="00295F19">
                              <w:rPr>
                                <w:rFonts w:ascii="Times New Roman" w:hAnsi="Times New Roman" w:cs="Times New Roman"/>
                                <w:lang w:val="x-none" w:eastAsia="x-none"/>
                              </w:rPr>
                              <w:t xml:space="preserve"> КПП </w:t>
                            </w:r>
                            <w:r w:rsidRPr="00295F19">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ECADD"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0B0CDD6F" w14:textId="77777777" w:rsidR="00295F19" w:rsidRPr="00295F19" w:rsidRDefault="00295F19" w:rsidP="00295F19">
                      <w:pPr>
                        <w:spacing w:after="0" w:line="240" w:lineRule="auto"/>
                        <w:rPr>
                          <w:rFonts w:ascii="Times New Roman" w:hAnsi="Times New Roman" w:cs="Times New Roman"/>
                        </w:rPr>
                      </w:pPr>
                      <w:r w:rsidRPr="00295F19">
                        <w:rPr>
                          <w:rFonts w:ascii="Times New Roman" w:hAnsi="Times New Roman" w:cs="Times New Roman"/>
                        </w:rPr>
                        <w:t>Арендодатель:</w:t>
                      </w:r>
                    </w:p>
                    <w:p w14:paraId="0797967D" w14:textId="77777777" w:rsidR="00295F19" w:rsidRPr="00295F19" w:rsidRDefault="00295F19" w:rsidP="00295F19">
                      <w:pPr>
                        <w:pStyle w:val="a6"/>
                        <w:spacing w:after="0"/>
                        <w:ind w:left="0"/>
                        <w:rPr>
                          <w:sz w:val="22"/>
                          <w:szCs w:val="22"/>
                        </w:rPr>
                      </w:pPr>
                    </w:p>
                    <w:p w14:paraId="5D74DE80" w14:textId="77777777" w:rsidR="00295F19" w:rsidRPr="00295F19" w:rsidRDefault="00295F19" w:rsidP="00295F19">
                      <w:pPr>
                        <w:spacing w:after="0" w:line="240" w:lineRule="auto"/>
                        <w:rPr>
                          <w:rFonts w:ascii="Times New Roman" w:hAnsi="Times New Roman" w:cs="Times New Roman"/>
                          <w:lang w:eastAsia="x-none"/>
                        </w:rPr>
                      </w:pPr>
                      <w:r w:rsidRPr="00295F19">
                        <w:rPr>
                          <w:rFonts w:ascii="Times New Roman" w:hAnsi="Times New Roman" w:cs="Times New Roman"/>
                          <w:lang w:val="x-none" w:eastAsia="x-none"/>
                        </w:rPr>
                        <w:t>Комитет</w:t>
                      </w:r>
                    </w:p>
                    <w:p w14:paraId="6788AAF7" w14:textId="77777777" w:rsidR="00295F19" w:rsidRPr="00295F19" w:rsidRDefault="00295F19" w:rsidP="00295F19">
                      <w:pPr>
                        <w:spacing w:after="0" w:line="240" w:lineRule="auto"/>
                        <w:rPr>
                          <w:rFonts w:ascii="Times New Roman" w:hAnsi="Times New Roman" w:cs="Times New Roman"/>
                          <w:lang w:val="x-none" w:eastAsia="x-none"/>
                        </w:rPr>
                      </w:pPr>
                      <w:r w:rsidRPr="00295F19">
                        <w:rPr>
                          <w:rFonts w:ascii="Times New Roman" w:hAnsi="Times New Roman" w:cs="Times New Roman"/>
                          <w:lang w:val="x-none" w:eastAsia="x-none"/>
                        </w:rPr>
                        <w:t>имущественных отношений</w:t>
                      </w:r>
                    </w:p>
                    <w:p w14:paraId="0113B71A" w14:textId="77777777" w:rsidR="00295F19" w:rsidRPr="00295F19" w:rsidRDefault="00295F19" w:rsidP="00295F19">
                      <w:pPr>
                        <w:spacing w:after="0" w:line="240" w:lineRule="auto"/>
                        <w:rPr>
                          <w:rFonts w:ascii="Times New Roman" w:hAnsi="Times New Roman" w:cs="Times New Roman"/>
                          <w:lang w:val="x-none" w:eastAsia="x-none"/>
                        </w:rPr>
                      </w:pPr>
                      <w:r w:rsidRPr="00295F19">
                        <w:rPr>
                          <w:rFonts w:ascii="Times New Roman" w:hAnsi="Times New Roman" w:cs="Times New Roman"/>
                          <w:lang w:val="x-none" w:eastAsia="x-none"/>
                        </w:rPr>
                        <w:t>администрации Пермского</w:t>
                      </w:r>
                    </w:p>
                    <w:p w14:paraId="6C640D1A" w14:textId="77777777" w:rsidR="00295F19" w:rsidRPr="00295F19" w:rsidRDefault="00295F19" w:rsidP="00295F19">
                      <w:pPr>
                        <w:spacing w:after="0" w:line="240" w:lineRule="auto"/>
                        <w:rPr>
                          <w:rFonts w:ascii="Times New Roman" w:hAnsi="Times New Roman" w:cs="Times New Roman"/>
                          <w:lang w:eastAsia="x-none"/>
                        </w:rPr>
                      </w:pPr>
                      <w:r w:rsidRPr="00295F19">
                        <w:rPr>
                          <w:rFonts w:ascii="Times New Roman" w:hAnsi="Times New Roman" w:cs="Times New Roman"/>
                          <w:lang w:val="x-none" w:eastAsia="x-none"/>
                        </w:rPr>
                        <w:t xml:space="preserve">муниципального </w:t>
                      </w:r>
                      <w:r w:rsidRPr="00295F19">
                        <w:rPr>
                          <w:rFonts w:ascii="Times New Roman" w:hAnsi="Times New Roman" w:cs="Times New Roman"/>
                          <w:lang w:eastAsia="x-none"/>
                        </w:rPr>
                        <w:t>округа</w:t>
                      </w:r>
                    </w:p>
                    <w:p w14:paraId="5557822D" w14:textId="77777777" w:rsidR="00295F19" w:rsidRPr="00295F19" w:rsidRDefault="00295F19" w:rsidP="00295F19">
                      <w:pPr>
                        <w:spacing w:after="0" w:line="240" w:lineRule="auto"/>
                        <w:rPr>
                          <w:rFonts w:ascii="Times New Roman" w:hAnsi="Times New Roman" w:cs="Times New Roman"/>
                          <w:lang w:eastAsia="x-none"/>
                        </w:rPr>
                      </w:pPr>
                      <w:r w:rsidRPr="00295F19">
                        <w:rPr>
                          <w:rFonts w:ascii="Times New Roman" w:hAnsi="Times New Roman" w:cs="Times New Roman"/>
                          <w:lang w:val="x-none" w:eastAsia="x-none"/>
                        </w:rPr>
                        <w:t>г. Пермь, ул. Верхне</w:t>
                      </w:r>
                      <w:r w:rsidRPr="00295F19">
                        <w:rPr>
                          <w:rFonts w:ascii="Times New Roman" w:hAnsi="Times New Roman" w:cs="Times New Roman"/>
                          <w:lang w:eastAsia="x-none"/>
                        </w:rPr>
                        <w:t>-М</w:t>
                      </w:r>
                      <w:proofErr w:type="spellStart"/>
                      <w:r w:rsidRPr="00295F19">
                        <w:rPr>
                          <w:rFonts w:ascii="Times New Roman" w:hAnsi="Times New Roman" w:cs="Times New Roman"/>
                          <w:lang w:val="x-none" w:eastAsia="x-none"/>
                        </w:rPr>
                        <w:t>уллинская</w:t>
                      </w:r>
                      <w:proofErr w:type="spellEnd"/>
                      <w:r w:rsidRPr="00295F19">
                        <w:rPr>
                          <w:rFonts w:ascii="Times New Roman" w:hAnsi="Times New Roman" w:cs="Times New Roman"/>
                          <w:lang w:val="x-none" w:eastAsia="x-none"/>
                        </w:rPr>
                        <w:t>, 7</w:t>
                      </w:r>
                      <w:r w:rsidRPr="00295F19">
                        <w:rPr>
                          <w:rFonts w:ascii="Times New Roman" w:hAnsi="Times New Roman" w:cs="Times New Roman"/>
                          <w:lang w:eastAsia="x-none"/>
                        </w:rPr>
                        <w:t>4А</w:t>
                      </w:r>
                    </w:p>
                    <w:p w14:paraId="1929D4BD" w14:textId="77777777" w:rsidR="00295F19" w:rsidRPr="00295F19" w:rsidRDefault="00295F19" w:rsidP="00295F19">
                      <w:pPr>
                        <w:spacing w:after="0" w:line="240" w:lineRule="auto"/>
                        <w:rPr>
                          <w:rFonts w:ascii="Times New Roman" w:hAnsi="Times New Roman" w:cs="Times New Roman"/>
                          <w:lang w:eastAsia="x-none"/>
                        </w:rPr>
                      </w:pPr>
                      <w:r w:rsidRPr="00295F19">
                        <w:rPr>
                          <w:rFonts w:ascii="Times New Roman" w:hAnsi="Times New Roman" w:cs="Times New Roman"/>
                          <w:lang w:val="x-none" w:eastAsia="x-none"/>
                        </w:rPr>
                        <w:t>ИНН 5948</w:t>
                      </w:r>
                      <w:r w:rsidRPr="00295F19">
                        <w:rPr>
                          <w:rFonts w:ascii="Times New Roman" w:hAnsi="Times New Roman" w:cs="Times New Roman"/>
                          <w:lang w:eastAsia="x-none"/>
                        </w:rPr>
                        <w:t>066481</w:t>
                      </w:r>
                      <w:r w:rsidRPr="00295F19">
                        <w:rPr>
                          <w:rFonts w:ascii="Times New Roman" w:hAnsi="Times New Roman" w:cs="Times New Roman"/>
                          <w:lang w:val="x-none" w:eastAsia="x-none"/>
                        </w:rPr>
                        <w:t xml:space="preserve"> КПП </w:t>
                      </w:r>
                      <w:r w:rsidRPr="00295F19">
                        <w:rPr>
                          <w:rFonts w:ascii="Times New Roman" w:hAnsi="Times New Roman" w:cs="Times New Roman"/>
                          <w:lang w:eastAsia="x-none"/>
                        </w:rPr>
                        <w:t>594801001</w:t>
                      </w:r>
                    </w:p>
                  </w:txbxContent>
                </v:textbox>
              </v:shape>
            </w:pict>
          </mc:Fallback>
        </mc:AlternateContent>
      </w:r>
      <w:r w:rsidRPr="00295F19">
        <w:rPr>
          <w:rFonts w:ascii="Times New Roman" w:eastAsia="Times New Roman" w:hAnsi="Times New Roman" w:cs="Times New Roman"/>
          <w:b/>
          <w:bCs/>
          <w:color w:val="800000"/>
          <w:sz w:val="24"/>
          <w:szCs w:val="24"/>
          <w:lang w:val="x-none" w:eastAsia="x-none"/>
        </w:rPr>
        <w:t xml:space="preserve">                                                                                                </w:t>
      </w:r>
      <w:r w:rsidRPr="00295F19">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295F19" w:rsidRPr="00295F19" w14:paraId="4CD4FC68" w14:textId="77777777" w:rsidTr="00970F06">
        <w:tblPrEx>
          <w:tblCellMar>
            <w:top w:w="0" w:type="dxa"/>
            <w:bottom w:w="0" w:type="dxa"/>
          </w:tblCellMar>
        </w:tblPrEx>
        <w:trPr>
          <w:trHeight w:val="1614"/>
        </w:trPr>
        <w:tc>
          <w:tcPr>
            <w:tcW w:w="5266" w:type="dxa"/>
            <w:tcBorders>
              <w:top w:val="nil"/>
              <w:left w:val="nil"/>
              <w:bottom w:val="nil"/>
              <w:right w:val="nil"/>
            </w:tcBorders>
          </w:tcPr>
          <w:p w14:paraId="14E3BD6C" w14:textId="77777777" w:rsidR="00295F19" w:rsidRPr="00295F19" w:rsidRDefault="00295F19" w:rsidP="00295F19">
            <w:pPr>
              <w:suppressAutoHyphens/>
              <w:autoSpaceDE w:val="0"/>
              <w:autoSpaceDN w:val="0"/>
              <w:spacing w:after="0" w:line="240" w:lineRule="auto"/>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                                                                                                 </w:t>
            </w:r>
            <w:r w:rsidRPr="00295F19">
              <w:rPr>
                <w:rFonts w:ascii="Times New Roman" w:eastAsia="Times New Roman" w:hAnsi="Times New Roman" w:cs="Times New Roman"/>
                <w:color w:val="800000"/>
                <w:sz w:val="24"/>
                <w:szCs w:val="24"/>
                <w:lang w:eastAsia="ru-RU"/>
              </w:rPr>
              <w:t xml:space="preserve">                                                                                                 </w:t>
            </w:r>
            <w:r w:rsidRPr="00295F19">
              <w:rPr>
                <w:rFonts w:ascii="Times New Roman" w:eastAsia="Times New Roman" w:hAnsi="Times New Roman" w:cs="Times New Roman"/>
                <w:sz w:val="24"/>
                <w:szCs w:val="24"/>
                <w:lang w:eastAsia="ru-RU"/>
              </w:rPr>
              <w:t>_____________________________</w:t>
            </w:r>
          </w:p>
          <w:p w14:paraId="7FE69AFE" w14:textId="77777777" w:rsidR="00295F19" w:rsidRPr="00295F19" w:rsidRDefault="00295F19" w:rsidP="00295F19">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21E3FE9F" w14:textId="77777777" w:rsidR="00295F19" w:rsidRPr="00295F19" w:rsidRDefault="00295F19" w:rsidP="00295F19">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295F19">
        <w:rPr>
          <w:rFonts w:ascii="Times New Roman" w:eastAsia="Times New Roman" w:hAnsi="Times New Roman" w:cs="Times New Roman"/>
          <w:b/>
          <w:bCs/>
          <w:color w:val="800000"/>
          <w:sz w:val="24"/>
          <w:szCs w:val="24"/>
          <w:lang w:val="x-none" w:eastAsia="x-none"/>
        </w:rPr>
        <w:t xml:space="preserve">                                                                                                 </w:t>
      </w:r>
    </w:p>
    <w:p w14:paraId="42ABCF43"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543B0B57"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295F19">
        <w:rPr>
          <w:rFonts w:ascii="Times New Roman" w:eastAsia="Times New Roman" w:hAnsi="Times New Roman" w:cs="Times New Roman"/>
          <w:color w:val="FFFFFF"/>
          <w:sz w:val="24"/>
          <w:szCs w:val="24"/>
          <w:lang w:val="x-none" w:eastAsia="x-none"/>
        </w:rPr>
        <w:t>77</w:t>
      </w:r>
      <w:r w:rsidRPr="00295F19">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295F19">
        <w:rPr>
          <w:rFonts w:ascii="Times New Roman" w:eastAsia="Times New Roman" w:hAnsi="Times New Roman" w:cs="Times New Roman"/>
          <w:sz w:val="24"/>
          <w:szCs w:val="24"/>
          <w:lang w:val="x-none" w:eastAsia="x-none"/>
        </w:rPr>
        <w:t>ам</w:t>
      </w:r>
      <w:proofErr w:type="spellEnd"/>
      <w:r w:rsidRPr="00295F19">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782EE5D0" w14:textId="77777777" w:rsidR="00295F19" w:rsidRPr="00295F19" w:rsidRDefault="00295F19" w:rsidP="00295F19">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3A335B44" w14:textId="4BA94C77" w:rsidR="00295F19" w:rsidRPr="00295F19" w:rsidRDefault="00295F19" w:rsidP="00295F19">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295F1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3694B70" wp14:editId="04BFC305">
                <wp:simplePos x="0" y="0"/>
                <wp:positionH relativeFrom="column">
                  <wp:posOffset>23495</wp:posOffset>
                </wp:positionH>
                <wp:positionV relativeFrom="paragraph">
                  <wp:posOffset>31750</wp:posOffset>
                </wp:positionV>
                <wp:extent cx="3017520" cy="768350"/>
                <wp:effectExtent l="0" t="3175"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14D8" w14:textId="77777777" w:rsidR="00295F19" w:rsidRPr="004B64C6" w:rsidRDefault="00295F19" w:rsidP="00295F19">
                            <w:r w:rsidRPr="004B64C6">
                              <w:t>За Арендодателя</w:t>
                            </w:r>
                          </w:p>
                          <w:p w14:paraId="6DE67D81" w14:textId="77777777" w:rsidR="00295F19" w:rsidRPr="004B64C6" w:rsidRDefault="00295F19" w:rsidP="00295F19"/>
                          <w:p w14:paraId="3E69B24D" w14:textId="77777777" w:rsidR="00295F19" w:rsidRPr="006D2AC1" w:rsidRDefault="00295F19" w:rsidP="00295F19">
                            <w:pPr>
                              <w:rPr>
                                <w:b/>
                              </w:rPr>
                            </w:pPr>
                            <w:r w:rsidRPr="004B64C6">
                              <w:t>___________________</w:t>
                            </w:r>
                            <w:r>
                              <w:t xml:space="preserve"> </w:t>
                            </w:r>
                            <w:r>
                              <w:rPr>
                                <w:b/>
                              </w:rPr>
                              <w:t>_________________</w:t>
                            </w:r>
                          </w:p>
                          <w:p w14:paraId="77EA184C" w14:textId="77777777" w:rsidR="00295F19" w:rsidRPr="0040749D" w:rsidRDefault="00295F19" w:rsidP="00295F19">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94B70"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5F0214D8" w14:textId="77777777" w:rsidR="00295F19" w:rsidRPr="004B64C6" w:rsidRDefault="00295F19" w:rsidP="00295F19">
                      <w:r w:rsidRPr="004B64C6">
                        <w:t>За Арендодателя</w:t>
                      </w:r>
                    </w:p>
                    <w:p w14:paraId="6DE67D81" w14:textId="77777777" w:rsidR="00295F19" w:rsidRPr="004B64C6" w:rsidRDefault="00295F19" w:rsidP="00295F19"/>
                    <w:p w14:paraId="3E69B24D" w14:textId="77777777" w:rsidR="00295F19" w:rsidRPr="006D2AC1" w:rsidRDefault="00295F19" w:rsidP="00295F19">
                      <w:pPr>
                        <w:rPr>
                          <w:b/>
                        </w:rPr>
                      </w:pPr>
                      <w:r w:rsidRPr="004B64C6">
                        <w:t>___________________</w:t>
                      </w:r>
                      <w:r>
                        <w:t xml:space="preserve"> </w:t>
                      </w:r>
                      <w:r>
                        <w:rPr>
                          <w:b/>
                        </w:rPr>
                        <w:t>_________________</w:t>
                      </w:r>
                    </w:p>
                    <w:p w14:paraId="77EA184C" w14:textId="77777777" w:rsidR="00295F19" w:rsidRPr="0040749D" w:rsidRDefault="00295F19" w:rsidP="00295F19">
                      <w:r w:rsidRPr="0040749D">
                        <w:t xml:space="preserve">М.П.                       </w:t>
                      </w:r>
                    </w:p>
                  </w:txbxContent>
                </v:textbox>
              </v:shape>
            </w:pict>
          </mc:Fallback>
        </mc:AlternateContent>
      </w:r>
      <w:r w:rsidRPr="00295F19">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295F19" w:rsidRPr="00295F19" w14:paraId="6063B0D2" w14:textId="77777777" w:rsidTr="00970F06">
        <w:tblPrEx>
          <w:tblCellMar>
            <w:top w:w="0" w:type="dxa"/>
            <w:bottom w:w="0" w:type="dxa"/>
          </w:tblCellMar>
        </w:tblPrEx>
        <w:trPr>
          <w:trHeight w:val="1067"/>
        </w:trPr>
        <w:tc>
          <w:tcPr>
            <w:tcW w:w="4348" w:type="dxa"/>
            <w:tcBorders>
              <w:top w:val="nil"/>
              <w:left w:val="nil"/>
              <w:bottom w:val="nil"/>
              <w:right w:val="nil"/>
            </w:tcBorders>
          </w:tcPr>
          <w:p w14:paraId="5F411F89"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                                                                                                               </w:t>
            </w:r>
            <w:r w:rsidRPr="00295F19">
              <w:rPr>
                <w:rFonts w:ascii="Times New Roman" w:eastAsia="Times New Roman" w:hAnsi="Times New Roman" w:cs="Times New Roman"/>
                <w:b/>
                <w:bCs/>
                <w:color w:val="800000"/>
                <w:sz w:val="24"/>
                <w:szCs w:val="24"/>
                <w:lang w:eastAsia="ru-RU"/>
              </w:rPr>
              <w:t xml:space="preserve">                                                                                                               </w:t>
            </w:r>
            <w:r w:rsidRPr="00295F19">
              <w:rPr>
                <w:rFonts w:ascii="Times New Roman" w:eastAsia="Times New Roman" w:hAnsi="Times New Roman" w:cs="Times New Roman"/>
                <w:sz w:val="24"/>
                <w:szCs w:val="24"/>
                <w:lang w:eastAsia="ru-RU"/>
              </w:rPr>
              <w:t xml:space="preserve">____________________ </w:t>
            </w:r>
            <w:r w:rsidRPr="00295F19">
              <w:rPr>
                <w:rFonts w:ascii="Times New Roman" w:eastAsia="Times New Roman" w:hAnsi="Times New Roman" w:cs="Times New Roman"/>
                <w:b/>
                <w:bCs/>
                <w:sz w:val="24"/>
                <w:szCs w:val="24"/>
                <w:lang w:eastAsia="ru-RU"/>
              </w:rPr>
              <w:t>____________________</w:t>
            </w:r>
            <w:r w:rsidRPr="00295F19">
              <w:rPr>
                <w:rFonts w:ascii="Times New Roman" w:eastAsia="Times New Roman" w:hAnsi="Times New Roman" w:cs="Times New Roman"/>
                <w:b/>
                <w:bCs/>
                <w:sz w:val="24"/>
                <w:szCs w:val="24"/>
                <w:lang w:val="x-none" w:eastAsia="ru-RU"/>
              </w:rPr>
              <w:t>.</w:t>
            </w:r>
            <w:r w:rsidRPr="00295F19">
              <w:rPr>
                <w:rFonts w:ascii="Times New Roman" w:eastAsia="Times New Roman" w:hAnsi="Times New Roman" w:cs="Times New Roman"/>
                <w:sz w:val="24"/>
                <w:szCs w:val="24"/>
                <w:lang w:eastAsia="ru-RU"/>
              </w:rPr>
              <w:t xml:space="preserve"> </w:t>
            </w:r>
          </w:p>
        </w:tc>
      </w:tr>
    </w:tbl>
    <w:p w14:paraId="6B835143" w14:textId="77777777" w:rsidR="00295F19" w:rsidRPr="00295F19" w:rsidRDefault="00295F19" w:rsidP="00295F1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27D1638A" w14:textId="77777777" w:rsidR="00295F19" w:rsidRPr="00295F19" w:rsidRDefault="00295F19" w:rsidP="00295F1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295F19">
        <w:rPr>
          <w:rFonts w:ascii="Times New Roman" w:eastAsia="Times New Roman" w:hAnsi="Times New Roman" w:cs="Times New Roman"/>
          <w:i/>
          <w:iCs/>
          <w:sz w:val="24"/>
          <w:szCs w:val="24"/>
          <w:lang w:val="x-none" w:eastAsia="x-none"/>
        </w:rPr>
        <w:br w:type="page"/>
      </w:r>
      <w:r w:rsidRPr="00295F19">
        <w:rPr>
          <w:rFonts w:ascii="Times New Roman" w:eastAsia="Times New Roman" w:hAnsi="Times New Roman" w:cs="Times New Roman"/>
          <w:i/>
          <w:iCs/>
          <w:sz w:val="24"/>
          <w:szCs w:val="24"/>
          <w:lang w:val="x-none" w:eastAsia="x-none"/>
        </w:rPr>
        <w:lastRenderedPageBreak/>
        <w:t xml:space="preserve">Приложение № 1 </w:t>
      </w:r>
    </w:p>
    <w:p w14:paraId="26E463B3" w14:textId="77777777" w:rsidR="00295F19" w:rsidRPr="00295F19" w:rsidRDefault="00295F19" w:rsidP="00295F1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295F19">
        <w:rPr>
          <w:rFonts w:ascii="Times New Roman" w:eastAsia="Times New Roman" w:hAnsi="Times New Roman" w:cs="Times New Roman"/>
          <w:i/>
          <w:iCs/>
          <w:sz w:val="24"/>
          <w:szCs w:val="24"/>
          <w:lang w:val="x-none" w:eastAsia="x-none"/>
        </w:rPr>
        <w:t>к договору аренды земельного участка</w:t>
      </w:r>
    </w:p>
    <w:p w14:paraId="22D19735" w14:textId="77777777" w:rsidR="00295F19" w:rsidRPr="00295F19" w:rsidRDefault="00295F19" w:rsidP="00295F1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295F19">
        <w:rPr>
          <w:rFonts w:ascii="Times New Roman" w:eastAsia="Times New Roman" w:hAnsi="Times New Roman" w:cs="Times New Roman"/>
          <w:sz w:val="24"/>
          <w:szCs w:val="24"/>
          <w:lang w:val="x-none" w:eastAsia="x-none"/>
        </w:rPr>
        <w:t xml:space="preserve"> </w:t>
      </w:r>
      <w:r w:rsidRPr="00295F19">
        <w:rPr>
          <w:rFonts w:ascii="Times New Roman" w:eastAsia="Times New Roman" w:hAnsi="Times New Roman" w:cs="Times New Roman"/>
          <w:i/>
          <w:iCs/>
          <w:sz w:val="24"/>
          <w:szCs w:val="24"/>
          <w:lang w:val="x-none" w:eastAsia="x-none"/>
        </w:rPr>
        <w:t>от __</w:t>
      </w:r>
      <w:r w:rsidRPr="00295F19">
        <w:rPr>
          <w:rFonts w:ascii="Times New Roman" w:eastAsia="Times New Roman" w:hAnsi="Times New Roman" w:cs="Times New Roman"/>
          <w:b/>
          <w:bCs/>
          <w:i/>
          <w:iCs/>
          <w:sz w:val="24"/>
          <w:szCs w:val="24"/>
          <w:lang w:val="x-none" w:eastAsia="x-none"/>
        </w:rPr>
        <w:t>.__.</w:t>
      </w:r>
      <w:r w:rsidRPr="00295F19">
        <w:rPr>
          <w:rFonts w:ascii="Times New Roman" w:eastAsia="Times New Roman" w:hAnsi="Times New Roman" w:cs="Times New Roman"/>
          <w:i/>
          <w:iCs/>
          <w:sz w:val="24"/>
          <w:szCs w:val="24"/>
          <w:lang w:val="x-none" w:eastAsia="x-none"/>
        </w:rPr>
        <w:t>20</w:t>
      </w:r>
      <w:r w:rsidRPr="00295F19">
        <w:rPr>
          <w:rFonts w:ascii="Times New Roman" w:eastAsia="Times New Roman" w:hAnsi="Times New Roman" w:cs="Times New Roman"/>
          <w:b/>
          <w:bCs/>
          <w:i/>
          <w:iCs/>
          <w:sz w:val="24"/>
          <w:szCs w:val="24"/>
          <w:lang w:eastAsia="x-none"/>
        </w:rPr>
        <w:t>__</w:t>
      </w:r>
      <w:r w:rsidRPr="00295F19">
        <w:rPr>
          <w:rFonts w:ascii="Times New Roman" w:eastAsia="Times New Roman" w:hAnsi="Times New Roman" w:cs="Times New Roman"/>
          <w:i/>
          <w:iCs/>
          <w:sz w:val="24"/>
          <w:szCs w:val="24"/>
          <w:lang w:val="x-none" w:eastAsia="x-none"/>
        </w:rPr>
        <w:t xml:space="preserve"> № </w:t>
      </w:r>
      <w:r w:rsidRPr="00295F19">
        <w:rPr>
          <w:rFonts w:ascii="Times New Roman" w:eastAsia="Times New Roman" w:hAnsi="Times New Roman" w:cs="Times New Roman"/>
          <w:b/>
          <w:bCs/>
          <w:i/>
          <w:iCs/>
          <w:sz w:val="24"/>
          <w:szCs w:val="24"/>
          <w:lang w:val="x-none" w:eastAsia="x-none"/>
        </w:rPr>
        <w:t>___</w:t>
      </w:r>
    </w:p>
    <w:p w14:paraId="5DA2832D" w14:textId="77777777" w:rsidR="00295F19" w:rsidRPr="00295F19" w:rsidRDefault="00295F19" w:rsidP="00295F19">
      <w:pPr>
        <w:autoSpaceDE w:val="0"/>
        <w:autoSpaceDN w:val="0"/>
        <w:spacing w:after="0" w:line="240" w:lineRule="auto"/>
        <w:jc w:val="center"/>
        <w:rPr>
          <w:rFonts w:ascii="Times New Roman" w:eastAsia="Times New Roman" w:hAnsi="Times New Roman" w:cs="Times New Roman"/>
          <w:b/>
          <w:bCs/>
          <w:sz w:val="24"/>
          <w:szCs w:val="24"/>
          <w:lang w:eastAsia="ru-RU"/>
        </w:rPr>
      </w:pPr>
    </w:p>
    <w:p w14:paraId="3E8F34A8" w14:textId="77777777" w:rsidR="00295F19" w:rsidRPr="00295F19" w:rsidRDefault="00295F19" w:rsidP="00295F19">
      <w:pPr>
        <w:autoSpaceDE w:val="0"/>
        <w:autoSpaceDN w:val="0"/>
        <w:spacing w:after="0" w:line="240" w:lineRule="auto"/>
        <w:jc w:val="center"/>
        <w:rPr>
          <w:rFonts w:ascii="Times New Roman" w:eastAsia="Times New Roman" w:hAnsi="Times New Roman" w:cs="Times New Roman"/>
          <w:b/>
          <w:bCs/>
          <w:sz w:val="24"/>
          <w:szCs w:val="24"/>
          <w:lang w:eastAsia="ru-RU"/>
        </w:rPr>
      </w:pPr>
      <w:r w:rsidRPr="00295F19">
        <w:rPr>
          <w:rFonts w:ascii="Times New Roman" w:eastAsia="Times New Roman" w:hAnsi="Times New Roman" w:cs="Times New Roman"/>
          <w:b/>
          <w:bCs/>
          <w:sz w:val="24"/>
          <w:szCs w:val="24"/>
          <w:lang w:eastAsia="ru-RU"/>
        </w:rPr>
        <w:t>Акт приема – передачи</w:t>
      </w:r>
    </w:p>
    <w:p w14:paraId="16E3ECAC" w14:textId="77777777" w:rsidR="00295F19" w:rsidRPr="00295F19" w:rsidRDefault="00295F19" w:rsidP="00295F19">
      <w:pPr>
        <w:autoSpaceDE w:val="0"/>
        <w:autoSpaceDN w:val="0"/>
        <w:spacing w:after="0" w:line="240" w:lineRule="auto"/>
        <w:jc w:val="center"/>
        <w:rPr>
          <w:rFonts w:ascii="Times New Roman" w:eastAsia="Times New Roman" w:hAnsi="Times New Roman" w:cs="Times New Roman"/>
          <w:b/>
          <w:bCs/>
          <w:sz w:val="24"/>
          <w:szCs w:val="24"/>
          <w:lang w:eastAsia="ru-RU"/>
        </w:rPr>
      </w:pPr>
      <w:r w:rsidRPr="00295F19">
        <w:rPr>
          <w:rFonts w:ascii="Times New Roman" w:eastAsia="Times New Roman" w:hAnsi="Times New Roman" w:cs="Times New Roman"/>
          <w:b/>
          <w:bCs/>
          <w:sz w:val="24"/>
          <w:szCs w:val="24"/>
          <w:lang w:eastAsia="ru-RU"/>
        </w:rPr>
        <w:t>земельного участка общей площадью _____ кв. м.</w:t>
      </w:r>
    </w:p>
    <w:p w14:paraId="40FB3B94" w14:textId="77777777" w:rsidR="00295F19" w:rsidRPr="00295F19" w:rsidRDefault="00295F19" w:rsidP="00295F19">
      <w:pPr>
        <w:autoSpaceDE w:val="0"/>
        <w:autoSpaceDN w:val="0"/>
        <w:spacing w:after="0" w:line="240" w:lineRule="auto"/>
        <w:jc w:val="center"/>
        <w:rPr>
          <w:rFonts w:ascii="Times New Roman" w:eastAsia="Times New Roman" w:hAnsi="Times New Roman" w:cs="Times New Roman"/>
          <w:b/>
          <w:bCs/>
          <w:sz w:val="24"/>
          <w:szCs w:val="24"/>
          <w:lang w:eastAsia="ru-RU"/>
        </w:rPr>
      </w:pPr>
      <w:r w:rsidRPr="00295F19">
        <w:rPr>
          <w:rFonts w:ascii="Times New Roman" w:eastAsia="Times New Roman" w:hAnsi="Times New Roman" w:cs="Times New Roman"/>
          <w:b/>
          <w:bCs/>
          <w:sz w:val="24"/>
          <w:szCs w:val="24"/>
          <w:lang w:eastAsia="ru-RU"/>
        </w:rPr>
        <w:t>по договору аренды от _______№_______</w:t>
      </w:r>
    </w:p>
    <w:p w14:paraId="01298658"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eastAsia="ru-RU"/>
        </w:rPr>
      </w:pPr>
    </w:p>
    <w:p w14:paraId="31138ED3"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eastAsia="ru-RU"/>
        </w:rPr>
      </w:pPr>
    </w:p>
    <w:p w14:paraId="565AF89D" w14:textId="77777777" w:rsidR="00295F19" w:rsidRPr="00295F19" w:rsidRDefault="00295F19" w:rsidP="00295F19">
      <w:pPr>
        <w:keepNext/>
        <w:autoSpaceDE w:val="0"/>
        <w:autoSpaceDN w:val="0"/>
        <w:spacing w:before="240" w:after="60" w:line="240" w:lineRule="auto"/>
        <w:outlineLvl w:val="1"/>
        <w:rPr>
          <w:rFonts w:ascii="Cambria" w:eastAsia="Times New Roman" w:hAnsi="Cambria" w:cs="Times New Roman"/>
          <w:b/>
          <w:bCs/>
          <w:lang w:val="x-none" w:eastAsia="x-none"/>
        </w:rPr>
      </w:pPr>
      <w:r w:rsidRPr="00295F19">
        <w:rPr>
          <w:rFonts w:ascii="Times New Roman" w:eastAsia="Times New Roman" w:hAnsi="Times New Roman" w:cs="Times New Roman"/>
          <w:b/>
          <w:bCs/>
          <w:lang w:val="x-none" w:eastAsia="x-none"/>
        </w:rPr>
        <w:t>Пермский край</w:t>
      </w:r>
      <w:r w:rsidRPr="00295F19">
        <w:rPr>
          <w:rFonts w:ascii="Cambria" w:eastAsia="Times New Roman" w:hAnsi="Cambria" w:cs="Times New Roman"/>
          <w:b/>
          <w:bCs/>
          <w:lang w:val="x-none" w:eastAsia="x-none"/>
        </w:rPr>
        <w:tab/>
      </w:r>
      <w:r w:rsidRPr="00295F19">
        <w:rPr>
          <w:rFonts w:ascii="Cambria" w:eastAsia="Times New Roman" w:hAnsi="Cambria" w:cs="Times New Roman"/>
          <w:b/>
          <w:bCs/>
          <w:lang w:val="x-none" w:eastAsia="x-none"/>
        </w:rPr>
        <w:tab/>
      </w:r>
      <w:r w:rsidRPr="00295F19">
        <w:rPr>
          <w:rFonts w:ascii="Cambria" w:eastAsia="Times New Roman" w:hAnsi="Cambria" w:cs="Times New Roman"/>
          <w:b/>
          <w:bCs/>
          <w:lang w:val="x-none" w:eastAsia="x-none"/>
        </w:rPr>
        <w:tab/>
      </w:r>
      <w:r w:rsidRPr="00295F19">
        <w:rPr>
          <w:rFonts w:ascii="Cambria" w:eastAsia="Times New Roman" w:hAnsi="Cambria" w:cs="Times New Roman"/>
          <w:b/>
          <w:bCs/>
          <w:lang w:val="x-none" w:eastAsia="x-none"/>
        </w:rPr>
        <w:tab/>
        <w:t xml:space="preserve">                                                                         </w:t>
      </w:r>
    </w:p>
    <w:p w14:paraId="7B007AB5"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b/>
          <w:bCs/>
          <w:lang w:eastAsia="ru-RU"/>
        </w:rPr>
        <w:t>Пермский муниципальный округ</w:t>
      </w:r>
      <w:r w:rsidRPr="00295F19">
        <w:rPr>
          <w:rFonts w:ascii="Times New Roman" w:eastAsia="Times New Roman" w:hAnsi="Times New Roman" w:cs="Times New Roman"/>
          <w:b/>
          <w:bCs/>
          <w:lang w:eastAsia="ru-RU"/>
        </w:rPr>
        <w:tab/>
        <w:t xml:space="preserve">                                 </w:t>
      </w:r>
      <w:proofErr w:type="gramStart"/>
      <w:r w:rsidRPr="00295F19">
        <w:rPr>
          <w:rFonts w:ascii="Times New Roman" w:eastAsia="Times New Roman" w:hAnsi="Times New Roman" w:cs="Times New Roman"/>
          <w:b/>
          <w:bCs/>
          <w:lang w:eastAsia="ru-RU"/>
        </w:rPr>
        <w:t xml:space="preserve">   «</w:t>
      </w:r>
      <w:proofErr w:type="gramEnd"/>
      <w:r w:rsidRPr="00295F19">
        <w:rPr>
          <w:rFonts w:ascii="Times New Roman" w:eastAsia="Times New Roman" w:hAnsi="Times New Roman" w:cs="Times New Roman"/>
          <w:b/>
          <w:bCs/>
          <w:lang w:eastAsia="ru-RU"/>
        </w:rPr>
        <w:t xml:space="preserve">        » _______________________ 20______</w:t>
      </w:r>
    </w:p>
    <w:p w14:paraId="5C7067D7"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   </w:t>
      </w:r>
    </w:p>
    <w:p w14:paraId="5F4C8722"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ab/>
      </w:r>
      <w:r w:rsidRPr="00295F19">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295F19">
        <w:rPr>
          <w:rFonts w:ascii="Times New Roman" w:eastAsia="Times New Roman" w:hAnsi="Times New Roman" w:cs="Times New Roman"/>
          <w:bCs/>
          <w:lang w:eastAsia="ru-RU"/>
        </w:rPr>
        <w:t>Демидовой Елены Александровны</w:t>
      </w:r>
      <w:r w:rsidRPr="00295F19">
        <w:rPr>
          <w:rFonts w:ascii="Times New Roman" w:eastAsia="Times New Roman" w:hAnsi="Times New Roman" w:cs="Times New Roman"/>
          <w:lang w:eastAsia="ru-RU"/>
        </w:rPr>
        <w:t xml:space="preserve">, действующего на основании Положения, именуемый </w:t>
      </w:r>
      <w:r w:rsidRPr="00295F19">
        <w:rPr>
          <w:rFonts w:ascii="Times New Roman" w:eastAsia="Times New Roman" w:hAnsi="Times New Roman" w:cs="Times New Roman"/>
          <w:sz w:val="24"/>
          <w:szCs w:val="24"/>
          <w:lang w:eastAsia="ru-RU"/>
        </w:rPr>
        <w:t>с одной стороны, и</w:t>
      </w:r>
    </w:p>
    <w:p w14:paraId="15E91000"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9179203"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b/>
          <w:bCs/>
          <w:sz w:val="24"/>
          <w:szCs w:val="24"/>
          <w:lang w:eastAsia="ru-RU"/>
        </w:rPr>
        <w:t>- _________________________,</w:t>
      </w:r>
    </w:p>
    <w:p w14:paraId="084957E8" w14:textId="77777777" w:rsidR="00295F19" w:rsidRPr="00295F19" w:rsidRDefault="00295F19" w:rsidP="00295F19">
      <w:pPr>
        <w:suppressAutoHyphens/>
        <w:autoSpaceDE w:val="0"/>
        <w:autoSpaceDN w:val="0"/>
        <w:spacing w:after="0" w:line="240" w:lineRule="auto"/>
        <w:rPr>
          <w:rFonts w:ascii="Times New Roman" w:eastAsia="Times New Roman" w:hAnsi="Times New Roman" w:cs="Times New Roman"/>
          <w:sz w:val="24"/>
          <w:szCs w:val="24"/>
          <w:lang w:eastAsia="ru-RU"/>
        </w:rPr>
      </w:pPr>
      <w:r w:rsidRPr="00295F19">
        <w:rPr>
          <w:rFonts w:ascii="Times New Roman" w:eastAsia="Times New Roman" w:hAnsi="Times New Roman" w:cs="Times New Roman"/>
          <w:b/>
          <w:bCs/>
          <w:sz w:val="24"/>
          <w:szCs w:val="24"/>
          <w:lang w:val="x-none" w:eastAsia="ru-RU"/>
        </w:rPr>
        <w:t>именуемая</w:t>
      </w:r>
      <w:r w:rsidRPr="00295F19">
        <w:rPr>
          <w:rFonts w:ascii="Times New Roman" w:eastAsia="Times New Roman" w:hAnsi="Times New Roman" w:cs="Times New Roman"/>
          <w:b/>
          <w:bCs/>
          <w:sz w:val="24"/>
          <w:szCs w:val="24"/>
          <w:lang w:eastAsia="ru-RU"/>
        </w:rPr>
        <w:t xml:space="preserve"> </w:t>
      </w:r>
      <w:r w:rsidRPr="00295F19">
        <w:rPr>
          <w:rFonts w:ascii="Times New Roman" w:eastAsia="Times New Roman" w:hAnsi="Times New Roman" w:cs="Times New Roman"/>
          <w:sz w:val="24"/>
          <w:szCs w:val="24"/>
          <w:lang w:eastAsia="ru-RU"/>
        </w:rPr>
        <w:t xml:space="preserve">в дальнейшем </w:t>
      </w:r>
      <w:r w:rsidRPr="00295F19">
        <w:rPr>
          <w:rFonts w:ascii="Times New Roman" w:eastAsia="Times New Roman" w:hAnsi="Times New Roman" w:cs="Times New Roman"/>
          <w:b/>
          <w:bCs/>
          <w:sz w:val="24"/>
          <w:szCs w:val="24"/>
          <w:lang w:eastAsia="ru-RU"/>
        </w:rPr>
        <w:t>«Арендатор»</w:t>
      </w:r>
      <w:r w:rsidRPr="00295F19">
        <w:rPr>
          <w:rFonts w:ascii="Times New Roman" w:eastAsia="Times New Roman" w:hAnsi="Times New Roman" w:cs="Times New Roman"/>
          <w:sz w:val="24"/>
          <w:szCs w:val="24"/>
          <w:lang w:eastAsia="ru-RU"/>
        </w:rPr>
        <w:t xml:space="preserve">, заключили настоящий Акт о нижеследующем: </w:t>
      </w:r>
    </w:p>
    <w:p w14:paraId="00BE1875"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eastAsia="ru-RU"/>
        </w:rPr>
      </w:pPr>
    </w:p>
    <w:p w14:paraId="17BCE453" w14:textId="77777777" w:rsidR="00295F19" w:rsidRPr="00295F19" w:rsidRDefault="00295F19" w:rsidP="00295F19">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295F19">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295F19">
        <w:rPr>
          <w:rFonts w:ascii="Times New Roman" w:eastAsia="Times New Roman" w:hAnsi="Times New Roman" w:cs="Times New Roman"/>
          <w:b/>
          <w:bCs/>
          <w:sz w:val="24"/>
          <w:szCs w:val="24"/>
          <w:lang w:val="x-none" w:eastAsia="x-none"/>
        </w:rPr>
        <w:t>0000</w:t>
      </w:r>
      <w:r w:rsidRPr="00295F19">
        <w:rPr>
          <w:rFonts w:ascii="Times New Roman" w:eastAsia="Times New Roman" w:hAnsi="Times New Roman" w:cs="Times New Roman"/>
          <w:sz w:val="24"/>
          <w:szCs w:val="24"/>
          <w:lang w:val="x-none" w:eastAsia="x-none"/>
        </w:rPr>
        <w:t xml:space="preserve"> кв. м, расположенный по адресу: </w:t>
      </w:r>
      <w:r w:rsidRPr="00295F19">
        <w:rPr>
          <w:rFonts w:ascii="Times New Roman" w:eastAsia="Times New Roman" w:hAnsi="Times New Roman" w:cs="Times New Roman"/>
          <w:b/>
          <w:bCs/>
          <w:sz w:val="24"/>
          <w:szCs w:val="24"/>
          <w:lang w:val="x-none" w:eastAsia="x-none"/>
        </w:rPr>
        <w:t>Пермский край, Пермский район, ______________ с/п, ____________.</w:t>
      </w:r>
    </w:p>
    <w:p w14:paraId="448FF0E3"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val="x-none" w:eastAsia="x-none"/>
        </w:rPr>
      </w:pPr>
      <w:r w:rsidRPr="00295F19">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6119044D"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val="x-none" w:eastAsia="x-none"/>
        </w:rPr>
      </w:pPr>
      <w:r w:rsidRPr="00295F19">
        <w:rPr>
          <w:rFonts w:ascii="Times New Roman" w:eastAsia="Times New Roman" w:hAnsi="Times New Roman" w:cs="Times New Roman"/>
          <w:sz w:val="24"/>
          <w:szCs w:val="24"/>
          <w:lang w:val="x-none" w:eastAsia="x-none"/>
        </w:rPr>
        <w:t xml:space="preserve">3. Настоящий акт составлен в </w:t>
      </w:r>
      <w:r w:rsidRPr="00295F19">
        <w:rPr>
          <w:rFonts w:ascii="Times New Roman" w:eastAsia="Times New Roman" w:hAnsi="Times New Roman" w:cs="Times New Roman"/>
          <w:sz w:val="24"/>
          <w:szCs w:val="24"/>
          <w:lang w:eastAsia="x-none"/>
        </w:rPr>
        <w:t>двух</w:t>
      </w:r>
      <w:r w:rsidRPr="00295F19">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17C6D93D"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eastAsia="ru-RU"/>
        </w:rPr>
      </w:pPr>
    </w:p>
    <w:p w14:paraId="4288B5C7"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val="x-none" w:eastAsia="x-none"/>
        </w:rPr>
      </w:pPr>
    </w:p>
    <w:p w14:paraId="11B26B1D" w14:textId="77777777" w:rsidR="00295F19" w:rsidRPr="00295F19" w:rsidRDefault="00295F19" w:rsidP="00295F19">
      <w:pPr>
        <w:autoSpaceDE w:val="0"/>
        <w:autoSpaceDN w:val="0"/>
        <w:spacing w:after="0" w:line="240" w:lineRule="auto"/>
        <w:jc w:val="center"/>
        <w:rPr>
          <w:rFonts w:ascii="Times New Roman" w:eastAsia="Times New Roman" w:hAnsi="Times New Roman" w:cs="Times New Roman"/>
          <w:sz w:val="24"/>
          <w:szCs w:val="24"/>
          <w:lang w:val="x-none" w:eastAsia="x-none"/>
        </w:rPr>
      </w:pPr>
      <w:r w:rsidRPr="00295F19">
        <w:rPr>
          <w:rFonts w:ascii="Times New Roman" w:eastAsia="Times New Roman" w:hAnsi="Times New Roman" w:cs="Times New Roman"/>
          <w:sz w:val="24"/>
          <w:szCs w:val="24"/>
          <w:lang w:val="x-none" w:eastAsia="x-none"/>
        </w:rPr>
        <w:t>Подписи сторон</w:t>
      </w:r>
    </w:p>
    <w:p w14:paraId="04C3E685" w14:textId="76945681" w:rsidR="00295F19" w:rsidRPr="00295F19" w:rsidRDefault="00295F19" w:rsidP="00295F19">
      <w:pPr>
        <w:autoSpaceDE w:val="0"/>
        <w:autoSpaceDN w:val="0"/>
        <w:spacing w:after="0" w:line="240" w:lineRule="auto"/>
        <w:rPr>
          <w:rFonts w:ascii="Times New Roman" w:eastAsia="Times New Roman" w:hAnsi="Times New Roman" w:cs="Times New Roman"/>
          <w:sz w:val="24"/>
          <w:szCs w:val="24"/>
          <w:lang w:val="x-none" w:eastAsia="x-none"/>
        </w:rPr>
      </w:pPr>
      <w:r w:rsidRPr="00295F1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97FE8A6" wp14:editId="0BCDF09C">
                <wp:simplePos x="0" y="0"/>
                <wp:positionH relativeFrom="column">
                  <wp:posOffset>23495</wp:posOffset>
                </wp:positionH>
                <wp:positionV relativeFrom="paragraph">
                  <wp:posOffset>31750</wp:posOffset>
                </wp:positionV>
                <wp:extent cx="2438400" cy="913765"/>
                <wp:effectExtent l="0" t="444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DDE07" w14:textId="77777777" w:rsidR="00295F19" w:rsidRPr="00F84701" w:rsidRDefault="00295F19" w:rsidP="00295F19"/>
                          <w:p w14:paraId="78BB9CCA" w14:textId="77777777" w:rsidR="00295F19" w:rsidRPr="00AB006E" w:rsidRDefault="00295F19" w:rsidP="00295F19">
                            <w:pPr>
                              <w:rPr>
                                <w:sz w:val="24"/>
                                <w:szCs w:val="24"/>
                              </w:rPr>
                            </w:pPr>
                          </w:p>
                          <w:p w14:paraId="507AE11A" w14:textId="77777777" w:rsidR="00295F19" w:rsidRPr="00F84701" w:rsidRDefault="00295F19" w:rsidP="00295F19">
                            <w:r w:rsidRPr="00F84701">
                              <w:t>________________</w:t>
                            </w:r>
                            <w:r>
                              <w:rPr>
                                <w:b/>
                                <w:bCs/>
                              </w:rPr>
                              <w:t xml:space="preserve"> ________________</w:t>
                            </w:r>
                          </w:p>
                          <w:p w14:paraId="151A75B2" w14:textId="77777777" w:rsidR="00295F19" w:rsidRPr="00F84701" w:rsidRDefault="00295F19" w:rsidP="00295F19">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FE8A6"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757DDE07" w14:textId="77777777" w:rsidR="00295F19" w:rsidRPr="00F84701" w:rsidRDefault="00295F19" w:rsidP="00295F19"/>
                    <w:p w14:paraId="78BB9CCA" w14:textId="77777777" w:rsidR="00295F19" w:rsidRPr="00AB006E" w:rsidRDefault="00295F19" w:rsidP="00295F19">
                      <w:pPr>
                        <w:rPr>
                          <w:sz w:val="24"/>
                          <w:szCs w:val="24"/>
                        </w:rPr>
                      </w:pPr>
                    </w:p>
                    <w:p w14:paraId="507AE11A" w14:textId="77777777" w:rsidR="00295F19" w:rsidRPr="00F84701" w:rsidRDefault="00295F19" w:rsidP="00295F19">
                      <w:r w:rsidRPr="00F84701">
                        <w:t>________________</w:t>
                      </w:r>
                      <w:r>
                        <w:rPr>
                          <w:b/>
                          <w:bCs/>
                        </w:rPr>
                        <w:t xml:space="preserve"> ________________</w:t>
                      </w:r>
                    </w:p>
                    <w:p w14:paraId="151A75B2" w14:textId="77777777" w:rsidR="00295F19" w:rsidRPr="00F84701" w:rsidRDefault="00295F19" w:rsidP="00295F19">
                      <w:r w:rsidRPr="00F84701">
                        <w:t xml:space="preserve">М.П.                       </w:t>
                      </w:r>
                    </w:p>
                  </w:txbxContent>
                </v:textbox>
              </v:shape>
            </w:pict>
          </mc:Fallback>
        </mc:AlternateContent>
      </w:r>
      <w:r w:rsidRPr="00295F19">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295F19" w:rsidRPr="00295F19" w14:paraId="7402E701" w14:textId="77777777" w:rsidTr="00970F06">
        <w:tblPrEx>
          <w:tblCellMar>
            <w:top w:w="0" w:type="dxa"/>
            <w:bottom w:w="0" w:type="dxa"/>
          </w:tblCellMar>
        </w:tblPrEx>
        <w:trPr>
          <w:trHeight w:val="1067"/>
        </w:trPr>
        <w:tc>
          <w:tcPr>
            <w:tcW w:w="4348" w:type="dxa"/>
            <w:tcBorders>
              <w:top w:val="nil"/>
              <w:left w:val="nil"/>
              <w:bottom w:val="nil"/>
              <w:right w:val="nil"/>
            </w:tcBorders>
          </w:tcPr>
          <w:p w14:paraId="6A6F2B85"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eastAsia="ru-RU"/>
              </w:rPr>
            </w:pPr>
            <w:r w:rsidRPr="00295F19">
              <w:rPr>
                <w:rFonts w:ascii="Times New Roman" w:eastAsia="Times New Roman" w:hAnsi="Times New Roman" w:cs="Times New Roman"/>
                <w:sz w:val="24"/>
                <w:szCs w:val="24"/>
                <w:lang w:eastAsia="ru-RU"/>
              </w:rPr>
              <w:t xml:space="preserve">                                                                                                               </w:t>
            </w:r>
            <w:r w:rsidRPr="00295F19">
              <w:rPr>
                <w:rFonts w:ascii="Times New Roman" w:eastAsia="Times New Roman" w:hAnsi="Times New Roman" w:cs="Times New Roman"/>
                <w:b/>
                <w:bCs/>
                <w:color w:val="800000"/>
                <w:sz w:val="24"/>
                <w:szCs w:val="24"/>
                <w:lang w:eastAsia="ru-RU"/>
              </w:rPr>
              <w:t xml:space="preserve">                                                                                                               </w:t>
            </w:r>
            <w:r w:rsidRPr="00295F19">
              <w:rPr>
                <w:rFonts w:ascii="Times New Roman" w:eastAsia="Times New Roman" w:hAnsi="Times New Roman" w:cs="Times New Roman"/>
                <w:sz w:val="24"/>
                <w:szCs w:val="24"/>
                <w:lang w:eastAsia="ru-RU"/>
              </w:rPr>
              <w:t xml:space="preserve">________________  _________________ </w:t>
            </w:r>
          </w:p>
          <w:p w14:paraId="45E577CA" w14:textId="77777777" w:rsidR="00295F19" w:rsidRPr="00295F19" w:rsidRDefault="00295F19" w:rsidP="00295F19">
            <w:pPr>
              <w:autoSpaceDE w:val="0"/>
              <w:autoSpaceDN w:val="0"/>
              <w:spacing w:after="0" w:line="240" w:lineRule="auto"/>
              <w:rPr>
                <w:rFonts w:ascii="Times New Roman" w:eastAsia="Times New Roman" w:hAnsi="Times New Roman" w:cs="Times New Roman"/>
                <w:sz w:val="24"/>
                <w:szCs w:val="24"/>
                <w:lang w:eastAsia="ru-RU"/>
              </w:rPr>
            </w:pPr>
          </w:p>
          <w:p w14:paraId="0F315E7F" w14:textId="77777777" w:rsidR="00295F19" w:rsidRPr="00295F19" w:rsidRDefault="00295F19" w:rsidP="00295F19">
            <w:pPr>
              <w:autoSpaceDE w:val="0"/>
              <w:autoSpaceDN w:val="0"/>
              <w:spacing w:after="0" w:line="240" w:lineRule="auto"/>
              <w:rPr>
                <w:rFonts w:ascii="Times New Roman" w:eastAsia="Times New Roman" w:hAnsi="Times New Roman" w:cs="Times New Roman"/>
                <w:sz w:val="24"/>
                <w:szCs w:val="24"/>
                <w:lang w:eastAsia="ru-RU"/>
              </w:rPr>
            </w:pPr>
          </w:p>
        </w:tc>
      </w:tr>
    </w:tbl>
    <w:p w14:paraId="2E650C66" w14:textId="77777777" w:rsidR="00295F19" w:rsidRPr="00295F19" w:rsidRDefault="00295F19" w:rsidP="00295F19">
      <w:pPr>
        <w:autoSpaceDE w:val="0"/>
        <w:autoSpaceDN w:val="0"/>
        <w:spacing w:after="0" w:line="240" w:lineRule="auto"/>
        <w:jc w:val="both"/>
        <w:rPr>
          <w:rFonts w:ascii="Times New Roman" w:eastAsia="Times New Roman" w:hAnsi="Times New Roman" w:cs="Times New Roman"/>
          <w:sz w:val="24"/>
          <w:szCs w:val="24"/>
          <w:lang w:val="x-none" w:eastAsia="x-none"/>
        </w:rPr>
      </w:pPr>
      <w:r w:rsidRPr="00295F19">
        <w:rPr>
          <w:rFonts w:ascii="Times New Roman" w:eastAsia="Times New Roman" w:hAnsi="Times New Roman" w:cs="Times New Roman"/>
          <w:b/>
          <w:bCs/>
          <w:color w:val="800000"/>
          <w:sz w:val="24"/>
          <w:szCs w:val="24"/>
          <w:lang w:val="x-none" w:eastAsia="x-none"/>
        </w:rPr>
        <w:t xml:space="preserve">                                                                                                               </w:t>
      </w:r>
      <w:r w:rsidRPr="00295F19">
        <w:rPr>
          <w:rFonts w:ascii="Times New Roman" w:eastAsia="Times New Roman" w:hAnsi="Times New Roman" w:cs="Times New Roman"/>
          <w:sz w:val="24"/>
          <w:szCs w:val="24"/>
          <w:lang w:val="x-none" w:eastAsia="x-none"/>
        </w:rPr>
        <w:t xml:space="preserve">                                                                            </w:t>
      </w:r>
    </w:p>
    <w:p w14:paraId="68CCE0A5" w14:textId="77777777" w:rsidR="00295F19" w:rsidRPr="00295F19" w:rsidRDefault="00295F19" w:rsidP="00295F19">
      <w:pPr>
        <w:jc w:val="center"/>
        <w:rPr>
          <w:rFonts w:ascii="Times New Roman" w:hAnsi="Times New Roman" w:cs="Times New Roman"/>
          <w:b/>
          <w:sz w:val="24"/>
          <w:szCs w:val="24"/>
        </w:rPr>
      </w:pPr>
    </w:p>
    <w:p w14:paraId="04357058" w14:textId="77777777" w:rsidR="00295F19" w:rsidRPr="00295F19" w:rsidRDefault="00295F19" w:rsidP="00295F19">
      <w:pPr>
        <w:rPr>
          <w:rFonts w:ascii="Times New Roman" w:hAnsi="Times New Roman" w:cs="Times New Roman"/>
          <w:sz w:val="24"/>
          <w:szCs w:val="24"/>
        </w:rPr>
      </w:pPr>
    </w:p>
    <w:sectPr w:rsidR="00295F19" w:rsidRPr="00295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67212"/>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B2A"/>
    <w:rsid w:val="001F7C1A"/>
    <w:rsid w:val="001F7F12"/>
    <w:rsid w:val="00206E0D"/>
    <w:rsid w:val="0021701E"/>
    <w:rsid w:val="00217CF4"/>
    <w:rsid w:val="00217F34"/>
    <w:rsid w:val="0022239C"/>
    <w:rsid w:val="0022721E"/>
    <w:rsid w:val="00234ED4"/>
    <w:rsid w:val="00244823"/>
    <w:rsid w:val="0024582F"/>
    <w:rsid w:val="00245B91"/>
    <w:rsid w:val="00247F5F"/>
    <w:rsid w:val="0025690D"/>
    <w:rsid w:val="00260082"/>
    <w:rsid w:val="002644AA"/>
    <w:rsid w:val="00290039"/>
    <w:rsid w:val="00295F19"/>
    <w:rsid w:val="002A2A67"/>
    <w:rsid w:val="002A2D88"/>
    <w:rsid w:val="002A57E7"/>
    <w:rsid w:val="002B685B"/>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B6A7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30B"/>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228F9"/>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28E8"/>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223A"/>
    <w:rsid w:val="00AE61A0"/>
    <w:rsid w:val="00B0038F"/>
    <w:rsid w:val="00B00D74"/>
    <w:rsid w:val="00B0120A"/>
    <w:rsid w:val="00B01AF9"/>
    <w:rsid w:val="00B0345C"/>
    <w:rsid w:val="00B077C9"/>
    <w:rsid w:val="00B12CF1"/>
    <w:rsid w:val="00B1347F"/>
    <w:rsid w:val="00B14E9B"/>
    <w:rsid w:val="00B153CE"/>
    <w:rsid w:val="00B216B1"/>
    <w:rsid w:val="00B32E35"/>
    <w:rsid w:val="00B346E2"/>
    <w:rsid w:val="00B43559"/>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1574"/>
    <w:rsid w:val="00C836D0"/>
    <w:rsid w:val="00C87490"/>
    <w:rsid w:val="00C97D25"/>
    <w:rsid w:val="00CA20D0"/>
    <w:rsid w:val="00CA74F5"/>
    <w:rsid w:val="00CB050B"/>
    <w:rsid w:val="00CB07DF"/>
    <w:rsid w:val="00CB0F76"/>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3B4"/>
    <w:rsid w:val="00DF4E8D"/>
    <w:rsid w:val="00E000B3"/>
    <w:rsid w:val="00E0479E"/>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108"/>
    <w:rsid w:val="00EE223D"/>
    <w:rsid w:val="00EE4033"/>
    <w:rsid w:val="00EF0101"/>
    <w:rsid w:val="00EF3EB8"/>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85E65DEC-7584-4738-82F5-73B39FDB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295F19"/>
    <w:pPr>
      <w:spacing w:after="120"/>
    </w:pPr>
  </w:style>
  <w:style w:type="character" w:customStyle="1" w:styleId="a9">
    <w:name w:val="Основной текст Знак"/>
    <w:basedOn w:val="a0"/>
    <w:link w:val="a8"/>
    <w:uiPriority w:val="99"/>
    <w:semiHidden/>
    <w:rsid w:val="0029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 w:id="1998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public/notices/view/220002119700000004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ermokrug.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11" Type="http://schemas.openxmlformats.org/officeDocument/2006/relationships/hyperlink" Target="https://torgi.gov.ru/new/public/notices/view/22000211970000000419" TargetMode="External"/><Relationship Id="rId5" Type="http://schemas.openxmlformats.org/officeDocument/2006/relationships/webSettings" Target="webSettings.xml"/><Relationship Id="rId10" Type="http://schemas.openxmlformats.org/officeDocument/2006/relationships/hyperlink" Target="https://torgi.gov.ru/new/public/notices/view/22000211970000000419" TargetMode="External"/><Relationship Id="rId4" Type="http://schemas.openxmlformats.org/officeDocument/2006/relationships/settings" Target="settings.xml"/><Relationship Id="rId9" Type="http://schemas.openxmlformats.org/officeDocument/2006/relationships/hyperlink" Target="https://torgi.gov.ru/new/public/notices/view/22000211970000000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91F3-BD61-4CAE-B133-C1E0577B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15204</Words>
  <Characters>86664</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14</cp:revision>
  <cp:lastPrinted>2024-01-29T10:35:00Z</cp:lastPrinted>
  <dcterms:created xsi:type="dcterms:W3CDTF">2025-12-22T04:06:00Z</dcterms:created>
  <dcterms:modified xsi:type="dcterms:W3CDTF">2026-01-21T07:42:00Z</dcterms:modified>
</cp:coreProperties>
</file>